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9" w:rsidRPr="00B4336A" w:rsidRDefault="006E2809" w:rsidP="006E2809">
      <w:pPr>
        <w:jc w:val="center"/>
        <w:rPr>
          <w:b/>
          <w:bCs/>
          <w:sz w:val="28"/>
          <w:szCs w:val="28"/>
        </w:rPr>
      </w:pPr>
      <w:r w:rsidRPr="00B4336A">
        <w:rPr>
          <w:b/>
          <w:bCs/>
          <w:sz w:val="28"/>
          <w:szCs w:val="28"/>
        </w:rPr>
        <w:t>ПОЛОЖЕНИЕ</w:t>
      </w:r>
    </w:p>
    <w:p w:rsidR="006E2809" w:rsidRPr="00B4336A" w:rsidRDefault="006E2809" w:rsidP="006E2809">
      <w:pPr>
        <w:jc w:val="center"/>
        <w:rPr>
          <w:b/>
          <w:bCs/>
          <w:sz w:val="28"/>
          <w:szCs w:val="28"/>
        </w:rPr>
      </w:pPr>
      <w:r w:rsidRPr="00B4336A">
        <w:rPr>
          <w:b/>
          <w:bCs/>
          <w:sz w:val="28"/>
          <w:szCs w:val="28"/>
        </w:rPr>
        <w:t>о проведении регионального конкурса профессионального мастерства</w:t>
      </w:r>
    </w:p>
    <w:p w:rsidR="006E2809" w:rsidRPr="00B4336A" w:rsidRDefault="00765E54" w:rsidP="006E2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«Лучший молодой сварщик - 201</w:t>
      </w:r>
      <w:r w:rsidRPr="00C75819">
        <w:rPr>
          <w:b/>
          <w:bCs/>
          <w:sz w:val="28"/>
          <w:szCs w:val="28"/>
        </w:rPr>
        <w:t>9</w:t>
      </w:r>
      <w:r w:rsidR="006E2809" w:rsidRPr="00B4336A">
        <w:rPr>
          <w:b/>
          <w:bCs/>
          <w:sz w:val="28"/>
          <w:szCs w:val="28"/>
        </w:rPr>
        <w:t xml:space="preserve">» 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1. Общие положения</w:t>
      </w:r>
    </w:p>
    <w:p w:rsidR="006E2809" w:rsidRPr="00B4336A" w:rsidRDefault="006E2809" w:rsidP="006E2809">
      <w:pPr>
        <w:ind w:firstLine="567"/>
        <w:jc w:val="both"/>
      </w:pPr>
      <w:r w:rsidRPr="00B4336A">
        <w:t>Региональный конкурс профессионального мастерств</w:t>
      </w:r>
      <w:r w:rsidR="00765E54">
        <w:t>а «Лучший молодой сварщик - 201</w:t>
      </w:r>
      <w:r w:rsidR="00765E54" w:rsidRPr="00765E54">
        <w:t>9</w:t>
      </w:r>
      <w:r w:rsidRPr="00B4336A">
        <w:t>» (далее Конкурс) проводится по наиболее массовой профессии, пользующейся спросом на региональном рынке труда. Проведение конкурса способствует повышению уровня и качества профессиональной подготовки, престижа рабочих профессий, развитию и совершенствованию профессиональных знаний, определению лучшего по профессии, выявлению одаренной молодёжи Кузбасса.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2. Учредители и организаторы Конкурса</w:t>
      </w:r>
    </w:p>
    <w:p w:rsidR="006E2809" w:rsidRPr="00B4336A" w:rsidRDefault="006E2809" w:rsidP="006E2809">
      <w:pPr>
        <w:ind w:firstLine="567"/>
        <w:jc w:val="both"/>
      </w:pPr>
      <w:r w:rsidRPr="00B4336A">
        <w:t>Учредитель Конкурса: Департамент молодёжной политики и спорта Администрации Кемеровской области.</w:t>
      </w:r>
    </w:p>
    <w:p w:rsidR="006E2809" w:rsidRPr="00A738EE" w:rsidRDefault="006E2809" w:rsidP="006E2809">
      <w:pPr>
        <w:ind w:firstLine="720"/>
        <w:jc w:val="both"/>
      </w:pPr>
      <w:r w:rsidRPr="00B4336A">
        <w:t xml:space="preserve">Организаторы Конкурса: Комитет по делам молодёжи Администрации города Новокузнецка, ФГБОУ </w:t>
      </w:r>
      <w:proofErr w:type="gramStart"/>
      <w:r w:rsidRPr="00B4336A">
        <w:t>ВО</w:t>
      </w:r>
      <w:proofErr w:type="gramEnd"/>
      <w:r w:rsidRPr="00B4336A">
        <w:t xml:space="preserve"> «Сибирский государственный индустриальный университет» при поддержке головного аттестационного центра Национального Агентства Контроля Сварки ООО «Кузбасский центр сварки и контроля»</w:t>
      </w:r>
      <w:r>
        <w:t>,</w:t>
      </w:r>
      <w:r w:rsidR="00A738EE">
        <w:t xml:space="preserve"> ООО «Торговый дом МИР сварки», </w:t>
      </w:r>
      <w:r w:rsidR="0065579F">
        <w:br/>
      </w:r>
      <w:r w:rsidR="00A738EE">
        <w:t>ООО «</w:t>
      </w:r>
      <w:proofErr w:type="spellStart"/>
      <w:r w:rsidR="00A738EE">
        <w:t>Сибэ</w:t>
      </w:r>
      <w:r w:rsidR="0037764A">
        <w:t>лектро</w:t>
      </w:r>
      <w:proofErr w:type="spellEnd"/>
      <w:r w:rsidR="0037764A">
        <w:t xml:space="preserve">», </w:t>
      </w:r>
      <w:r w:rsidR="0037764A" w:rsidRPr="0037764A">
        <w:t>АО «НЗРМК им. Н.Е. Крюкова».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3. Цели и задачи Конкурса</w:t>
      </w:r>
    </w:p>
    <w:p w:rsidR="006E2809" w:rsidRPr="00B4336A" w:rsidRDefault="006E2809" w:rsidP="006E2809">
      <w:pPr>
        <w:tabs>
          <w:tab w:val="left" w:pos="567"/>
        </w:tabs>
        <w:ind w:firstLine="567"/>
        <w:jc w:val="both"/>
        <w:rPr>
          <w:shd w:val="clear" w:color="auto" w:fill="FFFFFF"/>
        </w:rPr>
      </w:pPr>
      <w:r w:rsidRPr="00B4336A">
        <w:t>Цель Конкурса – повышение престижа рабочих профессий, выявление и поощрение</w:t>
      </w:r>
      <w:r w:rsidRPr="00B4336A">
        <w:rPr>
          <w:b/>
          <w:bCs/>
        </w:rPr>
        <w:t xml:space="preserve"> </w:t>
      </w:r>
      <w:r w:rsidRPr="00B4336A">
        <w:t>лучших молодых работников Кемеровской области по уровню профессиональных знаний и компетенций, способных к творческому решению профессиональных задач.</w:t>
      </w:r>
    </w:p>
    <w:p w:rsidR="006E2809" w:rsidRPr="00B4336A" w:rsidRDefault="006E2809" w:rsidP="006E2809">
      <w:pPr>
        <w:pStyle w:val="a9"/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B4336A">
        <w:rPr>
          <w:rFonts w:ascii="Times New Roman" w:hAnsi="Times New Roman" w:cs="Times New Roman"/>
        </w:rPr>
        <w:t>Задачи Конкурса:</w:t>
      </w:r>
    </w:p>
    <w:p w:rsidR="006E2809" w:rsidRPr="00B4336A" w:rsidRDefault="006E2809" w:rsidP="006E2809">
      <w:pPr>
        <w:pStyle w:val="a9"/>
        <w:numPr>
          <w:ilvl w:val="0"/>
          <w:numId w:val="18"/>
        </w:numPr>
        <w:tabs>
          <w:tab w:val="left" w:pos="567"/>
        </w:tabs>
        <w:ind w:left="0" w:firstLine="567"/>
        <w:rPr>
          <w:rFonts w:ascii="Times New Roman" w:hAnsi="Times New Roman" w:cs="Times New Roman"/>
        </w:rPr>
      </w:pPr>
      <w:r w:rsidRPr="00B4336A">
        <w:rPr>
          <w:rFonts w:ascii="Times New Roman" w:hAnsi="Times New Roman" w:cs="Times New Roman"/>
        </w:rPr>
        <w:t xml:space="preserve">повышение </w:t>
      </w:r>
      <w:proofErr w:type="gramStart"/>
      <w:r w:rsidRPr="00B4336A">
        <w:rPr>
          <w:rFonts w:ascii="Times New Roman" w:hAnsi="Times New Roman" w:cs="Times New Roman"/>
        </w:rPr>
        <w:t>уровня профессионального мастерства сварщиков предприятий Кемеровской области</w:t>
      </w:r>
      <w:proofErr w:type="gramEnd"/>
      <w:r w:rsidRPr="00B4336A">
        <w:rPr>
          <w:rFonts w:ascii="Times New Roman" w:hAnsi="Times New Roman" w:cs="Times New Roman"/>
        </w:rPr>
        <w:t>;</w:t>
      </w:r>
    </w:p>
    <w:p w:rsidR="006E2809" w:rsidRPr="00B4336A" w:rsidRDefault="006E2809" w:rsidP="006E2809">
      <w:pPr>
        <w:pStyle w:val="a9"/>
        <w:numPr>
          <w:ilvl w:val="0"/>
          <w:numId w:val="18"/>
        </w:numPr>
        <w:tabs>
          <w:tab w:val="left" w:pos="567"/>
        </w:tabs>
        <w:ind w:left="0" w:firstLine="567"/>
        <w:rPr>
          <w:rFonts w:ascii="Times New Roman" w:hAnsi="Times New Roman" w:cs="Times New Roman"/>
        </w:rPr>
      </w:pPr>
      <w:r w:rsidRPr="00B4336A">
        <w:rPr>
          <w:rFonts w:ascii="Times New Roman" w:hAnsi="Times New Roman" w:cs="Times New Roman"/>
        </w:rPr>
        <w:t>повышение производительности и качества работы сварщиков региона;</w:t>
      </w:r>
    </w:p>
    <w:p w:rsidR="006E2809" w:rsidRPr="00B4336A" w:rsidRDefault="006E2809" w:rsidP="006E2809">
      <w:pPr>
        <w:pStyle w:val="a9"/>
        <w:numPr>
          <w:ilvl w:val="0"/>
          <w:numId w:val="18"/>
        </w:numPr>
        <w:tabs>
          <w:tab w:val="left" w:pos="567"/>
        </w:tabs>
        <w:ind w:left="0" w:firstLine="567"/>
        <w:rPr>
          <w:rFonts w:ascii="Times New Roman" w:hAnsi="Times New Roman" w:cs="Times New Roman"/>
        </w:rPr>
      </w:pPr>
      <w:r w:rsidRPr="00B4336A">
        <w:rPr>
          <w:rFonts w:ascii="Times New Roman" w:hAnsi="Times New Roman" w:cs="Times New Roman"/>
        </w:rPr>
        <w:t>выявление, распространение и внедрение передовых приемов труда;</w:t>
      </w:r>
    </w:p>
    <w:p w:rsidR="006E2809" w:rsidRPr="00B4336A" w:rsidRDefault="006E2809" w:rsidP="006E2809">
      <w:pPr>
        <w:pStyle w:val="a9"/>
        <w:numPr>
          <w:ilvl w:val="0"/>
          <w:numId w:val="18"/>
        </w:numPr>
        <w:tabs>
          <w:tab w:val="left" w:pos="567"/>
        </w:tabs>
        <w:ind w:left="0" w:firstLine="567"/>
        <w:rPr>
          <w:rFonts w:ascii="Times New Roman" w:hAnsi="Times New Roman" w:cs="Times New Roman"/>
        </w:rPr>
      </w:pPr>
      <w:r w:rsidRPr="00B4336A">
        <w:rPr>
          <w:rFonts w:ascii="Times New Roman" w:hAnsi="Times New Roman" w:cs="Times New Roman"/>
        </w:rPr>
        <w:t>выявления способной и талантливой молодежи региона;</w:t>
      </w:r>
    </w:p>
    <w:p w:rsidR="006E2809" w:rsidRPr="00B4336A" w:rsidRDefault="006E2809" w:rsidP="006E2809">
      <w:pPr>
        <w:pStyle w:val="a9"/>
        <w:numPr>
          <w:ilvl w:val="0"/>
          <w:numId w:val="18"/>
        </w:numPr>
        <w:tabs>
          <w:tab w:val="left" w:pos="567"/>
        </w:tabs>
        <w:ind w:left="0" w:firstLine="567"/>
        <w:rPr>
          <w:rFonts w:ascii="Times New Roman" w:hAnsi="Times New Roman" w:cs="Times New Roman"/>
        </w:rPr>
      </w:pPr>
      <w:r w:rsidRPr="00B4336A">
        <w:rPr>
          <w:rFonts w:ascii="Times New Roman" w:hAnsi="Times New Roman" w:cs="Times New Roman"/>
        </w:rPr>
        <w:t>развитие творческой и социальной активности молодых работников.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4.Участники конкурса</w:t>
      </w:r>
    </w:p>
    <w:p w:rsidR="006E2809" w:rsidRPr="00B4336A" w:rsidRDefault="006E2809" w:rsidP="006E2809">
      <w:pPr>
        <w:ind w:firstLine="567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B4336A">
        <w:t xml:space="preserve">К участию в Конкурсе допускаются </w:t>
      </w:r>
      <w:r w:rsidRPr="00B4336A">
        <w:rPr>
          <w:bdr w:val="none" w:sz="0" w:space="0" w:color="auto" w:frame="1"/>
          <w:shd w:val="clear" w:color="auto" w:fill="FFFFFF"/>
        </w:rPr>
        <w:t>обучающиеся и молодые работники в возрасте до 35 лет, имеющие необходимые профессиональные навыки, представляющие организации и предприятия любой организационно-правовой формы, действующие на территории Кемеровской области.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5. Оргкомитет Конкурса</w:t>
      </w:r>
    </w:p>
    <w:p w:rsidR="006E2809" w:rsidRPr="00B4336A" w:rsidRDefault="006E2809" w:rsidP="006E2809">
      <w:pPr>
        <w:ind w:firstLine="567"/>
        <w:jc w:val="both"/>
      </w:pPr>
      <w:r w:rsidRPr="00B4336A">
        <w:t>5.1. Для подготовки и проведения Конкурса учредителями и организаторами формируется Оргкомитет.</w:t>
      </w:r>
    </w:p>
    <w:p w:rsidR="006E2809" w:rsidRPr="00B4336A" w:rsidRDefault="006E2809" w:rsidP="006E2809">
      <w:pPr>
        <w:ind w:firstLine="567"/>
        <w:jc w:val="both"/>
      </w:pPr>
      <w:r w:rsidRPr="00B4336A">
        <w:t xml:space="preserve">5.2. Оргкомитет разрабатывает программу Конкурса и организует прием заявок участников, определяет количественный состав участников Конкурса, организует информационное сопровождение подготовки и проведения мероприятий Конкурса. Обеспечивает разработку практических заданий, определяет систему подведения итогов и выявления победителей, подготовку участков, помещений, оборудования, инструмента </w:t>
      </w:r>
      <w:r w:rsidRPr="00B4336A">
        <w:br/>
        <w:t>и т. д., работу контролеров, инженера по охране труда.</w:t>
      </w:r>
    </w:p>
    <w:p w:rsidR="006E2809" w:rsidRPr="00B4336A" w:rsidRDefault="006E2809" w:rsidP="006E2809">
      <w:pPr>
        <w:ind w:firstLine="567"/>
        <w:jc w:val="both"/>
        <w:rPr>
          <w:spacing w:val="-2"/>
        </w:rPr>
      </w:pPr>
      <w:r w:rsidRPr="00B4336A">
        <w:rPr>
          <w:spacing w:val="-2"/>
        </w:rPr>
        <w:t xml:space="preserve">5.3. Оргкомитет формирует состав конкурсной комиссии и экспертной группы из числа высококвалифицированных специалистов в области сварочного производства </w:t>
      </w:r>
      <w:r w:rsidRPr="00B4336A">
        <w:rPr>
          <w:spacing w:val="-2"/>
        </w:rPr>
        <w:br/>
      </w:r>
      <w:r w:rsidRPr="00B4336A">
        <w:rPr>
          <w:b/>
          <w:bCs/>
          <w:spacing w:val="-2"/>
        </w:rPr>
        <w:t>(Приложение 1).</w:t>
      </w:r>
    </w:p>
    <w:p w:rsidR="006E2809" w:rsidRPr="00B4336A" w:rsidRDefault="006E2809" w:rsidP="006E2809">
      <w:pPr>
        <w:ind w:firstLine="567"/>
        <w:jc w:val="both"/>
      </w:pPr>
      <w:r w:rsidRPr="00B4336A">
        <w:lastRenderedPageBreak/>
        <w:t>5.4. Члены экспертной группы наблюдают за ходом выполнения практического задания и заполняют протокол оценки итогов Конкурса в виде перечня оценочных параметров с соответствующим представлением в баллах, а также определяют штрафные баллы за допущенные отклонения, нарушения и ошибки.</w:t>
      </w:r>
    </w:p>
    <w:p w:rsidR="006E2809" w:rsidRPr="00B4336A" w:rsidRDefault="006E2809" w:rsidP="006E2809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B4336A">
        <w:t>5.5. Конкурсная комиссия подводит итоги Конкурса, определяет победителей, на основании протоколов оценки и представляет сводный протокол с итоговым результатом Конкурса.</w:t>
      </w:r>
    </w:p>
    <w:p w:rsidR="006E2809" w:rsidRPr="00B4336A" w:rsidRDefault="006E2809" w:rsidP="006E2809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B4336A">
        <w:t xml:space="preserve">5.6. Для решения различных вопросов, а также в целях информирования заинтересованных лиц Оргкомитетом организуется работа по предоставлению справочной информации по телефону </w:t>
      </w:r>
      <w:r w:rsidRPr="00B4336A">
        <w:rPr>
          <w:b/>
        </w:rPr>
        <w:t>(8</w:t>
      </w:r>
      <w:r w:rsidR="0019611C" w:rsidRPr="0019611C">
        <w:rPr>
          <w:b/>
        </w:rPr>
        <w:t>-</w:t>
      </w:r>
      <w:r w:rsidRPr="00B4336A">
        <w:rPr>
          <w:b/>
        </w:rPr>
        <w:t>3843) 46-26-29</w:t>
      </w:r>
      <w:r w:rsidRPr="00B4336A">
        <w:t xml:space="preserve">, </w:t>
      </w:r>
      <w:r w:rsidRPr="00B4336A">
        <w:rPr>
          <w:b/>
        </w:rPr>
        <w:t>78-43-15</w:t>
      </w:r>
      <w:r w:rsidRPr="00B4336A">
        <w:t>, и электронной почте:</w:t>
      </w:r>
      <w:r w:rsidRPr="00B4336A">
        <w:rPr>
          <w:b/>
        </w:rPr>
        <w:t xml:space="preserve"> </w:t>
      </w:r>
      <w:proofErr w:type="spellStart"/>
      <w:r w:rsidRPr="00B4336A">
        <w:rPr>
          <w:b/>
          <w:lang w:val="en-US"/>
        </w:rPr>
        <w:t>onti</w:t>
      </w:r>
      <w:proofErr w:type="spellEnd"/>
      <w:r w:rsidRPr="00B4336A">
        <w:rPr>
          <w:b/>
        </w:rPr>
        <w:t>@</w:t>
      </w:r>
      <w:proofErr w:type="spellStart"/>
      <w:r w:rsidRPr="00B4336A">
        <w:rPr>
          <w:b/>
          <w:lang w:val="en-US"/>
        </w:rPr>
        <w:t>sibsiu</w:t>
      </w:r>
      <w:proofErr w:type="spellEnd"/>
      <w:r w:rsidRPr="00B4336A">
        <w:rPr>
          <w:b/>
        </w:rPr>
        <w:t>.</w:t>
      </w:r>
      <w:proofErr w:type="spellStart"/>
      <w:r w:rsidRPr="00B4336A">
        <w:rPr>
          <w:b/>
          <w:lang w:val="en-US"/>
        </w:rPr>
        <w:t>ru</w:t>
      </w:r>
      <w:proofErr w:type="spellEnd"/>
      <w:r w:rsidRPr="00B4336A">
        <w:t>.</w:t>
      </w:r>
    </w:p>
    <w:p w:rsidR="006E2809" w:rsidRPr="00B4336A" w:rsidRDefault="006E2809" w:rsidP="006E2809">
      <w:pPr>
        <w:ind w:firstLine="567"/>
        <w:jc w:val="both"/>
      </w:pPr>
      <w:r w:rsidRPr="00B4336A">
        <w:t>5.7. Организаторы оставляют за собой право при необходимости вносить изменения в условия проведения Конкурса, уведомив об этом участников не менее чем за 1 неделю.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6. Программа, сроки и место проведения Конкурса</w:t>
      </w:r>
    </w:p>
    <w:p w:rsidR="006E2809" w:rsidRPr="00B4336A" w:rsidRDefault="006E2809" w:rsidP="006E2809">
      <w:pPr>
        <w:ind w:firstLine="567"/>
        <w:jc w:val="both"/>
      </w:pPr>
      <w:r w:rsidRPr="00B4336A">
        <w:t xml:space="preserve">Конкурс проводится </w:t>
      </w:r>
      <w:r w:rsidR="00765E54" w:rsidRPr="00C75819">
        <w:rPr>
          <w:b/>
          <w:bCs/>
          <w:iCs/>
        </w:rPr>
        <w:t>12 ноября 2019</w:t>
      </w:r>
      <w:r w:rsidRPr="00C75819">
        <w:rPr>
          <w:b/>
          <w:bCs/>
          <w:iCs/>
        </w:rPr>
        <w:t xml:space="preserve"> го</w:t>
      </w:r>
      <w:r w:rsidRPr="00B4336A">
        <w:rPr>
          <w:b/>
          <w:bCs/>
          <w:iCs/>
        </w:rPr>
        <w:t>да</w:t>
      </w:r>
      <w:r w:rsidRPr="00B4336A">
        <w:rPr>
          <w:bCs/>
          <w:iCs/>
        </w:rPr>
        <w:t xml:space="preserve"> в г. Новокузнецке</w:t>
      </w:r>
      <w:r w:rsidRPr="00B4336A">
        <w:t xml:space="preserve"> на площадке ФГБОУ </w:t>
      </w:r>
      <w:proofErr w:type="gramStart"/>
      <w:r w:rsidRPr="00B4336A">
        <w:t>ВО</w:t>
      </w:r>
      <w:proofErr w:type="gramEnd"/>
      <w:r w:rsidRPr="00B4336A">
        <w:t xml:space="preserve"> «Сибирский государствен</w:t>
      </w:r>
      <w:r w:rsidR="00C15EDA">
        <w:t>ный индустриальный университет»;</w:t>
      </w:r>
      <w:r w:rsidRPr="00B4336A">
        <w:t xml:space="preserve"> Институт</w:t>
      </w:r>
      <w:r w:rsidR="00C15EDA">
        <w:t xml:space="preserve"> металлургии и материаловедения; </w:t>
      </w:r>
      <w:r w:rsidRPr="00B4336A">
        <w:t xml:space="preserve"> кафедра материаловедения, литейного и сварочного производства.</w:t>
      </w:r>
    </w:p>
    <w:p w:rsidR="006E2809" w:rsidRPr="00B4336A" w:rsidRDefault="006E2809" w:rsidP="006E2809">
      <w:pPr>
        <w:ind w:firstLine="567"/>
        <w:jc w:val="both"/>
        <w:rPr>
          <w:b/>
          <w:bCs/>
        </w:rPr>
      </w:pPr>
      <w:r w:rsidRPr="00B4336A">
        <w:t xml:space="preserve">Программные мероприятия Конкурса </w:t>
      </w:r>
      <w:r w:rsidRPr="00B4336A">
        <w:rPr>
          <w:b/>
          <w:bCs/>
        </w:rPr>
        <w:t>(Приложение 2).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7. Условия проведения Конкурса</w:t>
      </w:r>
    </w:p>
    <w:p w:rsidR="006E2809" w:rsidRPr="00B4336A" w:rsidRDefault="006E2809" w:rsidP="0065579F">
      <w:pPr>
        <w:ind w:firstLine="720"/>
        <w:jc w:val="both"/>
      </w:pPr>
      <w:r w:rsidRPr="00B4336A">
        <w:t>Конкур</w:t>
      </w:r>
      <w:r w:rsidR="00765E54">
        <w:t xml:space="preserve">с </w:t>
      </w:r>
      <w:r w:rsidR="00765E54" w:rsidRPr="0019611C">
        <w:rPr>
          <w:b/>
        </w:rPr>
        <w:t>«Лучший молодой сварщик - 2019</w:t>
      </w:r>
      <w:r w:rsidRPr="0019611C">
        <w:rPr>
          <w:b/>
        </w:rPr>
        <w:t>»</w:t>
      </w:r>
      <w:r w:rsidR="0065579F">
        <w:t xml:space="preserve"> проводится в номинации «Механизированная сварка»</w:t>
      </w:r>
      <w:r w:rsidRPr="00B4336A">
        <w:t xml:space="preserve"> (личное первенство).</w:t>
      </w:r>
    </w:p>
    <w:p w:rsidR="006E2809" w:rsidRPr="00B4336A" w:rsidRDefault="006E2809" w:rsidP="006E2809">
      <w:pPr>
        <w:shd w:val="clear" w:color="auto" w:fill="FFFFFF"/>
        <w:ind w:firstLine="720"/>
        <w:jc w:val="both"/>
        <w:rPr>
          <w:bCs/>
        </w:rPr>
      </w:pPr>
      <w:r w:rsidRPr="00B4336A">
        <w:rPr>
          <w:bCs/>
        </w:rPr>
        <w:t xml:space="preserve">Условия проведения конкурса даны в </w:t>
      </w:r>
      <w:r w:rsidRPr="00B4336A">
        <w:rPr>
          <w:b/>
          <w:bCs/>
        </w:rPr>
        <w:t>Приложении 3.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8. Подведение итогов, определение победителей</w:t>
      </w:r>
    </w:p>
    <w:p w:rsidR="006E2809" w:rsidRPr="00B4336A" w:rsidRDefault="006E2809" w:rsidP="006E2809">
      <w:pPr>
        <w:ind w:firstLine="720"/>
        <w:jc w:val="both"/>
      </w:pPr>
      <w:r w:rsidRPr="00B4336A">
        <w:t>8.1. Спорные моменты при подведении итогов решаются большинством голосов членов конкурсной комиссии  открытым голосованием.</w:t>
      </w:r>
    </w:p>
    <w:p w:rsidR="006E2809" w:rsidRPr="00B4336A" w:rsidRDefault="006E2809" w:rsidP="006E2809">
      <w:pPr>
        <w:ind w:firstLine="720"/>
        <w:jc w:val="both"/>
      </w:pPr>
      <w:r w:rsidRPr="00B4336A">
        <w:t>8.2. Победителем считается участник (команда), набравший (</w:t>
      </w:r>
      <w:proofErr w:type="spellStart"/>
      <w:r w:rsidRPr="00B4336A">
        <w:t>ая</w:t>
      </w:r>
      <w:proofErr w:type="spellEnd"/>
      <w:r w:rsidRPr="00B4336A">
        <w:t>) в сумме наибольшее количество баллов.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9. Награждение</w:t>
      </w:r>
    </w:p>
    <w:p w:rsidR="006E2809" w:rsidRPr="00B4336A" w:rsidRDefault="006E2809" w:rsidP="006E2809">
      <w:pPr>
        <w:ind w:firstLine="720"/>
        <w:jc w:val="both"/>
      </w:pPr>
      <w:r w:rsidRPr="00B4336A">
        <w:t>Итоги Конкурса объявляются в торжественной обстановке во время официальной церемонии закрытия Конкурса.</w:t>
      </w:r>
    </w:p>
    <w:p w:rsidR="006E2809" w:rsidRPr="00B4336A" w:rsidRDefault="006E2809" w:rsidP="006E2809">
      <w:pPr>
        <w:ind w:firstLine="720"/>
        <w:jc w:val="both"/>
      </w:pPr>
      <w:r w:rsidRPr="00B4336A">
        <w:t>Победители Конкурса, занявшие призовые места, награждаются дипломами, ценными подарками</w:t>
      </w:r>
      <w:r w:rsidRPr="00B4336A">
        <w:rPr>
          <w:rStyle w:val="c180"/>
          <w:bCs/>
        </w:rPr>
        <w:t>.</w:t>
      </w:r>
    </w:p>
    <w:p w:rsidR="006E2809" w:rsidRPr="00B4336A" w:rsidRDefault="006E2809" w:rsidP="006E2809">
      <w:pPr>
        <w:spacing w:before="120" w:after="120"/>
        <w:jc w:val="center"/>
        <w:rPr>
          <w:b/>
          <w:bCs/>
        </w:rPr>
      </w:pPr>
      <w:r w:rsidRPr="00B4336A">
        <w:rPr>
          <w:b/>
          <w:bCs/>
        </w:rPr>
        <w:t>10. Организация работы Конкурса</w:t>
      </w:r>
    </w:p>
    <w:p w:rsidR="006E2809" w:rsidRPr="00B4336A" w:rsidRDefault="006E2809" w:rsidP="006E2809">
      <w:pPr>
        <w:ind w:firstLine="567"/>
        <w:jc w:val="both"/>
        <w:rPr>
          <w:b/>
          <w:bCs/>
        </w:rPr>
      </w:pPr>
      <w:r w:rsidRPr="00B4336A">
        <w:t xml:space="preserve">Для участия в Конкурсе от организаций и предприятий Кемеровской области необходимо подать </w:t>
      </w:r>
      <w:r w:rsidRPr="00B4336A">
        <w:rPr>
          <w:bCs/>
        </w:rPr>
        <w:t xml:space="preserve">заявку в срок до </w:t>
      </w:r>
      <w:r w:rsidR="0019611C">
        <w:rPr>
          <w:b/>
          <w:bCs/>
        </w:rPr>
        <w:t>01.05</w:t>
      </w:r>
      <w:r w:rsidR="00765E54" w:rsidRPr="00F75D78">
        <w:rPr>
          <w:b/>
          <w:bCs/>
        </w:rPr>
        <w:t>.2019</w:t>
      </w:r>
      <w:r w:rsidRPr="00F75D78">
        <w:rPr>
          <w:b/>
          <w:bCs/>
        </w:rPr>
        <w:t xml:space="preserve"> г.</w:t>
      </w:r>
      <w:r w:rsidRPr="00F75D78">
        <w:rPr>
          <w:bCs/>
        </w:rPr>
        <w:t xml:space="preserve"> </w:t>
      </w:r>
      <w:r w:rsidRPr="00B4336A">
        <w:rPr>
          <w:bCs/>
        </w:rPr>
        <w:t xml:space="preserve">на </w:t>
      </w:r>
      <w:r w:rsidRPr="00B4336A">
        <w:t xml:space="preserve">электронную почту: </w:t>
      </w:r>
      <w:proofErr w:type="spellStart"/>
      <w:r w:rsidRPr="00CB32AD">
        <w:rPr>
          <w:b/>
          <w:lang w:val="en-US"/>
        </w:rPr>
        <w:t>onti</w:t>
      </w:r>
      <w:proofErr w:type="spellEnd"/>
      <w:r w:rsidRPr="00CB32AD">
        <w:rPr>
          <w:b/>
        </w:rPr>
        <w:t>@</w:t>
      </w:r>
      <w:proofErr w:type="spellStart"/>
      <w:r w:rsidRPr="00CB32AD">
        <w:rPr>
          <w:b/>
          <w:lang w:val="en-US"/>
        </w:rPr>
        <w:t>sibsiu</w:t>
      </w:r>
      <w:proofErr w:type="spellEnd"/>
      <w:r w:rsidRPr="00CB32AD">
        <w:rPr>
          <w:b/>
        </w:rPr>
        <w:t>.</w:t>
      </w:r>
      <w:proofErr w:type="spellStart"/>
      <w:r w:rsidRPr="00CB32AD">
        <w:rPr>
          <w:b/>
          <w:lang w:val="en-US"/>
        </w:rPr>
        <w:t>ru</w:t>
      </w:r>
      <w:proofErr w:type="spellEnd"/>
      <w:r w:rsidRPr="00CB32AD">
        <w:rPr>
          <w:b/>
        </w:rPr>
        <w:t>.</w:t>
      </w:r>
      <w:r w:rsidRPr="00B4336A">
        <w:rPr>
          <w:bCs/>
        </w:rPr>
        <w:t xml:space="preserve"> </w:t>
      </w:r>
      <w:r w:rsidR="003C0365">
        <w:rPr>
          <w:b/>
          <w:bCs/>
        </w:rPr>
        <w:t>(Приложение 4</w:t>
      </w:r>
      <w:r w:rsidRPr="00B4336A">
        <w:rPr>
          <w:b/>
          <w:bCs/>
        </w:rPr>
        <w:t>).</w:t>
      </w:r>
    </w:p>
    <w:p w:rsidR="006E2809" w:rsidRPr="00B4336A" w:rsidRDefault="006E2809" w:rsidP="006E2809">
      <w:pPr>
        <w:ind w:left="4320"/>
        <w:jc w:val="right"/>
        <w:rPr>
          <w:b/>
          <w:bCs/>
        </w:rPr>
      </w:pPr>
    </w:p>
    <w:p w:rsidR="006E2809" w:rsidRPr="00B4336A" w:rsidRDefault="006E2809" w:rsidP="006E2809">
      <w:pPr>
        <w:ind w:left="4320"/>
        <w:jc w:val="right"/>
        <w:rPr>
          <w:b/>
          <w:bCs/>
        </w:rPr>
      </w:pPr>
    </w:p>
    <w:p w:rsidR="006E2809" w:rsidRPr="00B4336A" w:rsidRDefault="006E2809" w:rsidP="006E2809">
      <w:pPr>
        <w:ind w:left="4320"/>
        <w:jc w:val="right"/>
        <w:rPr>
          <w:b/>
          <w:bCs/>
        </w:rPr>
        <w:sectPr w:rsidR="006E2809" w:rsidRPr="00B4336A" w:rsidSect="00711C16">
          <w:headerReference w:type="default" r:id="rId9"/>
          <w:footerReference w:type="first" r:id="rId10"/>
          <w:pgSz w:w="11906" w:h="16838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:rsidR="006E2809" w:rsidRPr="00B4336A" w:rsidRDefault="006E2809" w:rsidP="006E2809">
      <w:pPr>
        <w:ind w:left="4320"/>
        <w:jc w:val="right"/>
        <w:rPr>
          <w:b/>
          <w:bCs/>
        </w:rPr>
      </w:pPr>
      <w:r w:rsidRPr="00B4336A">
        <w:rPr>
          <w:b/>
          <w:bCs/>
        </w:rPr>
        <w:lastRenderedPageBreak/>
        <w:t>Приложение № 1</w:t>
      </w:r>
    </w:p>
    <w:p w:rsidR="006E2809" w:rsidRPr="00B4336A" w:rsidRDefault="006E2809" w:rsidP="006E2809">
      <w:pPr>
        <w:ind w:left="7655"/>
        <w:jc w:val="right"/>
        <w:rPr>
          <w:rStyle w:val="af9"/>
          <w:b w:val="0"/>
          <w:bCs w:val="0"/>
          <w:sz w:val="20"/>
          <w:szCs w:val="20"/>
        </w:rPr>
      </w:pPr>
      <w:r w:rsidRPr="00B4336A">
        <w:rPr>
          <w:rStyle w:val="af9"/>
          <w:sz w:val="20"/>
          <w:szCs w:val="20"/>
        </w:rPr>
        <w:t>к Положению</w:t>
      </w:r>
    </w:p>
    <w:p w:rsidR="006E2809" w:rsidRPr="00B4336A" w:rsidRDefault="006E2809" w:rsidP="006E2809">
      <w:pPr>
        <w:ind w:left="6096"/>
        <w:jc w:val="right"/>
        <w:rPr>
          <w:rStyle w:val="af9"/>
          <w:b w:val="0"/>
          <w:bCs w:val="0"/>
          <w:sz w:val="20"/>
          <w:szCs w:val="20"/>
        </w:rPr>
      </w:pPr>
      <w:r w:rsidRPr="00B4336A">
        <w:rPr>
          <w:rStyle w:val="af9"/>
          <w:sz w:val="20"/>
          <w:szCs w:val="20"/>
        </w:rPr>
        <w:t>о региональном  конкурсе</w:t>
      </w:r>
    </w:p>
    <w:p w:rsidR="006E2809" w:rsidRPr="00B4336A" w:rsidRDefault="00765E54" w:rsidP="006E2809">
      <w:pPr>
        <w:ind w:left="6096"/>
        <w:jc w:val="right"/>
        <w:rPr>
          <w:rStyle w:val="af9"/>
          <w:b w:val="0"/>
          <w:bCs w:val="0"/>
          <w:sz w:val="20"/>
          <w:szCs w:val="20"/>
        </w:rPr>
      </w:pPr>
      <w:r>
        <w:rPr>
          <w:rStyle w:val="af9"/>
          <w:sz w:val="20"/>
          <w:szCs w:val="20"/>
        </w:rPr>
        <w:t>«Лучший молодой сварщик - 201</w:t>
      </w:r>
      <w:r w:rsidRPr="00C75819">
        <w:rPr>
          <w:rStyle w:val="af9"/>
          <w:sz w:val="20"/>
          <w:szCs w:val="20"/>
        </w:rPr>
        <w:t>9</w:t>
      </w:r>
      <w:r w:rsidR="006E2809" w:rsidRPr="00B4336A">
        <w:rPr>
          <w:rStyle w:val="af9"/>
          <w:sz w:val="20"/>
          <w:szCs w:val="20"/>
        </w:rPr>
        <w:t>»</w:t>
      </w:r>
    </w:p>
    <w:p w:rsidR="006E2809" w:rsidRPr="00B4336A" w:rsidRDefault="006E2809" w:rsidP="006E2809">
      <w:pPr>
        <w:spacing w:before="120"/>
        <w:jc w:val="center"/>
      </w:pPr>
    </w:p>
    <w:p w:rsidR="006E2809" w:rsidRPr="00B4336A" w:rsidRDefault="006E2809" w:rsidP="006E2809">
      <w:pPr>
        <w:spacing w:before="120"/>
        <w:jc w:val="center"/>
      </w:pPr>
    </w:p>
    <w:p w:rsidR="006E2809" w:rsidRPr="00B4336A" w:rsidRDefault="006E2809" w:rsidP="006E2809">
      <w:pPr>
        <w:spacing w:before="120"/>
        <w:jc w:val="center"/>
      </w:pPr>
      <w:r w:rsidRPr="00B4336A">
        <w:t>СОСТАВ</w:t>
      </w:r>
    </w:p>
    <w:p w:rsidR="006E2809" w:rsidRPr="00B1049B" w:rsidRDefault="006E2809" w:rsidP="006E2809">
      <w:pPr>
        <w:jc w:val="center"/>
        <w:rPr>
          <w:b/>
        </w:rPr>
      </w:pPr>
      <w:r w:rsidRPr="00B1049B">
        <w:rPr>
          <w:b/>
        </w:rPr>
        <w:t xml:space="preserve">конкурсной комиссии по проведению конкурса профессионального мастерства </w:t>
      </w:r>
    </w:p>
    <w:p w:rsidR="006E2809" w:rsidRPr="00B1049B" w:rsidRDefault="00765E54" w:rsidP="006E2809">
      <w:pPr>
        <w:spacing w:after="120"/>
        <w:jc w:val="center"/>
        <w:rPr>
          <w:b/>
          <w:lang w:val="en-US"/>
        </w:rPr>
      </w:pPr>
      <w:r w:rsidRPr="00B1049B">
        <w:rPr>
          <w:b/>
        </w:rPr>
        <w:t>«Лучший молодой сварщик - 201</w:t>
      </w:r>
      <w:r w:rsidRPr="00B1049B">
        <w:rPr>
          <w:b/>
          <w:lang w:val="en-US"/>
        </w:rPr>
        <w:t>9</w:t>
      </w:r>
      <w:r w:rsidR="006E2809" w:rsidRPr="00B1049B">
        <w:rPr>
          <w:b/>
        </w:rPr>
        <w:t xml:space="preserve">» </w:t>
      </w:r>
    </w:p>
    <w:tbl>
      <w:tblPr>
        <w:tblW w:w="4897" w:type="pct"/>
        <w:tblInd w:w="108" w:type="dxa"/>
        <w:tblLook w:val="00A0" w:firstRow="1" w:lastRow="0" w:firstColumn="1" w:lastColumn="0" w:noHBand="0" w:noVBand="0"/>
      </w:tblPr>
      <w:tblGrid>
        <w:gridCol w:w="4111"/>
        <w:gridCol w:w="6094"/>
      </w:tblGrid>
      <w:tr w:rsidR="006E2809" w:rsidRPr="00B4336A" w:rsidTr="00B1049B">
        <w:tc>
          <w:tcPr>
            <w:tcW w:w="2014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Смирнов Александр Николаевич </w:t>
            </w:r>
          </w:p>
        </w:tc>
        <w:tc>
          <w:tcPr>
            <w:tcW w:w="2986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директор ООО «Кузбасский центр сварки и контроля», председатель конкурсной комиссии</w:t>
            </w:r>
          </w:p>
        </w:tc>
      </w:tr>
      <w:tr w:rsidR="006E2809" w:rsidRPr="00B4336A" w:rsidTr="00B1049B">
        <w:tc>
          <w:tcPr>
            <w:tcW w:w="2014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Протопопов Евгений Валентинович</w:t>
            </w:r>
          </w:p>
        </w:tc>
        <w:tc>
          <w:tcPr>
            <w:tcW w:w="2986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ректор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университет», д.т.н., профессор</w:t>
            </w:r>
          </w:p>
        </w:tc>
      </w:tr>
      <w:tr w:rsidR="006E2809" w:rsidRPr="00B4336A" w:rsidTr="00B1049B">
        <w:tc>
          <w:tcPr>
            <w:tcW w:w="2014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Крюков Николай Егорович</w:t>
            </w:r>
          </w:p>
        </w:tc>
        <w:tc>
          <w:tcPr>
            <w:tcW w:w="2986" w:type="pct"/>
          </w:tcPr>
          <w:p w:rsidR="006E2809" w:rsidRPr="00B4336A" w:rsidRDefault="001A2677" w:rsidP="00711C16">
            <w:pPr>
              <w:tabs>
                <w:tab w:val="center" w:pos="4153"/>
                <w:tab w:val="right" w:pos="8306"/>
              </w:tabs>
            </w:pPr>
            <w:r>
              <w:t xml:space="preserve">- генеральный директор </w:t>
            </w:r>
            <w:r w:rsidR="006E2809" w:rsidRPr="00B4336A">
              <w:t xml:space="preserve">АО «Новокузнецкий завод резервуарных металлоконструкций </w:t>
            </w:r>
            <w:r w:rsidR="006E2809" w:rsidRPr="00B4336A">
              <w:br/>
              <w:t>им. Н.Е. Крюкова»</w:t>
            </w:r>
          </w:p>
        </w:tc>
      </w:tr>
      <w:tr w:rsidR="006E2809" w:rsidRPr="00B4336A" w:rsidTr="00B1049B">
        <w:tc>
          <w:tcPr>
            <w:tcW w:w="2014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proofErr w:type="spellStart"/>
            <w:r w:rsidRPr="00B4336A">
              <w:t>Зобова</w:t>
            </w:r>
            <w:proofErr w:type="spellEnd"/>
            <w:r w:rsidRPr="00B4336A">
              <w:t xml:space="preserve"> Лариса Алексеевна</w:t>
            </w:r>
          </w:p>
        </w:tc>
        <w:tc>
          <w:tcPr>
            <w:tcW w:w="2986" w:type="pct"/>
          </w:tcPr>
          <w:p w:rsidR="006E2809" w:rsidRPr="00B4336A" w:rsidRDefault="003C0365" w:rsidP="00711C16">
            <w:pPr>
              <w:tabs>
                <w:tab w:val="center" w:pos="4153"/>
                <w:tab w:val="right" w:pos="8306"/>
              </w:tabs>
            </w:pPr>
            <w:r>
              <w:t xml:space="preserve">- </w:t>
            </w:r>
            <w:r w:rsidR="006E2809" w:rsidRPr="00B4336A">
              <w:t>Председатель Комитета по делам молодёжи Администрации г. Новокузнецка</w:t>
            </w:r>
          </w:p>
        </w:tc>
      </w:tr>
    </w:tbl>
    <w:p w:rsidR="006E2809" w:rsidRPr="00B4336A" w:rsidRDefault="006E2809" w:rsidP="006E2809">
      <w:pPr>
        <w:spacing w:before="240"/>
        <w:jc w:val="center"/>
      </w:pPr>
      <w:r w:rsidRPr="00B4336A">
        <w:t>СОСТАВ</w:t>
      </w:r>
    </w:p>
    <w:p w:rsidR="006E2809" w:rsidRPr="00B1049B" w:rsidRDefault="006E2809" w:rsidP="006E2809">
      <w:pPr>
        <w:jc w:val="center"/>
        <w:rPr>
          <w:b/>
        </w:rPr>
      </w:pPr>
      <w:r w:rsidRPr="00B1049B">
        <w:rPr>
          <w:b/>
        </w:rPr>
        <w:t xml:space="preserve">экспертной группы по проведению конкурса профессионального мастерства </w:t>
      </w:r>
    </w:p>
    <w:p w:rsidR="006E2809" w:rsidRPr="00B1049B" w:rsidRDefault="00765E54" w:rsidP="006E2809">
      <w:pPr>
        <w:spacing w:after="120"/>
        <w:jc w:val="center"/>
        <w:rPr>
          <w:b/>
          <w:lang w:val="en-US"/>
        </w:rPr>
      </w:pPr>
      <w:r w:rsidRPr="00B1049B">
        <w:rPr>
          <w:b/>
        </w:rPr>
        <w:t>«Лучший молодой сварщик - 201</w:t>
      </w:r>
      <w:r w:rsidRPr="00B1049B">
        <w:rPr>
          <w:b/>
          <w:lang w:val="en-US"/>
        </w:rPr>
        <w:t>9</w:t>
      </w:r>
      <w:r w:rsidR="006E2809" w:rsidRPr="00B1049B">
        <w:rPr>
          <w:b/>
        </w:rPr>
        <w:t>»</w:t>
      </w:r>
    </w:p>
    <w:tbl>
      <w:tblPr>
        <w:tblW w:w="4897" w:type="pct"/>
        <w:tblInd w:w="108" w:type="dxa"/>
        <w:tblLook w:val="00A0" w:firstRow="1" w:lastRow="0" w:firstColumn="1" w:lastColumn="0" w:noHBand="0" w:noVBand="0"/>
      </w:tblPr>
      <w:tblGrid>
        <w:gridCol w:w="4078"/>
        <w:gridCol w:w="6047"/>
        <w:gridCol w:w="80"/>
      </w:tblGrid>
      <w:tr w:rsidR="006E2809" w:rsidRPr="00B4336A" w:rsidTr="00B1049B"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Темлянцев Михаил Викторович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проректор по научной работе и инновациям, д.т.н., профессор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</w:t>
            </w:r>
          </w:p>
        </w:tc>
      </w:tr>
      <w:tr w:rsidR="00263184" w:rsidRPr="00B4336A" w:rsidTr="00B1049B">
        <w:trPr>
          <w:trHeight w:val="409"/>
        </w:trPr>
        <w:tc>
          <w:tcPr>
            <w:tcW w:w="1998" w:type="pct"/>
          </w:tcPr>
          <w:p w:rsidR="00263184" w:rsidRPr="00B4336A" w:rsidRDefault="00263184" w:rsidP="00711C16">
            <w:pPr>
              <w:tabs>
                <w:tab w:val="center" w:pos="4153"/>
                <w:tab w:val="right" w:pos="8306"/>
              </w:tabs>
            </w:pPr>
            <w:proofErr w:type="spellStart"/>
            <w:r>
              <w:t>Буцук</w:t>
            </w:r>
            <w:proofErr w:type="spellEnd"/>
            <w:r>
              <w:t xml:space="preserve"> Евгений Вениаминович</w:t>
            </w:r>
          </w:p>
        </w:tc>
        <w:tc>
          <w:tcPr>
            <w:tcW w:w="3002" w:type="pct"/>
            <w:gridSpan w:val="2"/>
          </w:tcPr>
          <w:p w:rsidR="00263184" w:rsidRPr="00B4336A" w:rsidRDefault="00263184" w:rsidP="00711C16">
            <w:pPr>
              <w:tabs>
                <w:tab w:val="center" w:pos="4153"/>
                <w:tab w:val="right" w:pos="8306"/>
              </w:tabs>
            </w:pPr>
            <w:r>
              <w:t>- проректор по административно-хозяйственной работе</w:t>
            </w:r>
            <w:r w:rsidR="005F75C5">
              <w:t xml:space="preserve"> </w:t>
            </w:r>
            <w:r w:rsidR="005F75C5" w:rsidRPr="00B4336A">
              <w:t xml:space="preserve">ФГБОУ </w:t>
            </w:r>
            <w:proofErr w:type="gramStart"/>
            <w:r w:rsidR="005F75C5" w:rsidRPr="00B4336A">
              <w:t>ВО</w:t>
            </w:r>
            <w:proofErr w:type="gramEnd"/>
            <w:r w:rsidR="005F75C5" w:rsidRPr="00B4336A">
              <w:t xml:space="preserve"> «Сибирский государственный индустриальный университет»</w:t>
            </w:r>
          </w:p>
        </w:tc>
      </w:tr>
      <w:tr w:rsidR="006E2809" w:rsidRPr="00B4336A" w:rsidTr="00B1049B"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Галевский </w:t>
            </w:r>
          </w:p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Геннадий Владиславович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директор института металлургии и материаловедения, д.т.н., профессор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</w:t>
            </w:r>
          </w:p>
        </w:tc>
      </w:tr>
      <w:tr w:rsidR="006E2809" w:rsidRPr="00B4336A" w:rsidTr="00B1049B"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Князьков Виктор Леонидович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технический директор ООО «Кузбасский центр сварки и контроля», руководитель экспертной группы, к.т.н., доцент </w:t>
            </w:r>
          </w:p>
        </w:tc>
      </w:tr>
      <w:tr w:rsidR="006E2809" w:rsidRPr="00B4336A" w:rsidTr="00B1049B"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Сомов Владимир Юрьевич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директор ООО «Производственно-коммерческое предприятие «Безопасность в промышленности и строительстве»</w:t>
            </w:r>
          </w:p>
        </w:tc>
      </w:tr>
      <w:tr w:rsidR="006E2809" w:rsidRPr="00B4336A" w:rsidTr="00B1049B">
        <w:trPr>
          <w:trHeight w:val="1293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Козырев Николай Анатольевич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заведующий кафедрой материаловедения, литейного и сварочного производства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университет», </w:t>
            </w:r>
          </w:p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д.т.н., профессор</w:t>
            </w:r>
          </w:p>
        </w:tc>
      </w:tr>
      <w:tr w:rsidR="006E2809" w:rsidRPr="00B4336A" w:rsidTr="00B1049B">
        <w:trPr>
          <w:trHeight w:val="756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Ковальский Игорь Николаевич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главный сварщик ОАО «Новокузнецкий завод резервуарных металлоконструкций им. Н.Е. Крюкова»</w:t>
            </w:r>
          </w:p>
        </w:tc>
      </w:tr>
      <w:tr w:rsidR="006E2809" w:rsidRPr="00B4336A" w:rsidTr="00B1049B">
        <w:trPr>
          <w:trHeight w:val="554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Жуков Андрей Владимирович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главный сварщик «ЕВРАЗ ЗСМК»</w:t>
            </w:r>
          </w:p>
        </w:tc>
      </w:tr>
      <w:tr w:rsidR="006E2809" w:rsidRPr="00B4336A" w:rsidTr="00B1049B">
        <w:trPr>
          <w:trHeight w:val="562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Овчинников Денис Дмитриевич "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ведущий инженер по сварке "ЕВРАЗ ЗСМК</w:t>
            </w:r>
          </w:p>
        </w:tc>
      </w:tr>
      <w:tr w:rsidR="006E2809" w:rsidRPr="00B4336A" w:rsidTr="00B1049B"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Усольцев </w:t>
            </w:r>
          </w:p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Александр Александрович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доцент кафедры материаловедения, литейного и сварочного производства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университет», к.т.н.</w:t>
            </w:r>
          </w:p>
        </w:tc>
      </w:tr>
      <w:tr w:rsidR="006E2809" w:rsidRPr="00B4336A" w:rsidTr="00B1049B">
        <w:trPr>
          <w:trHeight w:val="1001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lastRenderedPageBreak/>
              <w:t>Князев Сергей Валентинович</w:t>
            </w:r>
          </w:p>
        </w:tc>
        <w:tc>
          <w:tcPr>
            <w:tcW w:w="3002" w:type="pct"/>
            <w:gridSpan w:val="2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доцент кафедры материаловедения, литейного и сварочного производства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университет», к.т.н.</w:t>
            </w:r>
          </w:p>
        </w:tc>
      </w:tr>
      <w:tr w:rsidR="006E2809" w:rsidRPr="00B4336A" w:rsidTr="00B1049B">
        <w:trPr>
          <w:gridAfter w:val="1"/>
          <w:wAfter w:w="39" w:type="pct"/>
          <w:trHeight w:val="703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proofErr w:type="spellStart"/>
            <w:r w:rsidRPr="00B4336A">
              <w:t>Фольмер</w:t>
            </w:r>
            <w:proofErr w:type="spellEnd"/>
            <w:r w:rsidRPr="00B4336A">
              <w:t xml:space="preserve"> Сергей Владимирович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начальник ПТО ООО «Кузбасский центр сварки и контроля», к.т.н.</w:t>
            </w:r>
          </w:p>
        </w:tc>
      </w:tr>
      <w:tr w:rsidR="006E2809" w:rsidRPr="00B4336A" w:rsidTr="00B1049B">
        <w:trPr>
          <w:gridAfter w:val="1"/>
          <w:wAfter w:w="39" w:type="pct"/>
          <w:trHeight w:val="710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Куценко Андрей Иванович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начальник Управления научных исследований, к.т.н., доцент</w:t>
            </w:r>
          </w:p>
        </w:tc>
      </w:tr>
      <w:tr w:rsidR="006E2809" w:rsidRPr="00B4336A" w:rsidTr="00B1049B">
        <w:trPr>
          <w:gridAfter w:val="1"/>
          <w:wAfter w:w="39" w:type="pct"/>
          <w:trHeight w:val="968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Крюков Роман Евгеньевич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доцент кафедры материаловедения, литейного и сварочного производства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</w:t>
            </w:r>
          </w:p>
        </w:tc>
      </w:tr>
      <w:tr w:rsidR="006E2809" w:rsidRPr="00B4336A" w:rsidTr="00B1049B">
        <w:trPr>
          <w:gridAfter w:val="1"/>
          <w:wAfter w:w="39" w:type="pct"/>
          <w:trHeight w:val="995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Шевченко Роман Алексеевич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аспирант кафедры материаловедения, литейного и сварочного производства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</w:t>
            </w:r>
          </w:p>
        </w:tc>
      </w:tr>
      <w:tr w:rsidR="006E2809" w:rsidRPr="00B4336A" w:rsidTr="00B1049B">
        <w:trPr>
          <w:gridAfter w:val="1"/>
          <w:wAfter w:w="39" w:type="pct"/>
          <w:trHeight w:val="948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Гусев Александр Игоревич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аспирант кафедры материаловедения, литейного и сварочного производства ФГБОУ </w:t>
            </w:r>
            <w:proofErr w:type="gramStart"/>
            <w:r w:rsidRPr="00B4336A">
              <w:t>ВО</w:t>
            </w:r>
            <w:proofErr w:type="gramEnd"/>
            <w:r w:rsidRPr="00B4336A">
              <w:t xml:space="preserve"> «Сибирский государственный индустриальный университет»</w:t>
            </w:r>
          </w:p>
        </w:tc>
      </w:tr>
      <w:tr w:rsidR="006E2809" w:rsidRPr="00B4336A" w:rsidTr="00B1049B">
        <w:trPr>
          <w:gridAfter w:val="1"/>
          <w:wAfter w:w="39" w:type="pct"/>
          <w:trHeight w:val="541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Райков Сергей Валентинович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директор ООО «Вест 2002», к.т.н.</w:t>
            </w:r>
          </w:p>
        </w:tc>
      </w:tr>
      <w:tr w:rsidR="006E2809" w:rsidRPr="00B4336A" w:rsidTr="00B1049B">
        <w:trPr>
          <w:gridAfter w:val="1"/>
          <w:wAfter w:w="39" w:type="pct"/>
          <w:trHeight w:val="578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Соколов Павел Дмитриевич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 xml:space="preserve">- технический директор ООО « </w:t>
            </w:r>
            <w:proofErr w:type="spellStart"/>
            <w:r w:rsidRPr="00B4336A">
              <w:t>ЭлСиб</w:t>
            </w:r>
            <w:proofErr w:type="spellEnd"/>
            <w:r w:rsidRPr="00B4336A">
              <w:t>»</w:t>
            </w:r>
          </w:p>
        </w:tc>
      </w:tr>
      <w:tr w:rsidR="006E2809" w:rsidRPr="00B4336A" w:rsidTr="00B1049B">
        <w:trPr>
          <w:gridAfter w:val="1"/>
          <w:wAfter w:w="39" w:type="pct"/>
          <w:trHeight w:val="710"/>
        </w:trPr>
        <w:tc>
          <w:tcPr>
            <w:tcW w:w="1998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proofErr w:type="spellStart"/>
            <w:r w:rsidRPr="00B4336A">
              <w:t>Неделько</w:t>
            </w:r>
            <w:proofErr w:type="spellEnd"/>
            <w:r w:rsidRPr="00B4336A">
              <w:t xml:space="preserve"> Светлана Степановна</w:t>
            </w:r>
          </w:p>
        </w:tc>
        <w:tc>
          <w:tcPr>
            <w:tcW w:w="2963" w:type="pct"/>
          </w:tcPr>
          <w:p w:rsidR="006E2809" w:rsidRPr="00B4336A" w:rsidRDefault="006E2809" w:rsidP="00711C16">
            <w:pPr>
              <w:tabs>
                <w:tab w:val="center" w:pos="4153"/>
                <w:tab w:val="right" w:pos="8306"/>
              </w:tabs>
            </w:pPr>
            <w:r w:rsidRPr="00B4336A">
              <w:t>- руководитель по учебно-производственной работе ГПОУ «Новокузнецкий строительный техникум»</w:t>
            </w:r>
          </w:p>
        </w:tc>
      </w:tr>
    </w:tbl>
    <w:p w:rsidR="006E2809" w:rsidRPr="00B4336A" w:rsidRDefault="006E2809" w:rsidP="006E2809"/>
    <w:p w:rsidR="006E2809" w:rsidRPr="00B4336A" w:rsidRDefault="006E2809" w:rsidP="006E2809">
      <w:pPr>
        <w:ind w:left="4320"/>
        <w:jc w:val="right"/>
        <w:rPr>
          <w:b/>
          <w:bCs/>
        </w:rPr>
      </w:pPr>
      <w:bookmarkStart w:id="0" w:name="_GoBack"/>
      <w:bookmarkEnd w:id="0"/>
    </w:p>
    <w:p w:rsidR="006E2809" w:rsidRPr="00B4336A" w:rsidRDefault="006E2809" w:rsidP="006E2809">
      <w:pPr>
        <w:rPr>
          <w:b/>
          <w:bCs/>
        </w:rPr>
      </w:pPr>
      <w:r w:rsidRPr="00B4336A">
        <w:rPr>
          <w:b/>
          <w:bCs/>
        </w:rPr>
        <w:br w:type="page"/>
      </w:r>
    </w:p>
    <w:p w:rsidR="006E2809" w:rsidRPr="003C0365" w:rsidRDefault="006E2809" w:rsidP="003C0365">
      <w:pPr>
        <w:jc w:val="right"/>
        <w:rPr>
          <w:b/>
          <w:bCs/>
        </w:rPr>
      </w:pPr>
      <w:r w:rsidRPr="003C0365">
        <w:rPr>
          <w:b/>
          <w:bCs/>
        </w:rPr>
        <w:lastRenderedPageBreak/>
        <w:t>Приложение № 2</w:t>
      </w:r>
    </w:p>
    <w:p w:rsidR="006E2809" w:rsidRPr="003C0365" w:rsidRDefault="006E2809" w:rsidP="003C0365">
      <w:pPr>
        <w:jc w:val="right"/>
        <w:rPr>
          <w:rStyle w:val="af9"/>
          <w:b w:val="0"/>
          <w:bCs w:val="0"/>
          <w:sz w:val="20"/>
          <w:szCs w:val="20"/>
        </w:rPr>
      </w:pPr>
      <w:r w:rsidRPr="003C0365">
        <w:rPr>
          <w:rStyle w:val="af9"/>
          <w:sz w:val="20"/>
          <w:szCs w:val="20"/>
        </w:rPr>
        <w:t>к Положению</w:t>
      </w:r>
    </w:p>
    <w:p w:rsidR="006E2809" w:rsidRPr="003C0365" w:rsidRDefault="006E2809" w:rsidP="003C0365">
      <w:pPr>
        <w:jc w:val="right"/>
        <w:rPr>
          <w:rStyle w:val="af9"/>
          <w:b w:val="0"/>
          <w:bCs w:val="0"/>
          <w:sz w:val="20"/>
          <w:szCs w:val="20"/>
        </w:rPr>
      </w:pPr>
      <w:r w:rsidRPr="003C0365">
        <w:rPr>
          <w:rStyle w:val="af9"/>
          <w:sz w:val="20"/>
          <w:szCs w:val="20"/>
        </w:rPr>
        <w:t>о региональном  конкурсе</w:t>
      </w:r>
    </w:p>
    <w:p w:rsidR="006E2809" w:rsidRPr="003C0365" w:rsidRDefault="00CB32AD" w:rsidP="003C0365">
      <w:pPr>
        <w:jc w:val="right"/>
        <w:rPr>
          <w:rStyle w:val="af9"/>
          <w:b w:val="0"/>
          <w:bCs w:val="0"/>
          <w:sz w:val="20"/>
          <w:szCs w:val="20"/>
        </w:rPr>
      </w:pPr>
      <w:r w:rsidRPr="003C0365">
        <w:rPr>
          <w:rStyle w:val="af9"/>
          <w:sz w:val="20"/>
          <w:szCs w:val="20"/>
        </w:rPr>
        <w:t>«Лучший молодой сварщик - 2019</w:t>
      </w:r>
      <w:r w:rsidR="006E2809" w:rsidRPr="003C0365">
        <w:rPr>
          <w:rStyle w:val="af9"/>
          <w:sz w:val="20"/>
          <w:szCs w:val="20"/>
        </w:rPr>
        <w:t>»</w:t>
      </w:r>
    </w:p>
    <w:p w:rsidR="006E2809" w:rsidRPr="003C0365" w:rsidRDefault="006E2809" w:rsidP="006E2809">
      <w:pPr>
        <w:ind w:left="4320"/>
        <w:jc w:val="center"/>
        <w:rPr>
          <w:sz w:val="28"/>
          <w:szCs w:val="28"/>
        </w:rPr>
      </w:pPr>
    </w:p>
    <w:p w:rsidR="006E2809" w:rsidRPr="003C0365" w:rsidRDefault="006E2809" w:rsidP="006E2809">
      <w:pPr>
        <w:jc w:val="center"/>
        <w:rPr>
          <w:b/>
          <w:bCs/>
        </w:rPr>
      </w:pPr>
      <w:r w:rsidRPr="003C0365">
        <w:rPr>
          <w:b/>
          <w:bCs/>
        </w:rPr>
        <w:t xml:space="preserve">Программные мероприятия </w:t>
      </w:r>
    </w:p>
    <w:p w:rsidR="006E2809" w:rsidRPr="003C0365" w:rsidRDefault="006E2809" w:rsidP="00E77A06">
      <w:pPr>
        <w:spacing w:after="120"/>
        <w:jc w:val="center"/>
        <w:rPr>
          <w:b/>
          <w:bCs/>
        </w:rPr>
      </w:pPr>
      <w:r w:rsidRPr="003C0365">
        <w:rPr>
          <w:b/>
          <w:bCs/>
        </w:rPr>
        <w:t>конкурса профессионального мастерств</w:t>
      </w:r>
      <w:r w:rsidR="00CB32AD" w:rsidRPr="003C0365">
        <w:rPr>
          <w:b/>
          <w:bCs/>
        </w:rPr>
        <w:t>а «Лучший молодой сварщик - 2019</w:t>
      </w:r>
      <w:r w:rsidRPr="003C0365">
        <w:rPr>
          <w:b/>
          <w:bCs/>
        </w:rPr>
        <w:t xml:space="preserve">» </w:t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"/>
        <w:gridCol w:w="3545"/>
        <w:gridCol w:w="2978"/>
        <w:gridCol w:w="2089"/>
      </w:tblGrid>
      <w:tr w:rsidR="003C0365" w:rsidRPr="003C0365" w:rsidTr="003C0365">
        <w:tc>
          <w:tcPr>
            <w:tcW w:w="766" w:type="pct"/>
          </w:tcPr>
          <w:p w:rsidR="006E2809" w:rsidRPr="003C0365" w:rsidRDefault="006E2809" w:rsidP="00711C16">
            <w:pPr>
              <w:jc w:val="center"/>
            </w:pPr>
            <w:r w:rsidRPr="003C0365">
              <w:t>Время</w:t>
            </w:r>
          </w:p>
        </w:tc>
        <w:tc>
          <w:tcPr>
            <w:tcW w:w="1743" w:type="pct"/>
          </w:tcPr>
          <w:p w:rsidR="006E2809" w:rsidRPr="003C0365" w:rsidRDefault="006E2809" w:rsidP="00711C16">
            <w:pPr>
              <w:jc w:val="center"/>
            </w:pPr>
            <w:r w:rsidRPr="003C0365">
              <w:t>Мероприятие</w:t>
            </w:r>
          </w:p>
        </w:tc>
        <w:tc>
          <w:tcPr>
            <w:tcW w:w="1464" w:type="pct"/>
          </w:tcPr>
          <w:p w:rsidR="006E2809" w:rsidRPr="003C0365" w:rsidRDefault="006E2809" w:rsidP="00711C16">
            <w:pPr>
              <w:jc w:val="center"/>
            </w:pPr>
            <w:r w:rsidRPr="003C0365">
              <w:t>Место проведения</w:t>
            </w:r>
          </w:p>
        </w:tc>
        <w:tc>
          <w:tcPr>
            <w:tcW w:w="1027" w:type="pct"/>
          </w:tcPr>
          <w:p w:rsidR="006E2809" w:rsidRPr="003C0365" w:rsidRDefault="006E2809" w:rsidP="00711C16">
            <w:pPr>
              <w:jc w:val="center"/>
            </w:pPr>
            <w:r w:rsidRPr="003C0365">
              <w:t>Исполнители</w:t>
            </w:r>
          </w:p>
        </w:tc>
      </w:tr>
      <w:tr w:rsidR="003C0365" w:rsidRPr="003C0365" w:rsidTr="00F15576">
        <w:tc>
          <w:tcPr>
            <w:tcW w:w="5000" w:type="pct"/>
            <w:gridSpan w:val="4"/>
          </w:tcPr>
          <w:p w:rsidR="006E2809" w:rsidRPr="003C0365" w:rsidRDefault="002717E3" w:rsidP="00711C16">
            <w:pPr>
              <w:jc w:val="center"/>
              <w:rPr>
                <w:b/>
              </w:rPr>
            </w:pPr>
            <w:r w:rsidRPr="003C0365">
              <w:rPr>
                <w:b/>
              </w:rPr>
              <w:t>12 ноября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B427D0" w:rsidP="00711C16">
            <w:r>
              <w:t>8:30-9:0</w:t>
            </w:r>
            <w:r w:rsidR="006E2809" w:rsidRPr="002A2760">
              <w:t>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Регистрация участников</w:t>
            </w:r>
          </w:p>
        </w:tc>
        <w:tc>
          <w:tcPr>
            <w:tcW w:w="1464" w:type="pct"/>
          </w:tcPr>
          <w:p w:rsidR="006E2809" w:rsidRPr="002A2760" w:rsidRDefault="006E2809" w:rsidP="00711C16">
            <w:pPr>
              <w:jc w:val="center"/>
            </w:pPr>
            <w:r w:rsidRPr="002A2760">
              <w:t>ауд. 3П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Морина Г.А.</w:t>
            </w:r>
          </w:p>
          <w:p w:rsidR="006E2809" w:rsidRPr="002A2760" w:rsidRDefault="006E2809" w:rsidP="00711C16">
            <w:r w:rsidRPr="002A2760">
              <w:t>Пономарева Т.Н.</w:t>
            </w:r>
          </w:p>
          <w:p w:rsidR="006E2809" w:rsidRPr="002A2760" w:rsidRDefault="006E2809" w:rsidP="00711C16">
            <w:r w:rsidRPr="002A2760">
              <w:t>Ознобихина Н.В.</w:t>
            </w:r>
          </w:p>
        </w:tc>
      </w:tr>
      <w:tr w:rsidR="002A2760" w:rsidRPr="002A2760" w:rsidTr="003C0365">
        <w:tc>
          <w:tcPr>
            <w:tcW w:w="766" w:type="pct"/>
            <w:vMerge w:val="restart"/>
          </w:tcPr>
          <w:p w:rsidR="006E2809" w:rsidRPr="002A2760" w:rsidRDefault="00B427D0" w:rsidP="00711C16">
            <w:pPr>
              <w:rPr>
                <w:lang w:val="en-US"/>
              </w:rPr>
            </w:pPr>
            <w:r>
              <w:t>9:00-9:3</w:t>
            </w:r>
            <w:r w:rsidR="006E2809" w:rsidRPr="002A2760">
              <w:t>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Торжественное открытие</w:t>
            </w:r>
          </w:p>
        </w:tc>
        <w:tc>
          <w:tcPr>
            <w:tcW w:w="1464" w:type="pct"/>
            <w:vMerge w:val="restart"/>
          </w:tcPr>
          <w:p w:rsidR="006E2809" w:rsidRPr="002A2760" w:rsidRDefault="006E2809" w:rsidP="00711C16">
            <w:pPr>
              <w:jc w:val="center"/>
            </w:pPr>
            <w:r w:rsidRPr="002A2760">
              <w:t>ауд. 3П</w:t>
            </w:r>
          </w:p>
        </w:tc>
        <w:tc>
          <w:tcPr>
            <w:tcW w:w="1027" w:type="pct"/>
            <w:vMerge w:val="restart"/>
          </w:tcPr>
          <w:p w:rsidR="006E2809" w:rsidRPr="002A2760" w:rsidRDefault="006E2809" w:rsidP="00711C16">
            <w:r w:rsidRPr="002A2760">
              <w:t>Темлянцев М.В.</w:t>
            </w:r>
          </w:p>
          <w:p w:rsidR="006E2809" w:rsidRPr="002A2760" w:rsidRDefault="006E2809" w:rsidP="00711C16">
            <w:proofErr w:type="spellStart"/>
            <w:r w:rsidRPr="002A2760">
              <w:t>Зобова</w:t>
            </w:r>
            <w:proofErr w:type="spellEnd"/>
            <w:r w:rsidRPr="002A2760">
              <w:t xml:space="preserve"> Л.А.</w:t>
            </w:r>
          </w:p>
          <w:p w:rsidR="006E2809" w:rsidRPr="002A2760" w:rsidRDefault="006E2809" w:rsidP="00711C16">
            <w:r w:rsidRPr="002A2760">
              <w:t>Смирнов А.Н.</w:t>
            </w:r>
          </w:p>
          <w:p w:rsidR="006E2809" w:rsidRPr="002A2760" w:rsidRDefault="006E2809" w:rsidP="00711C16">
            <w:r w:rsidRPr="002A2760">
              <w:t>Козырев Н.А.</w:t>
            </w:r>
          </w:p>
          <w:p w:rsidR="006E2809" w:rsidRPr="002A2760" w:rsidRDefault="006E2809" w:rsidP="00711C16"/>
        </w:tc>
      </w:tr>
      <w:tr w:rsidR="002A2760" w:rsidRPr="002A2760" w:rsidTr="003C0365">
        <w:tc>
          <w:tcPr>
            <w:tcW w:w="766" w:type="pct"/>
            <w:vMerge/>
          </w:tcPr>
          <w:p w:rsidR="006E2809" w:rsidRPr="002A2760" w:rsidRDefault="006E2809" w:rsidP="00711C16"/>
        </w:tc>
        <w:tc>
          <w:tcPr>
            <w:tcW w:w="1743" w:type="pct"/>
          </w:tcPr>
          <w:p w:rsidR="006E2809" w:rsidRPr="002A2760" w:rsidRDefault="006E2809" w:rsidP="00711C16">
            <w:r w:rsidRPr="002A2760">
              <w:t>Приветственное слово от Администрации</w:t>
            </w:r>
            <w:r w:rsidR="00E77A06" w:rsidRPr="002A2760">
              <w:br/>
            </w:r>
            <w:r w:rsidRPr="002A2760">
              <w:t xml:space="preserve"> г. Новокузнецка </w:t>
            </w:r>
          </w:p>
        </w:tc>
        <w:tc>
          <w:tcPr>
            <w:tcW w:w="1464" w:type="pct"/>
            <w:vMerge/>
          </w:tcPr>
          <w:p w:rsidR="006E2809" w:rsidRPr="002A2760" w:rsidRDefault="006E2809" w:rsidP="00711C16">
            <w:pPr>
              <w:jc w:val="center"/>
            </w:pPr>
          </w:p>
        </w:tc>
        <w:tc>
          <w:tcPr>
            <w:tcW w:w="1027" w:type="pct"/>
            <w:vMerge/>
          </w:tcPr>
          <w:p w:rsidR="006E2809" w:rsidRPr="002A2760" w:rsidRDefault="006E2809" w:rsidP="00711C16"/>
        </w:tc>
      </w:tr>
      <w:tr w:rsidR="002A2760" w:rsidRPr="002A2760" w:rsidTr="003C0365">
        <w:tc>
          <w:tcPr>
            <w:tcW w:w="766" w:type="pct"/>
            <w:vMerge/>
          </w:tcPr>
          <w:p w:rsidR="006E2809" w:rsidRPr="002A2760" w:rsidRDefault="006E2809" w:rsidP="00711C16"/>
        </w:tc>
        <w:tc>
          <w:tcPr>
            <w:tcW w:w="1743" w:type="pct"/>
          </w:tcPr>
          <w:p w:rsidR="006E2809" w:rsidRPr="002A2760" w:rsidRDefault="006E2809" w:rsidP="00711C16">
            <w:r w:rsidRPr="002A2760">
              <w:t>Приветственное слово председателя конкурсной комиссии Смирнова А.Н.</w:t>
            </w:r>
          </w:p>
        </w:tc>
        <w:tc>
          <w:tcPr>
            <w:tcW w:w="1464" w:type="pct"/>
            <w:vMerge/>
          </w:tcPr>
          <w:p w:rsidR="006E2809" w:rsidRPr="002A2760" w:rsidRDefault="006E2809" w:rsidP="00711C16">
            <w:pPr>
              <w:jc w:val="center"/>
            </w:pPr>
          </w:p>
        </w:tc>
        <w:tc>
          <w:tcPr>
            <w:tcW w:w="1027" w:type="pct"/>
            <w:vMerge/>
          </w:tcPr>
          <w:p w:rsidR="006E2809" w:rsidRPr="002A2760" w:rsidRDefault="006E2809" w:rsidP="00711C16"/>
        </w:tc>
      </w:tr>
      <w:tr w:rsidR="002A2760" w:rsidRPr="002A2760" w:rsidTr="003C0365">
        <w:tc>
          <w:tcPr>
            <w:tcW w:w="766" w:type="pct"/>
          </w:tcPr>
          <w:p w:rsidR="006E2809" w:rsidRPr="002A2760" w:rsidRDefault="00B427D0" w:rsidP="00711C16">
            <w:r>
              <w:t>9.30-10.00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Проведение инструктажа по ТБ</w:t>
            </w:r>
          </w:p>
        </w:tc>
        <w:tc>
          <w:tcPr>
            <w:tcW w:w="1464" w:type="pct"/>
          </w:tcPr>
          <w:p w:rsidR="006E2809" w:rsidRPr="002A2760" w:rsidRDefault="006E2809" w:rsidP="00711C16">
            <w:pPr>
              <w:jc w:val="center"/>
            </w:pPr>
            <w:r w:rsidRPr="002A2760">
              <w:t>ауд. 3П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Козырев Н.А.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B427D0" w:rsidP="00711C16">
            <w:r>
              <w:t>10:00-10.15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Жеребьевка, ознакомление участников с условиями проведения конкурса, местом проведения, оборудованием, инструментом, приспособлением для сборки</w:t>
            </w:r>
          </w:p>
        </w:tc>
        <w:tc>
          <w:tcPr>
            <w:tcW w:w="1464" w:type="pct"/>
          </w:tcPr>
          <w:p w:rsidR="006E2809" w:rsidRPr="002A2760" w:rsidRDefault="006E2809" w:rsidP="00711C16">
            <w:pPr>
              <w:jc w:val="center"/>
            </w:pPr>
            <w:r w:rsidRPr="002A2760">
              <w:t>ауд. 3П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Князьков В.Л.</w:t>
            </w:r>
          </w:p>
          <w:p w:rsidR="006E2809" w:rsidRPr="002A2760" w:rsidRDefault="006E2809" w:rsidP="00711C16">
            <w:r w:rsidRPr="002A2760">
              <w:t>Козырев Н.А.</w:t>
            </w:r>
          </w:p>
          <w:p w:rsidR="006E2809" w:rsidRPr="002A2760" w:rsidRDefault="000E3840" w:rsidP="00711C16">
            <w:r>
              <w:t>Князев С.В.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6E2809" w:rsidP="00B427D0">
            <w:r w:rsidRPr="002A2760">
              <w:t>10:</w:t>
            </w:r>
            <w:r w:rsidR="00B427D0">
              <w:t>15-15</w:t>
            </w:r>
            <w:r w:rsidRPr="002A2760">
              <w:t>:00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Практическая часть конкурса</w:t>
            </w:r>
          </w:p>
        </w:tc>
        <w:tc>
          <w:tcPr>
            <w:tcW w:w="1464" w:type="pct"/>
          </w:tcPr>
          <w:p w:rsidR="006E2809" w:rsidRPr="002A2760" w:rsidRDefault="006E2809" w:rsidP="00711C16">
            <w:pPr>
              <w:jc w:val="center"/>
            </w:pPr>
            <w:r w:rsidRPr="002A2760">
              <w:t>ауд. 145Г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Князьков В.Л.</w:t>
            </w:r>
          </w:p>
          <w:p w:rsidR="006E2809" w:rsidRPr="002A2760" w:rsidRDefault="006E2809" w:rsidP="00711C16">
            <w:r w:rsidRPr="002A2760">
              <w:t>Ковальский И.Н.</w:t>
            </w:r>
          </w:p>
          <w:p w:rsidR="006E2809" w:rsidRPr="002A2760" w:rsidRDefault="006E2809" w:rsidP="00711C16">
            <w:r w:rsidRPr="002A2760">
              <w:t>Жуков А.В.</w:t>
            </w:r>
          </w:p>
          <w:p w:rsidR="006E2809" w:rsidRPr="002A2760" w:rsidRDefault="006E2809" w:rsidP="00711C16">
            <w:r w:rsidRPr="002A2760">
              <w:t xml:space="preserve">Соколов П.Д. </w:t>
            </w:r>
            <w:proofErr w:type="spellStart"/>
            <w:r w:rsidRPr="002A2760">
              <w:t>Фольмер</w:t>
            </w:r>
            <w:proofErr w:type="spellEnd"/>
            <w:r w:rsidRPr="002A2760">
              <w:t xml:space="preserve"> С.В.</w:t>
            </w:r>
          </w:p>
          <w:p w:rsidR="006E2809" w:rsidRPr="002A2760" w:rsidRDefault="006E2809" w:rsidP="00711C16">
            <w:r w:rsidRPr="002A2760">
              <w:t>Козырев Н.А.</w:t>
            </w:r>
          </w:p>
          <w:p w:rsidR="006E2809" w:rsidRPr="002A2760" w:rsidRDefault="006E2809" w:rsidP="00711C16">
            <w:r w:rsidRPr="002A2760">
              <w:t>Шевченко Р.А.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B427D0" w:rsidP="00711C16">
            <w:r>
              <w:t>10:20-15</w:t>
            </w:r>
            <w:r w:rsidR="006E2809" w:rsidRPr="002A2760">
              <w:t>:00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Теоретическая часть конкурса</w:t>
            </w:r>
          </w:p>
        </w:tc>
        <w:tc>
          <w:tcPr>
            <w:tcW w:w="1464" w:type="pct"/>
          </w:tcPr>
          <w:p w:rsidR="006E2809" w:rsidRPr="002A2760" w:rsidRDefault="006E2809" w:rsidP="00711C16">
            <w:pPr>
              <w:jc w:val="center"/>
            </w:pPr>
            <w:r w:rsidRPr="002A2760">
              <w:t>ауд. 265Г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Усольцев А.А.</w:t>
            </w:r>
          </w:p>
          <w:p w:rsidR="006E2809" w:rsidRPr="002A2760" w:rsidRDefault="006E2809" w:rsidP="00711C16">
            <w:r w:rsidRPr="002A2760">
              <w:t xml:space="preserve">Князев С.В. </w:t>
            </w:r>
          </w:p>
          <w:p w:rsidR="006E2809" w:rsidRPr="002A2760" w:rsidRDefault="006E2809" w:rsidP="00711C16">
            <w:r w:rsidRPr="002A2760">
              <w:t>Райков С.В.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6E2809" w:rsidP="00711C16">
            <w:r w:rsidRPr="002A2760">
              <w:t>13:00-14:00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Обед (столовая университета)</w:t>
            </w:r>
          </w:p>
        </w:tc>
        <w:tc>
          <w:tcPr>
            <w:tcW w:w="1464" w:type="pct"/>
          </w:tcPr>
          <w:p w:rsidR="006E2809" w:rsidRPr="002A2760" w:rsidRDefault="006E2809" w:rsidP="00E77A06">
            <w:pPr>
              <w:jc w:val="center"/>
            </w:pPr>
            <w:r w:rsidRPr="002A2760">
              <w:t>Столовая университета</w:t>
            </w:r>
          </w:p>
        </w:tc>
        <w:tc>
          <w:tcPr>
            <w:tcW w:w="1027" w:type="pct"/>
          </w:tcPr>
          <w:p w:rsidR="006E2809" w:rsidRPr="002A2760" w:rsidRDefault="00E77A06" w:rsidP="00711C16">
            <w:proofErr w:type="spellStart"/>
            <w:r w:rsidRPr="002A2760">
              <w:t>Напазакова</w:t>
            </w:r>
            <w:proofErr w:type="spellEnd"/>
            <w:r w:rsidRPr="002A2760">
              <w:t xml:space="preserve"> Т.Е.</w:t>
            </w:r>
          </w:p>
          <w:p w:rsidR="006E2809" w:rsidRPr="002A2760" w:rsidRDefault="006E2809" w:rsidP="00711C16">
            <w:r w:rsidRPr="002A2760">
              <w:t>Хомичева В.Е.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6E2809" w:rsidP="00711C16">
            <w:r w:rsidRPr="002A2760">
              <w:t>13.00-14.00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 xml:space="preserve">Кофе-брейк </w:t>
            </w:r>
          </w:p>
        </w:tc>
        <w:tc>
          <w:tcPr>
            <w:tcW w:w="1464" w:type="pct"/>
          </w:tcPr>
          <w:p w:rsidR="006E2809" w:rsidRPr="002A2760" w:rsidRDefault="006E2809" w:rsidP="00E77A06">
            <w:pPr>
              <w:jc w:val="center"/>
            </w:pPr>
            <w:r w:rsidRPr="002A2760">
              <w:t>ауд. 268 Г.</w:t>
            </w:r>
          </w:p>
        </w:tc>
        <w:tc>
          <w:tcPr>
            <w:tcW w:w="1027" w:type="pct"/>
          </w:tcPr>
          <w:p w:rsidR="00E77A06" w:rsidRPr="002A2760" w:rsidRDefault="00E77A06" w:rsidP="00E77A06">
            <w:proofErr w:type="spellStart"/>
            <w:r w:rsidRPr="002A2760">
              <w:t>Напазакова</w:t>
            </w:r>
            <w:proofErr w:type="spellEnd"/>
            <w:r w:rsidRPr="002A2760">
              <w:t xml:space="preserve"> Т.Е.</w:t>
            </w:r>
          </w:p>
          <w:p w:rsidR="006E2809" w:rsidRPr="002A2760" w:rsidRDefault="006E2809" w:rsidP="00711C16">
            <w:r w:rsidRPr="002A2760">
              <w:t>Хомичева В.Е.</w:t>
            </w:r>
          </w:p>
        </w:tc>
      </w:tr>
      <w:tr w:rsidR="002A2760" w:rsidRPr="002A2760" w:rsidTr="003C0365">
        <w:trPr>
          <w:trHeight w:val="1663"/>
        </w:trPr>
        <w:tc>
          <w:tcPr>
            <w:tcW w:w="766" w:type="pct"/>
          </w:tcPr>
          <w:p w:rsidR="006E2809" w:rsidRPr="002A2760" w:rsidRDefault="000E3840" w:rsidP="00711C16">
            <w:r>
              <w:t>15:00-17</w:t>
            </w:r>
            <w:r w:rsidR="006E2809" w:rsidRPr="002A2760">
              <w:t>:00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Контроль качества сварных соединений.</w:t>
            </w:r>
          </w:p>
        </w:tc>
        <w:tc>
          <w:tcPr>
            <w:tcW w:w="1464" w:type="pct"/>
          </w:tcPr>
          <w:p w:rsidR="006E2809" w:rsidRPr="002A2760" w:rsidRDefault="006E2809" w:rsidP="00E77A06">
            <w:pPr>
              <w:jc w:val="center"/>
            </w:pPr>
            <w:r w:rsidRPr="002A2760">
              <w:t>ООО «Производственно-коммерческое предприятие «Безопасность в промышленности и строительстве»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Сомов В.Ю.</w:t>
            </w:r>
          </w:p>
          <w:p w:rsidR="006E2809" w:rsidRPr="002A2760" w:rsidRDefault="006E2809" w:rsidP="00711C16">
            <w:proofErr w:type="spellStart"/>
            <w:r w:rsidRPr="002A2760">
              <w:t>Зобова</w:t>
            </w:r>
            <w:proofErr w:type="spellEnd"/>
            <w:r w:rsidRPr="002A2760">
              <w:t xml:space="preserve"> Л.А.</w:t>
            </w:r>
          </w:p>
          <w:p w:rsidR="006E2809" w:rsidRPr="002A2760" w:rsidRDefault="006E2809" w:rsidP="00711C16">
            <w:r w:rsidRPr="002A2760">
              <w:t>Князев С.В.</w:t>
            </w:r>
          </w:p>
        </w:tc>
      </w:tr>
      <w:tr w:rsidR="002A2760" w:rsidRPr="002A2760" w:rsidTr="003C0365">
        <w:tc>
          <w:tcPr>
            <w:tcW w:w="766" w:type="pct"/>
          </w:tcPr>
          <w:p w:rsidR="006E2809" w:rsidRPr="002A2760" w:rsidRDefault="000E3840" w:rsidP="00711C16">
            <w:r>
              <w:t>17:00-18:0</w:t>
            </w:r>
            <w:r w:rsidR="006E2809" w:rsidRPr="002A2760">
              <w:t>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Подведение итогов</w:t>
            </w:r>
          </w:p>
        </w:tc>
        <w:tc>
          <w:tcPr>
            <w:tcW w:w="1464" w:type="pct"/>
          </w:tcPr>
          <w:p w:rsidR="006E2809" w:rsidRPr="002A2760" w:rsidRDefault="006E2809" w:rsidP="00E77A06">
            <w:pPr>
              <w:jc w:val="center"/>
            </w:pPr>
            <w:r w:rsidRPr="002A2760">
              <w:t>ауд. 268Г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Конкурсная комиссия</w:t>
            </w:r>
          </w:p>
        </w:tc>
      </w:tr>
      <w:tr w:rsidR="002A2760" w:rsidRPr="002A2760" w:rsidTr="003C0365">
        <w:trPr>
          <w:trHeight w:val="736"/>
        </w:trPr>
        <w:tc>
          <w:tcPr>
            <w:tcW w:w="766" w:type="pct"/>
          </w:tcPr>
          <w:p w:rsidR="006E2809" w:rsidRPr="002A2760" w:rsidRDefault="00F15576" w:rsidP="00F15576">
            <w:r w:rsidRPr="002A2760">
              <w:t>1</w:t>
            </w:r>
            <w:r w:rsidR="000E3840">
              <w:t>8.00</w:t>
            </w:r>
          </w:p>
        </w:tc>
        <w:tc>
          <w:tcPr>
            <w:tcW w:w="1743" w:type="pct"/>
          </w:tcPr>
          <w:p w:rsidR="006E2809" w:rsidRPr="002A2760" w:rsidRDefault="006E2809" w:rsidP="00711C16">
            <w:r w:rsidRPr="002A2760">
              <w:t>Награждение победителей. Вручение дипломов и поощрительных призов</w:t>
            </w:r>
          </w:p>
        </w:tc>
        <w:tc>
          <w:tcPr>
            <w:tcW w:w="1464" w:type="pct"/>
          </w:tcPr>
          <w:p w:rsidR="006E2809" w:rsidRPr="002A2760" w:rsidRDefault="006E2809" w:rsidP="00E77A06">
            <w:pPr>
              <w:jc w:val="center"/>
            </w:pPr>
            <w:r w:rsidRPr="002A2760">
              <w:t>ауд. 3П</w:t>
            </w:r>
          </w:p>
        </w:tc>
        <w:tc>
          <w:tcPr>
            <w:tcW w:w="1027" w:type="pct"/>
          </w:tcPr>
          <w:p w:rsidR="006E2809" w:rsidRPr="002A2760" w:rsidRDefault="006E2809" w:rsidP="00711C16">
            <w:r w:rsidRPr="002A2760">
              <w:t>Конкурсная комиссия</w:t>
            </w:r>
          </w:p>
        </w:tc>
      </w:tr>
    </w:tbl>
    <w:p w:rsidR="006E2809" w:rsidRPr="00B4336A" w:rsidRDefault="006E2809" w:rsidP="003C0365">
      <w:pPr>
        <w:rPr>
          <w:b/>
          <w:bCs/>
        </w:rPr>
        <w:sectPr w:rsidR="006E2809" w:rsidRPr="00B4336A" w:rsidSect="00711C16">
          <w:pgSz w:w="11906" w:h="16838" w:code="9"/>
          <w:pgMar w:top="851" w:right="851" w:bottom="851" w:left="851" w:header="567" w:footer="567" w:gutter="0"/>
          <w:pgNumType w:start="1"/>
          <w:cols w:space="720"/>
          <w:titlePg/>
          <w:docGrid w:linePitch="326"/>
        </w:sectPr>
      </w:pPr>
    </w:p>
    <w:p w:rsidR="006E2809" w:rsidRPr="00B4336A" w:rsidRDefault="006E2809" w:rsidP="006E2809">
      <w:pPr>
        <w:ind w:firstLine="851"/>
        <w:jc w:val="right"/>
        <w:rPr>
          <w:b/>
          <w:bCs/>
        </w:rPr>
      </w:pPr>
      <w:r w:rsidRPr="00B4336A">
        <w:rPr>
          <w:b/>
          <w:bCs/>
        </w:rPr>
        <w:lastRenderedPageBreak/>
        <w:t>Приложение № 3</w:t>
      </w:r>
    </w:p>
    <w:p w:rsidR="006E2809" w:rsidRPr="00B4336A" w:rsidRDefault="006E2809" w:rsidP="006E2809">
      <w:pPr>
        <w:ind w:left="2552"/>
        <w:jc w:val="right"/>
        <w:rPr>
          <w:rStyle w:val="af9"/>
          <w:b w:val="0"/>
          <w:bCs w:val="0"/>
          <w:sz w:val="20"/>
          <w:szCs w:val="20"/>
        </w:rPr>
      </w:pPr>
      <w:r w:rsidRPr="00B4336A">
        <w:rPr>
          <w:rStyle w:val="af9"/>
          <w:sz w:val="20"/>
          <w:szCs w:val="20"/>
        </w:rPr>
        <w:t>к Положению</w:t>
      </w:r>
    </w:p>
    <w:p w:rsidR="006E2809" w:rsidRPr="00B4336A" w:rsidRDefault="006E2809" w:rsidP="006E2809">
      <w:pPr>
        <w:ind w:left="2552"/>
        <w:jc w:val="right"/>
        <w:rPr>
          <w:rStyle w:val="af9"/>
          <w:b w:val="0"/>
          <w:bCs w:val="0"/>
          <w:sz w:val="20"/>
          <w:szCs w:val="20"/>
        </w:rPr>
      </w:pPr>
      <w:r w:rsidRPr="00B4336A">
        <w:rPr>
          <w:rStyle w:val="af9"/>
          <w:sz w:val="20"/>
          <w:szCs w:val="20"/>
        </w:rPr>
        <w:t xml:space="preserve">о региональном  конкурсе </w:t>
      </w:r>
    </w:p>
    <w:p w:rsidR="006E2809" w:rsidRPr="00B4336A" w:rsidRDefault="00CB32AD" w:rsidP="006E2809">
      <w:pPr>
        <w:ind w:left="6096" w:firstLine="283"/>
        <w:jc w:val="center"/>
        <w:rPr>
          <w:rStyle w:val="af9"/>
          <w:b w:val="0"/>
          <w:bCs w:val="0"/>
          <w:sz w:val="20"/>
          <w:szCs w:val="20"/>
        </w:rPr>
      </w:pPr>
      <w:r>
        <w:rPr>
          <w:rStyle w:val="af9"/>
          <w:sz w:val="20"/>
          <w:szCs w:val="20"/>
        </w:rPr>
        <w:t>«Лучший молодой сварщик - 2019</w:t>
      </w:r>
      <w:r w:rsidR="006E2809" w:rsidRPr="00B4336A">
        <w:rPr>
          <w:rStyle w:val="af9"/>
          <w:sz w:val="20"/>
          <w:szCs w:val="20"/>
        </w:rPr>
        <w:t>»</w:t>
      </w:r>
    </w:p>
    <w:p w:rsidR="006E2809" w:rsidRPr="00B4336A" w:rsidRDefault="006E2809" w:rsidP="006E2809">
      <w:pPr>
        <w:jc w:val="right"/>
        <w:rPr>
          <w:b/>
          <w:bCs/>
          <w:sz w:val="22"/>
          <w:szCs w:val="22"/>
        </w:rPr>
      </w:pPr>
    </w:p>
    <w:p w:rsidR="006E2809" w:rsidRPr="00B4336A" w:rsidRDefault="006E2809" w:rsidP="006E2809">
      <w:pPr>
        <w:shd w:val="clear" w:color="auto" w:fill="FFFFFF"/>
        <w:jc w:val="center"/>
        <w:rPr>
          <w:b/>
          <w:bCs/>
        </w:rPr>
      </w:pPr>
    </w:p>
    <w:p w:rsidR="006E2809" w:rsidRPr="00B4336A" w:rsidRDefault="006E2809" w:rsidP="003C0365">
      <w:pPr>
        <w:shd w:val="clear" w:color="auto" w:fill="FFFFFF"/>
        <w:spacing w:after="120"/>
        <w:jc w:val="center"/>
        <w:rPr>
          <w:b/>
          <w:bCs/>
        </w:rPr>
      </w:pPr>
      <w:r w:rsidRPr="00B4336A">
        <w:rPr>
          <w:b/>
          <w:bCs/>
        </w:rPr>
        <w:t>Условия проведения конкурса</w:t>
      </w:r>
    </w:p>
    <w:p w:rsidR="006E2809" w:rsidRPr="00B4336A" w:rsidRDefault="006E2809" w:rsidP="006E2809">
      <w:pPr>
        <w:numPr>
          <w:ilvl w:val="3"/>
          <w:numId w:val="30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b/>
          <w:bCs/>
        </w:rPr>
      </w:pPr>
      <w:r w:rsidRPr="00B4336A">
        <w:t xml:space="preserve">К участию в конкурсе </w:t>
      </w:r>
      <w:r w:rsidRPr="00B4336A">
        <w:rPr>
          <w:bCs/>
        </w:rPr>
        <w:t xml:space="preserve">профессионального мастерства </w:t>
      </w:r>
      <w:r w:rsidRPr="003C0365">
        <w:rPr>
          <w:b/>
          <w:bCs/>
        </w:rPr>
        <w:t>«Лучший молодой сварщик - 201</w:t>
      </w:r>
      <w:r w:rsidR="00CB32AD" w:rsidRPr="003C0365">
        <w:rPr>
          <w:b/>
          <w:bCs/>
        </w:rPr>
        <w:t>9</w:t>
      </w:r>
      <w:r w:rsidRPr="003C0365">
        <w:rPr>
          <w:b/>
          <w:bCs/>
        </w:rPr>
        <w:t>»</w:t>
      </w:r>
      <w:r w:rsidRPr="00B4336A">
        <w:rPr>
          <w:bCs/>
        </w:rPr>
        <w:t xml:space="preserve"> (далее </w:t>
      </w:r>
      <w:r w:rsidRPr="00B4336A">
        <w:t xml:space="preserve">Конкурса) допускаются </w:t>
      </w:r>
      <w:r w:rsidRPr="00B4336A">
        <w:rPr>
          <w:bdr w:val="none" w:sz="0" w:space="0" w:color="auto" w:frame="1"/>
          <w:shd w:val="clear" w:color="auto" w:fill="FFFFFF"/>
        </w:rPr>
        <w:t xml:space="preserve">сварщики, в возрасте до 35 лет, </w:t>
      </w:r>
      <w:r w:rsidRPr="00B4336A">
        <w:t>имеющие профессиональные навыки сварщика</w:t>
      </w:r>
      <w:r w:rsidRPr="00B4336A">
        <w:rPr>
          <w:bdr w:val="none" w:sz="0" w:space="0" w:color="auto" w:frame="1"/>
          <w:shd w:val="clear" w:color="auto" w:fill="FFFFFF"/>
        </w:rPr>
        <w:t xml:space="preserve">, представляющие </w:t>
      </w:r>
      <w:r w:rsidR="005F5994">
        <w:rPr>
          <w:bdr w:val="none" w:sz="0" w:space="0" w:color="auto" w:frame="1"/>
          <w:shd w:val="clear" w:color="auto" w:fill="FFFFFF"/>
        </w:rPr>
        <w:t xml:space="preserve">образовательные учреждения и </w:t>
      </w:r>
      <w:r w:rsidRPr="00B4336A">
        <w:rPr>
          <w:bdr w:val="none" w:sz="0" w:space="0" w:color="auto" w:frame="1"/>
          <w:shd w:val="clear" w:color="auto" w:fill="FFFFFF"/>
        </w:rPr>
        <w:t>предприятия</w:t>
      </w:r>
      <w:r w:rsidR="005F5994">
        <w:rPr>
          <w:bdr w:val="none" w:sz="0" w:space="0" w:color="auto" w:frame="1"/>
          <w:shd w:val="clear" w:color="auto" w:fill="FFFFFF"/>
        </w:rPr>
        <w:t xml:space="preserve"> и организации</w:t>
      </w:r>
      <w:r w:rsidRPr="00B4336A">
        <w:rPr>
          <w:bdr w:val="none" w:sz="0" w:space="0" w:color="auto" w:frame="1"/>
          <w:shd w:val="clear" w:color="auto" w:fill="FFFFFF"/>
        </w:rPr>
        <w:t xml:space="preserve"> любой организационно-правовой формы, действующие на территории Кемеровской области.</w:t>
      </w:r>
    </w:p>
    <w:p w:rsidR="00065D92" w:rsidRPr="00065D92" w:rsidRDefault="00065D92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К участию в Конкурсе </w:t>
      </w:r>
      <w:proofErr w:type="gramStart"/>
      <w:r>
        <w:rPr>
          <w:bdr w:val="none" w:sz="0" w:space="0" w:color="auto" w:frame="1"/>
          <w:shd w:val="clear" w:color="auto" w:fill="FFFFFF"/>
        </w:rPr>
        <w:t xml:space="preserve">допускается не более </w:t>
      </w:r>
      <w:r w:rsidRPr="00065D92">
        <w:rPr>
          <w:b/>
          <w:u w:val="single"/>
          <w:bdr w:val="none" w:sz="0" w:space="0" w:color="auto" w:frame="1"/>
          <w:shd w:val="clear" w:color="auto" w:fill="FFFFFF"/>
        </w:rPr>
        <w:t>двух</w:t>
      </w:r>
      <w:r>
        <w:rPr>
          <w:bdr w:val="none" w:sz="0" w:space="0" w:color="auto" w:frame="1"/>
          <w:shd w:val="clear" w:color="auto" w:fill="FFFFFF"/>
        </w:rPr>
        <w:t xml:space="preserve"> человек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от </w:t>
      </w:r>
      <w:r w:rsidR="00EA168D">
        <w:rPr>
          <w:bdr w:val="none" w:sz="0" w:space="0" w:color="auto" w:frame="1"/>
          <w:shd w:val="clear" w:color="auto" w:fill="FFFFFF"/>
        </w:rPr>
        <w:t xml:space="preserve">организаций и </w:t>
      </w:r>
      <w:r>
        <w:rPr>
          <w:bdr w:val="none" w:sz="0" w:space="0" w:color="auto" w:frame="1"/>
          <w:shd w:val="clear" w:color="auto" w:fill="FFFFFF"/>
        </w:rPr>
        <w:t>предприя</w:t>
      </w:r>
      <w:r w:rsidR="00EA168D">
        <w:rPr>
          <w:bdr w:val="none" w:sz="0" w:space="0" w:color="auto" w:frame="1"/>
          <w:shd w:val="clear" w:color="auto" w:fill="FFFFFF"/>
        </w:rPr>
        <w:t>тий</w:t>
      </w:r>
      <w:r>
        <w:rPr>
          <w:bdr w:val="none" w:sz="0" w:space="0" w:color="auto" w:frame="1"/>
          <w:shd w:val="clear" w:color="auto" w:fill="FFFFFF"/>
        </w:rPr>
        <w:t xml:space="preserve">, и не более </w:t>
      </w:r>
      <w:r w:rsidRPr="00065D92">
        <w:rPr>
          <w:b/>
          <w:u w:val="single"/>
          <w:bdr w:val="none" w:sz="0" w:space="0" w:color="auto" w:frame="1"/>
          <w:shd w:val="clear" w:color="auto" w:fill="FFFFFF"/>
        </w:rPr>
        <w:t>одного</w:t>
      </w:r>
      <w:r>
        <w:rPr>
          <w:bdr w:val="none" w:sz="0" w:space="0" w:color="auto" w:frame="1"/>
          <w:shd w:val="clear" w:color="auto" w:fill="FFFFFF"/>
        </w:rPr>
        <w:t xml:space="preserve"> человека от образовательных учреждений.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B4336A">
        <w:t xml:space="preserve"> Организационный взнос за участ</w:t>
      </w:r>
      <w:r w:rsidR="002C67A7">
        <w:t>ие в личном первенстве номинации</w:t>
      </w:r>
      <w:r w:rsidRPr="00B4336A">
        <w:t xml:space="preserve"> </w:t>
      </w:r>
      <w:r w:rsidRPr="00B4336A">
        <w:rPr>
          <w:b/>
        </w:rPr>
        <w:t xml:space="preserve">«Механизированная сварка» </w:t>
      </w:r>
      <w:r w:rsidRPr="00B4336A">
        <w:rPr>
          <w:bCs/>
        </w:rPr>
        <w:t xml:space="preserve">составляет </w:t>
      </w:r>
      <w:r w:rsidR="00497031" w:rsidRPr="005F5994">
        <w:rPr>
          <w:b/>
          <w:bCs/>
          <w:u w:val="single"/>
        </w:rPr>
        <w:t>6</w:t>
      </w:r>
      <w:r w:rsidRPr="005F5994">
        <w:rPr>
          <w:b/>
          <w:bCs/>
          <w:u w:val="single"/>
        </w:rPr>
        <w:t>000 рублей</w:t>
      </w:r>
      <w:r w:rsidR="002C67A7">
        <w:rPr>
          <w:bCs/>
        </w:rPr>
        <w:t xml:space="preserve"> для </w:t>
      </w:r>
      <w:r w:rsidR="00EA168D">
        <w:rPr>
          <w:bCs/>
        </w:rPr>
        <w:t xml:space="preserve">организаций и </w:t>
      </w:r>
      <w:r w:rsidR="002C67A7">
        <w:rPr>
          <w:bCs/>
        </w:rPr>
        <w:t>предприятий</w:t>
      </w:r>
      <w:r w:rsidR="005F5994">
        <w:rPr>
          <w:bCs/>
        </w:rPr>
        <w:t xml:space="preserve">, </w:t>
      </w:r>
      <w:r w:rsidR="005F5994" w:rsidRPr="005F5994">
        <w:rPr>
          <w:b/>
          <w:bCs/>
          <w:u w:val="single"/>
        </w:rPr>
        <w:t>бесплатно</w:t>
      </w:r>
      <w:r w:rsidR="005F5994">
        <w:rPr>
          <w:bCs/>
        </w:rPr>
        <w:t xml:space="preserve"> для учащихся образовательных учреждений. </w:t>
      </w:r>
      <w:r w:rsidRPr="00B4336A">
        <w:t>Организационный взнос будет направлен на приобретение расходных материалов, сувенирной и наградной продукции Конкурса, а также на качественную реализацию программных мероприятий.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B4336A">
        <w:t>Проезд и проживание в гостинице за счет командирующей стороны.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B4336A">
        <w:t>Очередность выполнения участниками заданий определяется жеребьевкой и состоит из следующих этапов:</w:t>
      </w:r>
    </w:p>
    <w:p w:rsidR="006E2809" w:rsidRPr="00B4336A" w:rsidRDefault="006E2809" w:rsidP="006E2809">
      <w:pPr>
        <w:tabs>
          <w:tab w:val="left" w:pos="851"/>
          <w:tab w:val="left" w:pos="993"/>
        </w:tabs>
        <w:ind w:firstLine="709"/>
        <w:jc w:val="both"/>
      </w:pPr>
      <w:r w:rsidRPr="00B4336A">
        <w:t>- выполнение практического задания - механизированная дуговая сварка в среде  углекислого газа листов в вертикальном положении;</w:t>
      </w:r>
    </w:p>
    <w:p w:rsidR="006E2809" w:rsidRPr="00B4336A" w:rsidRDefault="006E2809" w:rsidP="006E2809">
      <w:pPr>
        <w:tabs>
          <w:tab w:val="left" w:pos="851"/>
          <w:tab w:val="left" w:pos="993"/>
        </w:tabs>
        <w:ind w:firstLine="709"/>
        <w:jc w:val="both"/>
      </w:pPr>
      <w:r w:rsidRPr="00B4336A">
        <w:t>- выполнение теоретического задания (ответы на вопросы по теории сварочных процессов).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</w:pPr>
      <w:r w:rsidRPr="00B4336A">
        <w:t>За неучастие в любом виде конкурсных мероприятий участнику начисляются штрафные баллы.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</w:pPr>
      <w:r w:rsidRPr="00B4336A">
        <w:t>При выполнении практических заданий участники вправе пользоваться личными сварочными масками</w:t>
      </w:r>
      <w:r w:rsidR="001B4932">
        <w:t xml:space="preserve"> и средствами защиты</w:t>
      </w:r>
      <w:r w:rsidRPr="00B4336A">
        <w:t>, уведомив об этом членов экспертной группы.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</w:pPr>
      <w:r w:rsidRPr="00B4336A">
        <w:t>Участники Конкурса, допустившие нарушения правил техники безопасности или технологии выполнения практического задания, по решению экспертной группы могут быть отстранены от участия в Конкурсе.</w:t>
      </w:r>
    </w:p>
    <w:p w:rsidR="006E2809" w:rsidRPr="00B4336A" w:rsidRDefault="006E2809" w:rsidP="006E2809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</w:pPr>
      <w:r w:rsidRPr="00B4336A">
        <w:t>Требования к сварочно-монтажному оборудованию, сварочным материалам и контрольным сварным соединениям:</w:t>
      </w:r>
    </w:p>
    <w:p w:rsidR="006E2809" w:rsidRPr="00B4336A" w:rsidRDefault="006E2809" w:rsidP="006E2809">
      <w:pPr>
        <w:tabs>
          <w:tab w:val="left" w:pos="851"/>
        </w:tabs>
        <w:ind w:firstLine="709"/>
        <w:jc w:val="both"/>
      </w:pPr>
      <w:r w:rsidRPr="00B4336A">
        <w:t xml:space="preserve">- при выполнении практических заданий будет применяться монтажное, сварочное оборудование и сварочные материалы одной марки, преимущественно одного завода-изготовителя (для механизированной дуговой сварки – лист ст. </w:t>
      </w:r>
      <w:proofErr w:type="spellStart"/>
      <w:proofErr w:type="gramStart"/>
      <w:r w:rsidRPr="00B4336A">
        <w:t>ст</w:t>
      </w:r>
      <w:proofErr w:type="spellEnd"/>
      <w:proofErr w:type="gramEnd"/>
      <w:r w:rsidRPr="00B4336A">
        <w:t xml:space="preserve"> 3сп δ=8 мм; проволока сварочная ГОСТ 2246 марка Св-08Г2С  </w:t>
      </w:r>
      <w:r w:rsidRPr="00B4336A">
        <w:rPr>
          <w:lang w:val="en-US"/>
        </w:rPr>
        <w:t>d</w:t>
      </w:r>
      <w:r w:rsidRPr="00B4336A">
        <w:t>=1,2 мм, защитный газ СО</w:t>
      </w:r>
      <w:r w:rsidRPr="00B4336A">
        <w:rPr>
          <w:vertAlign w:val="subscript"/>
        </w:rPr>
        <w:t>2</w:t>
      </w:r>
      <w:r w:rsidRPr="00B4336A">
        <w:t xml:space="preserve"> ГОСТ 8050-85);</w:t>
      </w:r>
    </w:p>
    <w:p w:rsidR="006E2809" w:rsidRPr="00B4336A" w:rsidRDefault="006E2809" w:rsidP="006E2809">
      <w:pPr>
        <w:tabs>
          <w:tab w:val="left" w:pos="851"/>
        </w:tabs>
        <w:ind w:firstLine="709"/>
        <w:jc w:val="both"/>
      </w:pPr>
      <w:r w:rsidRPr="00B4336A">
        <w:t>- при сварке контрольных сварных соединений участники Конкурса должны самостоятельно выполнить все операции в соответствии с операционными технологическими картами сборки и сварки контрольных сварных соединений.</w:t>
      </w:r>
    </w:p>
    <w:p w:rsidR="006E2809" w:rsidRPr="00B4336A" w:rsidRDefault="006E2809" w:rsidP="00B1049B">
      <w:pPr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bCs/>
        </w:rPr>
      </w:pPr>
      <w:r w:rsidRPr="00B4336A">
        <w:t xml:space="preserve">Для участия в Конкурсе необходимо подать </w:t>
      </w:r>
      <w:r w:rsidRPr="00B4336A">
        <w:rPr>
          <w:bCs/>
        </w:rPr>
        <w:t>заявку</w:t>
      </w:r>
      <w:r w:rsidR="003C0365">
        <w:rPr>
          <w:b/>
          <w:bCs/>
        </w:rPr>
        <w:t xml:space="preserve"> (Приложение 4</w:t>
      </w:r>
      <w:r w:rsidRPr="00B4336A">
        <w:rPr>
          <w:b/>
          <w:bCs/>
        </w:rPr>
        <w:t>)</w:t>
      </w:r>
      <w:r w:rsidRPr="00B4336A">
        <w:rPr>
          <w:bCs/>
        </w:rPr>
        <w:t xml:space="preserve"> в срок до</w:t>
      </w:r>
      <w:r>
        <w:rPr>
          <w:b/>
          <w:bCs/>
        </w:rPr>
        <w:t xml:space="preserve"> </w:t>
      </w:r>
      <w:r w:rsidR="003C0365" w:rsidRPr="003C0365">
        <w:rPr>
          <w:b/>
          <w:bCs/>
        </w:rPr>
        <w:t>01</w:t>
      </w:r>
      <w:r w:rsidRPr="003C0365">
        <w:rPr>
          <w:b/>
          <w:bCs/>
        </w:rPr>
        <w:t>.0</w:t>
      </w:r>
      <w:r w:rsidR="003C0365" w:rsidRPr="003C0365">
        <w:rPr>
          <w:b/>
          <w:bCs/>
        </w:rPr>
        <w:t>5</w:t>
      </w:r>
      <w:r w:rsidR="00CB32AD" w:rsidRPr="003C0365">
        <w:rPr>
          <w:b/>
          <w:bCs/>
        </w:rPr>
        <w:t>.2019</w:t>
      </w:r>
      <w:r w:rsidRPr="003C0365">
        <w:rPr>
          <w:b/>
          <w:bCs/>
        </w:rPr>
        <w:t xml:space="preserve"> г.</w:t>
      </w:r>
      <w:r w:rsidRPr="003C0365">
        <w:rPr>
          <w:bCs/>
        </w:rPr>
        <w:t xml:space="preserve"> </w:t>
      </w:r>
      <w:r w:rsidRPr="00B4336A">
        <w:rPr>
          <w:bCs/>
        </w:rPr>
        <w:t xml:space="preserve">на электронную почту: </w:t>
      </w:r>
      <w:proofErr w:type="spellStart"/>
      <w:r w:rsidRPr="00B4336A">
        <w:rPr>
          <w:lang w:val="en-US"/>
        </w:rPr>
        <w:t>onti</w:t>
      </w:r>
      <w:proofErr w:type="spellEnd"/>
      <w:r w:rsidRPr="00B4336A">
        <w:t>@</w:t>
      </w:r>
      <w:proofErr w:type="spellStart"/>
      <w:r w:rsidRPr="00B4336A">
        <w:rPr>
          <w:lang w:val="en-US"/>
        </w:rPr>
        <w:t>sibsiu</w:t>
      </w:r>
      <w:proofErr w:type="spellEnd"/>
      <w:r w:rsidRPr="00B4336A">
        <w:t>.</w:t>
      </w:r>
      <w:proofErr w:type="spellStart"/>
      <w:r w:rsidRPr="00B4336A">
        <w:rPr>
          <w:lang w:val="en-US"/>
        </w:rPr>
        <w:t>ru</w:t>
      </w:r>
      <w:proofErr w:type="spellEnd"/>
      <w:r w:rsidRPr="00B4336A">
        <w:t xml:space="preserve">. </w:t>
      </w:r>
      <w:r w:rsidRPr="00B4336A">
        <w:rPr>
          <w:bCs/>
        </w:rPr>
        <w:t xml:space="preserve">и </w:t>
      </w:r>
      <w:r w:rsidRPr="00B4336A">
        <w:t xml:space="preserve">оплатить организационный взнос за участников-конкурсантов </w:t>
      </w:r>
      <w:r w:rsidRPr="00B4336A">
        <w:rPr>
          <w:bCs/>
        </w:rPr>
        <w:t xml:space="preserve">не позднее </w:t>
      </w:r>
      <w:r w:rsidR="001464D5">
        <w:rPr>
          <w:b/>
          <w:bCs/>
        </w:rPr>
        <w:t>15</w:t>
      </w:r>
      <w:r w:rsidR="00CB32AD" w:rsidRPr="003C0365">
        <w:rPr>
          <w:b/>
          <w:bCs/>
        </w:rPr>
        <w:t>.06.2019</w:t>
      </w:r>
      <w:r w:rsidRPr="003C0365">
        <w:rPr>
          <w:bCs/>
        </w:rPr>
        <w:t xml:space="preserve"> </w:t>
      </w:r>
      <w:r w:rsidRPr="00B4336A">
        <w:rPr>
          <w:bCs/>
        </w:rPr>
        <w:t>г.</w:t>
      </w:r>
      <w:r w:rsidRPr="00B4336A">
        <w:t xml:space="preserve"> Реквизиты для перечисления организационного взноса представлены ниже.</w:t>
      </w:r>
    </w:p>
    <w:p w:rsidR="006E2809" w:rsidRDefault="006E2809" w:rsidP="00B1049B">
      <w:pPr>
        <w:numPr>
          <w:ilvl w:val="0"/>
          <w:numId w:val="30"/>
        </w:numPr>
        <w:tabs>
          <w:tab w:val="left" w:pos="709"/>
        </w:tabs>
        <w:ind w:left="0" w:firstLine="709"/>
        <w:jc w:val="both"/>
      </w:pPr>
      <w:r w:rsidRPr="00B4336A">
        <w:t>Подача заявок для участия в Конкурсе подразумевает автоматическое согласие с правилами</w:t>
      </w:r>
      <w:r w:rsidR="00F36FF0">
        <w:t xml:space="preserve"> и условиями данного Положения.</w:t>
      </w:r>
    </w:p>
    <w:p w:rsidR="00B1049B" w:rsidRDefault="00B1049B" w:rsidP="00B1049B">
      <w:pPr>
        <w:numPr>
          <w:ilvl w:val="0"/>
          <w:numId w:val="30"/>
        </w:numPr>
        <w:tabs>
          <w:tab w:val="left" w:pos="709"/>
        </w:tabs>
        <w:ind w:left="0" w:firstLine="709"/>
        <w:jc w:val="both"/>
      </w:pPr>
      <w:r>
        <w:t>Практическое задание номинации «Механизированная сварка».</w:t>
      </w:r>
    </w:p>
    <w:p w:rsidR="002A2760" w:rsidRDefault="002A2760" w:rsidP="00756E39">
      <w:pPr>
        <w:pStyle w:val="a9"/>
        <w:ind w:firstLine="0"/>
        <w:jc w:val="center"/>
        <w:rPr>
          <w:rFonts w:ascii="Times New Roman" w:hAnsi="Times New Roman"/>
          <w:b/>
        </w:rPr>
      </w:pPr>
    </w:p>
    <w:p w:rsidR="002A2760" w:rsidRDefault="002A2760" w:rsidP="00756E39">
      <w:pPr>
        <w:pStyle w:val="a9"/>
        <w:ind w:firstLine="0"/>
        <w:jc w:val="center"/>
        <w:rPr>
          <w:rFonts w:ascii="Times New Roman" w:hAnsi="Times New Roman"/>
          <w:b/>
        </w:rPr>
      </w:pPr>
    </w:p>
    <w:p w:rsidR="00711C16" w:rsidRDefault="00711C16" w:rsidP="00756E39">
      <w:pPr>
        <w:pStyle w:val="a9"/>
        <w:ind w:firstLine="0"/>
        <w:jc w:val="center"/>
        <w:rPr>
          <w:rFonts w:ascii="Times New Roman" w:hAnsi="Times New Roman"/>
          <w:b/>
        </w:rPr>
      </w:pPr>
    </w:p>
    <w:p w:rsidR="00756E39" w:rsidRPr="00756E39" w:rsidRDefault="00756E39" w:rsidP="00756E39">
      <w:pPr>
        <w:pStyle w:val="a9"/>
        <w:ind w:firstLine="0"/>
        <w:jc w:val="center"/>
        <w:rPr>
          <w:rFonts w:ascii="Times New Roman" w:hAnsi="Times New Roman"/>
          <w:b/>
        </w:rPr>
      </w:pPr>
      <w:r w:rsidRPr="00756E39">
        <w:rPr>
          <w:rFonts w:ascii="Times New Roman" w:hAnsi="Times New Roman"/>
          <w:b/>
        </w:rPr>
        <w:lastRenderedPageBreak/>
        <w:t>КАРТА ТЕХНОЛОГИЧЕСКОГО ПРОЦЕССА</w:t>
      </w:r>
    </w:p>
    <w:p w:rsidR="00756E39" w:rsidRPr="00756E39" w:rsidRDefault="00756E39" w:rsidP="00756E39">
      <w:pPr>
        <w:pStyle w:val="a9"/>
        <w:ind w:firstLine="0"/>
        <w:jc w:val="center"/>
        <w:rPr>
          <w:b/>
        </w:rPr>
      </w:pPr>
      <w:r w:rsidRPr="00756E39">
        <w:rPr>
          <w:rFonts w:ascii="Times New Roman" w:hAnsi="Times New Roman"/>
          <w:b/>
        </w:rPr>
        <w:t>СВАРКИ КОНТРОЛЬНОГО СВАРНОГО СОЕДИНЕНИЯ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68"/>
        <w:gridCol w:w="849"/>
        <w:gridCol w:w="284"/>
        <w:gridCol w:w="934"/>
        <w:gridCol w:w="1050"/>
        <w:gridCol w:w="1533"/>
        <w:gridCol w:w="2294"/>
        <w:gridCol w:w="1240"/>
      </w:tblGrid>
      <w:tr w:rsidR="00756E39" w:rsidRPr="00756E39" w:rsidTr="00756E39">
        <w:trPr>
          <w:gridBefore w:val="1"/>
          <w:gridAfter w:val="1"/>
          <w:wBefore w:w="559" w:type="pct"/>
          <w:wAfter w:w="629" w:type="pct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756E39" w:rsidRPr="00756E39" w:rsidRDefault="00756E39" w:rsidP="00756E39">
            <w:pPr>
              <w:pStyle w:val="a9"/>
              <w:spacing w:before="120" w:after="12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56E3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E39" w:rsidRPr="00756E39" w:rsidRDefault="00756E39" w:rsidP="00756E39">
            <w:pPr>
              <w:pStyle w:val="a9"/>
              <w:spacing w:before="120" w:after="12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56E39">
              <w:rPr>
                <w:rFonts w:ascii="Times New Roman" w:hAnsi="Times New Roman"/>
                <w:b/>
              </w:rPr>
              <w:t>01-06</w:t>
            </w:r>
            <w:r>
              <w:rPr>
                <w:rFonts w:ascii="Times New Roman" w:hAnsi="Times New Roman"/>
                <w:b/>
              </w:rPr>
              <w:t>-</w:t>
            </w:r>
            <w:r w:rsidRPr="00756E3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:rsidR="00756E39" w:rsidRPr="00756E39" w:rsidRDefault="00756E39" w:rsidP="00756E39">
            <w:pPr>
              <w:pStyle w:val="a9"/>
              <w:spacing w:before="120" w:after="12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56E39"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24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E39" w:rsidRPr="00756E39" w:rsidRDefault="00756E39" w:rsidP="00756E39">
            <w:pPr>
              <w:pStyle w:val="a9"/>
              <w:spacing w:before="120" w:after="12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56E39">
              <w:rPr>
                <w:rFonts w:ascii="Times New Roman" w:hAnsi="Times New Roman"/>
                <w:b/>
              </w:rPr>
              <w:t xml:space="preserve">МП-Л4-Н1 </w:t>
            </w:r>
            <w:r>
              <w:rPr>
                <w:rFonts w:ascii="Times New Roman" w:hAnsi="Times New Roman"/>
                <w:b/>
              </w:rPr>
              <w:t>-</w:t>
            </w:r>
            <w:r w:rsidRPr="00756E39">
              <w:rPr>
                <w:rFonts w:ascii="Times New Roman" w:hAnsi="Times New Roman"/>
                <w:b/>
              </w:rPr>
              <w:t xml:space="preserve"> Конкурс сварщиков 201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6E39" w:rsidTr="008A2B6C">
        <w:trPr>
          <w:trHeight w:val="340"/>
        </w:trPr>
        <w:tc>
          <w:tcPr>
            <w:tcW w:w="2428" w:type="pct"/>
            <w:gridSpan w:val="6"/>
            <w:tcBorders>
              <w:bottom w:val="single" w:sz="4" w:space="0" w:color="auto"/>
            </w:tcBorders>
            <w:vAlign w:val="center"/>
          </w:tcPr>
          <w:p w:rsidR="00756E39" w:rsidRPr="004E1BD9" w:rsidRDefault="00756E39" w:rsidP="008A2B6C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1BD9">
              <w:rPr>
                <w:rFonts w:ascii="Times New Roman" w:hAnsi="Times New Roman"/>
                <w:sz w:val="22"/>
                <w:szCs w:val="22"/>
              </w:rPr>
              <w:t>Ф.И.О. сварщика</w:t>
            </w:r>
          </w:p>
        </w:tc>
        <w:tc>
          <w:tcPr>
            <w:tcW w:w="2572" w:type="pct"/>
            <w:gridSpan w:val="3"/>
            <w:tcBorders>
              <w:bottom w:val="single" w:sz="4" w:space="0" w:color="auto"/>
            </w:tcBorders>
            <w:vAlign w:val="center"/>
          </w:tcPr>
          <w:p w:rsidR="00756E39" w:rsidRPr="004E1BD9" w:rsidRDefault="00756E39" w:rsidP="008A2B6C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1BD9">
              <w:rPr>
                <w:rFonts w:ascii="Times New Roman" w:hAnsi="Times New Roman"/>
                <w:sz w:val="22"/>
                <w:szCs w:val="22"/>
              </w:rPr>
              <w:t>Клеймо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конкурсанта</w:t>
            </w:r>
            <w:r w:rsidRPr="004E1BD9">
              <w:rPr>
                <w:rFonts w:ascii="Times New Roman" w:hAnsi="Times New Roman"/>
                <w:sz w:val="22"/>
                <w:szCs w:val="22"/>
              </w:rPr>
              <w:t xml:space="preserve"> (по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номеру </w:t>
            </w:r>
            <w:r w:rsidRPr="004E1BD9">
              <w:rPr>
                <w:rFonts w:ascii="Times New Roman" w:hAnsi="Times New Roman"/>
                <w:sz w:val="22"/>
                <w:szCs w:val="22"/>
              </w:rPr>
              <w:t>жреби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4E1BD9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</w:tr>
      <w:tr w:rsidR="008A2B6C" w:rsidRPr="008A2B6C" w:rsidTr="008A2B6C">
        <w:trPr>
          <w:trHeight w:val="136"/>
        </w:trPr>
        <w:tc>
          <w:tcPr>
            <w:tcW w:w="2428" w:type="pct"/>
            <w:gridSpan w:val="6"/>
            <w:shd w:val="clear" w:color="auto" w:fill="BFBFBF" w:themeFill="background1" w:themeFillShade="BF"/>
            <w:vAlign w:val="center"/>
          </w:tcPr>
          <w:p w:rsidR="008A2B6C" w:rsidRPr="008A2B6C" w:rsidRDefault="008A2B6C" w:rsidP="008A2B6C">
            <w:pPr>
              <w:pStyle w:val="a9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BFBFBF" w:themeFill="background1" w:themeFillShade="BF"/>
            <w:vAlign w:val="center"/>
          </w:tcPr>
          <w:p w:rsidR="008A2B6C" w:rsidRPr="008A2B6C" w:rsidRDefault="008A2B6C" w:rsidP="008A2B6C">
            <w:pPr>
              <w:pStyle w:val="a9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Вид (способ) сварки (наплавки):</w:t>
            </w: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Основной материал (марка):</w:t>
            </w: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МП</w:t>
            </w: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М01 (09Г2С, Ст3сп)</w:t>
            </w: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НД (шифр) </w:t>
            </w: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 xml:space="preserve">Типоразмер, </w:t>
            </w:r>
            <w:proofErr w:type="gramStart"/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мм</w:t>
            </w:r>
            <w:proofErr w:type="gramEnd"/>
            <w:r w:rsidRPr="00756E3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---</w:t>
            </w:r>
          </w:p>
        </w:tc>
        <w:tc>
          <w:tcPr>
            <w:tcW w:w="778" w:type="pct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Длина/ширина</w:t>
            </w:r>
          </w:p>
        </w:tc>
        <w:tc>
          <w:tcPr>
            <w:tcW w:w="1793" w:type="pct"/>
            <w:gridSpan w:val="2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250 х 100+250х30</w:t>
            </w:r>
          </w:p>
        </w:tc>
      </w:tr>
      <w:tr w:rsidR="00756E39" w:rsidRPr="00756E39" w:rsidTr="008A2B6C">
        <w:trPr>
          <w:trHeight w:val="340"/>
        </w:trPr>
        <w:tc>
          <w:tcPr>
            <w:tcW w:w="1278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Тип шва</w:t>
            </w:r>
          </w:p>
        </w:tc>
        <w:tc>
          <w:tcPr>
            <w:tcW w:w="1151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СШ</w:t>
            </w:r>
          </w:p>
        </w:tc>
        <w:tc>
          <w:tcPr>
            <w:tcW w:w="778" w:type="pct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толщина</w:t>
            </w:r>
          </w:p>
        </w:tc>
        <w:tc>
          <w:tcPr>
            <w:tcW w:w="1793" w:type="pct"/>
            <w:gridSpan w:val="2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</w:tr>
      <w:tr w:rsidR="00756E39" w:rsidRPr="00756E39" w:rsidTr="008A2B6C">
        <w:trPr>
          <w:trHeight w:val="340"/>
        </w:trPr>
        <w:tc>
          <w:tcPr>
            <w:tcW w:w="1278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Тип соединения (по НД)</w:t>
            </w:r>
          </w:p>
        </w:tc>
        <w:tc>
          <w:tcPr>
            <w:tcW w:w="1151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У</w:t>
            </w:r>
            <w:proofErr w:type="gramStart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proofErr w:type="gramEnd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(по ГОСТ 14771-76*)</w:t>
            </w: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Способ сборки:</w:t>
            </w:r>
          </w:p>
        </w:tc>
      </w:tr>
      <w:tr w:rsidR="00756E39" w:rsidRPr="00756E39" w:rsidTr="008A2B6C">
        <w:trPr>
          <w:trHeight w:val="340"/>
        </w:trPr>
        <w:tc>
          <w:tcPr>
            <w:tcW w:w="1278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Положение при сварке</w:t>
            </w:r>
          </w:p>
        </w:tc>
        <w:tc>
          <w:tcPr>
            <w:tcW w:w="1151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Н</w:t>
            </w:r>
            <w:proofErr w:type="gramStart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  <w:proofErr w:type="gramEnd"/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на прихватках </w:t>
            </w:r>
          </w:p>
        </w:tc>
      </w:tr>
      <w:tr w:rsidR="00756E39" w:rsidRPr="00756E39" w:rsidTr="008A2B6C">
        <w:trPr>
          <w:trHeight w:val="340"/>
        </w:trPr>
        <w:tc>
          <w:tcPr>
            <w:tcW w:w="1278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Вид соединения</w:t>
            </w:r>
          </w:p>
        </w:tc>
        <w:tc>
          <w:tcPr>
            <w:tcW w:w="1151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ос (</w:t>
            </w:r>
            <w:proofErr w:type="spellStart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бп</w:t>
            </w:r>
            <w:proofErr w:type="spellEnd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Требования к прихватке:</w:t>
            </w: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Присадочные материалы (марка, стандарт, ТУ):</w:t>
            </w:r>
          </w:p>
        </w:tc>
        <w:tc>
          <w:tcPr>
            <w:tcW w:w="2572" w:type="pct"/>
            <w:gridSpan w:val="3"/>
            <w:vMerge w:val="restart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2-3 прихватки с обратной стороны, длиной </w:t>
            </w: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  <w:t>10 - 15 мм, высотой 2-3 мм, на расстоянии</w:t>
            </w: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  <w:t xml:space="preserve"> 30-40 мм от края</w:t>
            </w: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проволока Св-08Г2</w:t>
            </w:r>
            <w:proofErr w:type="gramStart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С(</w:t>
            </w:r>
            <w:proofErr w:type="gramEnd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О) (ГОСТ 2246-70*) Ø 1,2 </w:t>
            </w:r>
            <w:r w:rsidRPr="00756E39">
              <w:rPr>
                <w:rFonts w:ascii="Times New Roman" w:hAnsi="Times New Roman"/>
                <w:b/>
                <w:i/>
                <w:szCs w:val="22"/>
              </w:rPr>
              <w:t>мм,</w:t>
            </w:r>
          </w:p>
        </w:tc>
        <w:tc>
          <w:tcPr>
            <w:tcW w:w="2572" w:type="pct"/>
            <w:gridSpan w:val="3"/>
            <w:vMerge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756E39" w:rsidRPr="00756E39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>СО</w:t>
            </w:r>
            <w:proofErr w:type="gramStart"/>
            <w:r w:rsidRPr="00756E39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  <w:proofErr w:type="gramEnd"/>
            <w:r w:rsidRPr="00756E3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56E39">
              <w:rPr>
                <w:rFonts w:ascii="Times New Roman" w:hAnsi="Times New Roman"/>
                <w:b/>
                <w:sz w:val="22"/>
                <w:szCs w:val="22"/>
              </w:rPr>
              <w:t>Сварочное оборудование:</w:t>
            </w:r>
          </w:p>
        </w:tc>
      </w:tr>
      <w:tr w:rsidR="00756E39" w:rsidRPr="0037764A" w:rsidTr="008A2B6C">
        <w:trPr>
          <w:trHeight w:val="340"/>
        </w:trPr>
        <w:tc>
          <w:tcPr>
            <w:tcW w:w="2428" w:type="pct"/>
            <w:gridSpan w:val="6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2572" w:type="pct"/>
            <w:gridSpan w:val="3"/>
            <w:vAlign w:val="center"/>
          </w:tcPr>
          <w:p w:rsidR="00756E39" w:rsidRPr="00756E39" w:rsidRDefault="00756E39" w:rsidP="00711C16">
            <w:pPr>
              <w:pStyle w:val="a9"/>
              <w:ind w:firstLine="0"/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  <w:r w:rsidRPr="00756E39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AMIG-500B; MIG-500; AMIG-500, AMIG-35 PM.</w:t>
            </w:r>
          </w:p>
        </w:tc>
      </w:tr>
    </w:tbl>
    <w:p w:rsidR="00756E39" w:rsidRPr="00756E39" w:rsidRDefault="00756E39" w:rsidP="008A2B6C">
      <w:pPr>
        <w:spacing w:before="60" w:after="60"/>
        <w:jc w:val="center"/>
        <w:rPr>
          <w:b/>
        </w:rPr>
      </w:pPr>
      <w:r w:rsidRPr="00756E39">
        <w:rPr>
          <w:b/>
        </w:rPr>
        <w:t>Эскиз контрольного сварного соединения</w:t>
      </w:r>
    </w:p>
    <w:tbl>
      <w:tblPr>
        <w:tblW w:w="5053" w:type="pct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3182"/>
        <w:gridCol w:w="3490"/>
      </w:tblGrid>
      <w:tr w:rsidR="00756E39" w:rsidTr="00756E39">
        <w:trPr>
          <w:cantSplit/>
          <w:jc w:val="center"/>
        </w:trPr>
        <w:tc>
          <w:tcPr>
            <w:tcW w:w="1603" w:type="pct"/>
          </w:tcPr>
          <w:p w:rsidR="00756E39" w:rsidRDefault="00756E39" w:rsidP="00711C1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Конструкция</w:t>
            </w:r>
          </w:p>
        </w:tc>
        <w:tc>
          <w:tcPr>
            <w:tcW w:w="1620" w:type="pct"/>
          </w:tcPr>
          <w:p w:rsidR="00756E39" w:rsidRDefault="00756E39" w:rsidP="00711C1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Конструктивные элементы шва</w:t>
            </w:r>
          </w:p>
        </w:tc>
        <w:tc>
          <w:tcPr>
            <w:tcW w:w="1777" w:type="pct"/>
          </w:tcPr>
          <w:p w:rsidR="00756E39" w:rsidRDefault="00756E39" w:rsidP="00711C1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Порядок сварки</w:t>
            </w:r>
          </w:p>
        </w:tc>
      </w:tr>
      <w:tr w:rsidR="00756E39" w:rsidTr="008A2B6C">
        <w:trPr>
          <w:cantSplit/>
          <w:trHeight w:val="3721"/>
          <w:jc w:val="center"/>
        </w:trPr>
        <w:tc>
          <w:tcPr>
            <w:tcW w:w="1603" w:type="pct"/>
            <w:vAlign w:val="center"/>
          </w:tcPr>
          <w:p w:rsidR="00756E39" w:rsidRDefault="008A2B6C" w:rsidP="00711C16">
            <w:pPr>
              <w:jc w:val="center"/>
              <w:rPr>
                <w:snapToGrid w:val="0"/>
                <w:sz w:val="20"/>
              </w:rPr>
            </w:pPr>
            <w:r>
              <w:object w:dxaOrig="18525" w:dyaOrig="7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156.75pt" o:ole="">
                  <v:imagedata r:id="rId11" o:title="" cropbottom="-1795f" cropleft="22840f" cropright="22446f"/>
                </v:shape>
                <o:OLEObject Type="Embed" ProgID="AutoCAD.Drawing.17" ShapeID="_x0000_i1025" DrawAspect="Content" ObjectID="_1616406280" r:id="rId12"/>
              </w:object>
            </w:r>
          </w:p>
          <w:p w:rsidR="00756E39" w:rsidRDefault="00756E39" w:rsidP="00756E39">
            <w:pPr>
              <w:rPr>
                <w:snapToGrid w:val="0"/>
                <w:sz w:val="20"/>
              </w:rPr>
            </w:pPr>
          </w:p>
        </w:tc>
        <w:tc>
          <w:tcPr>
            <w:tcW w:w="1620" w:type="pct"/>
            <w:vAlign w:val="center"/>
          </w:tcPr>
          <w:p w:rsidR="00756E39" w:rsidRDefault="008A2B6C" w:rsidP="00711C16">
            <w:pPr>
              <w:jc w:val="center"/>
              <w:rPr>
                <w:snapToGrid w:val="0"/>
                <w:sz w:val="20"/>
              </w:rPr>
            </w:pPr>
            <w:r>
              <w:object w:dxaOrig="18150" w:dyaOrig="6780">
                <v:shape id="_x0000_i1026" type="#_x0000_t75" style="width:120pt;height:96.75pt" o:ole="">
                  <v:imagedata r:id="rId13" o:title="" croptop="9458f" cropbottom="16963f" cropleft="11034f" cropright="36842f"/>
                </v:shape>
                <o:OLEObject Type="Embed" ProgID="AutoCAD.Drawing.17" ShapeID="_x0000_i1026" DrawAspect="Content" ObjectID="_1616406281" r:id="rId14"/>
              </w:object>
            </w:r>
          </w:p>
        </w:tc>
        <w:tc>
          <w:tcPr>
            <w:tcW w:w="1777" w:type="pct"/>
          </w:tcPr>
          <w:p w:rsidR="00756E39" w:rsidRPr="00756E39" w:rsidRDefault="008A2B6C" w:rsidP="00756E39">
            <w:pPr>
              <w:jc w:val="center"/>
            </w:pPr>
            <w:r>
              <w:object w:dxaOrig="17775" w:dyaOrig="6405">
                <v:shape id="_x0000_i1027" type="#_x0000_t75" style="width:129.75pt;height:177.75pt" o:ole="">
                  <v:imagedata r:id="rId15" o:title="" croptop="20565f" cropbottom="9216f" cropleft="23840f" cropright="30008f"/>
                </v:shape>
                <o:OLEObject Type="Embed" ProgID="AutoCAD.Drawing.17" ShapeID="_x0000_i1027" DrawAspect="Content" ObjectID="_1616406282" r:id="rId16"/>
              </w:object>
            </w:r>
          </w:p>
        </w:tc>
      </w:tr>
    </w:tbl>
    <w:p w:rsidR="00756E39" w:rsidRPr="00756E39" w:rsidRDefault="00756E39" w:rsidP="00756E39">
      <w:pPr>
        <w:spacing w:before="120" w:after="120"/>
        <w:jc w:val="center"/>
        <w:rPr>
          <w:b/>
        </w:rPr>
      </w:pPr>
      <w:r w:rsidRPr="00756E39">
        <w:rPr>
          <w:b/>
        </w:rPr>
        <w:t>Технологические параметры сварки</w:t>
      </w:r>
    </w:p>
    <w:tbl>
      <w:tblPr>
        <w:tblW w:w="498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797"/>
        <w:gridCol w:w="1404"/>
        <w:gridCol w:w="1093"/>
        <w:gridCol w:w="285"/>
        <w:gridCol w:w="1162"/>
        <w:gridCol w:w="1232"/>
        <w:gridCol w:w="1065"/>
        <w:gridCol w:w="426"/>
        <w:gridCol w:w="521"/>
        <w:gridCol w:w="986"/>
      </w:tblGrid>
      <w:tr w:rsidR="00756E39" w:rsidTr="008A2B6C">
        <w:trPr>
          <w:cantSplit/>
          <w:trHeight w:val="991"/>
        </w:trPr>
        <w:tc>
          <w:tcPr>
            <w:tcW w:w="368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Номер валика (шва)</w:t>
            </w:r>
          </w:p>
        </w:tc>
        <w:tc>
          <w:tcPr>
            <w:tcW w:w="412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Способ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сварки</w:t>
            </w:r>
          </w:p>
        </w:tc>
        <w:tc>
          <w:tcPr>
            <w:tcW w:w="725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 xml:space="preserve">Диаметр </w:t>
            </w:r>
            <w:r w:rsidRPr="000B0012">
              <w:rPr>
                <w:snapToGrid w:val="0"/>
                <w:sz w:val="20"/>
              </w:rPr>
              <w:br/>
              <w:t>проволоки,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мм</w:t>
            </w:r>
          </w:p>
        </w:tc>
        <w:tc>
          <w:tcPr>
            <w:tcW w:w="711" w:type="pct"/>
            <w:gridSpan w:val="2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Род и полярность тока</w:t>
            </w:r>
          </w:p>
        </w:tc>
        <w:tc>
          <w:tcPr>
            <w:tcW w:w="600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Сила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тока,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А</w:t>
            </w:r>
          </w:p>
        </w:tc>
        <w:tc>
          <w:tcPr>
            <w:tcW w:w="636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Напряжение,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V</w:t>
            </w:r>
          </w:p>
        </w:tc>
        <w:tc>
          <w:tcPr>
            <w:tcW w:w="550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Скорость</w:t>
            </w:r>
            <w:r>
              <w:rPr>
                <w:snapToGrid w:val="0"/>
                <w:sz w:val="20"/>
              </w:rPr>
              <w:br/>
            </w:r>
            <w:r w:rsidRPr="000B0012">
              <w:rPr>
                <w:snapToGrid w:val="0"/>
                <w:sz w:val="20"/>
              </w:rPr>
              <w:t xml:space="preserve"> подачи </w:t>
            </w:r>
            <w:r>
              <w:rPr>
                <w:snapToGrid w:val="0"/>
                <w:sz w:val="20"/>
              </w:rPr>
              <w:br/>
            </w:r>
            <w:r w:rsidRPr="000B0012">
              <w:rPr>
                <w:snapToGrid w:val="0"/>
                <w:sz w:val="20"/>
              </w:rPr>
              <w:t>проволоки,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proofErr w:type="gramStart"/>
            <w:r w:rsidRPr="000B0012">
              <w:rPr>
                <w:snapToGrid w:val="0"/>
                <w:sz w:val="20"/>
              </w:rPr>
              <w:t>см</w:t>
            </w:r>
            <w:proofErr w:type="gramEnd"/>
            <w:r w:rsidRPr="000B0012">
              <w:rPr>
                <w:snapToGrid w:val="0"/>
                <w:sz w:val="20"/>
              </w:rPr>
              <w:t>/ч</w:t>
            </w:r>
          </w:p>
        </w:tc>
        <w:tc>
          <w:tcPr>
            <w:tcW w:w="489" w:type="pct"/>
            <w:gridSpan w:val="2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Скорость сварки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proofErr w:type="gramStart"/>
            <w:r w:rsidRPr="000B0012">
              <w:rPr>
                <w:snapToGrid w:val="0"/>
                <w:sz w:val="20"/>
              </w:rPr>
              <w:t>м</w:t>
            </w:r>
            <w:proofErr w:type="gramEnd"/>
            <w:r w:rsidRPr="000B0012">
              <w:rPr>
                <w:snapToGrid w:val="0"/>
                <w:sz w:val="20"/>
              </w:rPr>
              <w:t>/ч</w:t>
            </w:r>
          </w:p>
        </w:tc>
        <w:tc>
          <w:tcPr>
            <w:tcW w:w="509" w:type="pct"/>
            <w:vAlign w:val="center"/>
          </w:tcPr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 xml:space="preserve">Расход </w:t>
            </w:r>
            <w:r>
              <w:rPr>
                <w:snapToGrid w:val="0"/>
                <w:sz w:val="20"/>
              </w:rPr>
              <w:br/>
            </w:r>
            <w:r w:rsidRPr="000B0012">
              <w:rPr>
                <w:snapToGrid w:val="0"/>
                <w:sz w:val="20"/>
              </w:rPr>
              <w:t xml:space="preserve">защитного </w:t>
            </w:r>
            <w:r>
              <w:rPr>
                <w:snapToGrid w:val="0"/>
                <w:sz w:val="20"/>
              </w:rPr>
              <w:br/>
            </w:r>
            <w:r w:rsidRPr="000B0012">
              <w:rPr>
                <w:snapToGrid w:val="0"/>
                <w:sz w:val="20"/>
              </w:rPr>
              <w:t>газа,</w:t>
            </w:r>
          </w:p>
          <w:p w:rsidR="00756E39" w:rsidRPr="000B0012" w:rsidRDefault="00756E39" w:rsidP="00711C16">
            <w:pPr>
              <w:jc w:val="center"/>
              <w:rPr>
                <w:snapToGrid w:val="0"/>
                <w:sz w:val="20"/>
              </w:rPr>
            </w:pPr>
            <w:proofErr w:type="gramStart"/>
            <w:r w:rsidRPr="000B0012">
              <w:rPr>
                <w:snapToGrid w:val="0"/>
                <w:sz w:val="20"/>
              </w:rPr>
              <w:t>л</w:t>
            </w:r>
            <w:proofErr w:type="gramEnd"/>
            <w:r w:rsidRPr="000B0012">
              <w:rPr>
                <w:snapToGrid w:val="0"/>
                <w:sz w:val="20"/>
              </w:rPr>
              <w:t>/мин</w:t>
            </w:r>
          </w:p>
        </w:tc>
      </w:tr>
      <w:tr w:rsidR="00756E39" w:rsidTr="008A2B6C">
        <w:trPr>
          <w:cantSplit/>
          <w:trHeight w:val="373"/>
        </w:trPr>
        <w:tc>
          <w:tcPr>
            <w:tcW w:w="368" w:type="pct"/>
            <w:vAlign w:val="center"/>
          </w:tcPr>
          <w:p w:rsidR="00756E39" w:rsidRPr="00C7444A" w:rsidRDefault="00756E39" w:rsidP="00711C1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412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МП</w:t>
            </w:r>
          </w:p>
        </w:tc>
        <w:tc>
          <w:tcPr>
            <w:tcW w:w="725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1,2</w:t>
            </w:r>
          </w:p>
        </w:tc>
        <w:tc>
          <w:tcPr>
            <w:tcW w:w="711" w:type="pct"/>
            <w:gridSpan w:val="2"/>
            <w:vMerge w:val="restart"/>
            <w:vAlign w:val="center"/>
          </w:tcPr>
          <w:p w:rsidR="00756E39" w:rsidRPr="00E71891" w:rsidRDefault="00756E39" w:rsidP="00711C16">
            <w:pPr>
              <w:jc w:val="center"/>
              <w:rPr>
                <w:snapToGrid w:val="0"/>
              </w:rPr>
            </w:pPr>
            <w:r w:rsidRPr="00E71891">
              <w:rPr>
                <w:snapToGrid w:val="0"/>
              </w:rPr>
              <w:t>постоянный,</w:t>
            </w:r>
          </w:p>
          <w:p w:rsidR="00756E39" w:rsidRPr="00E71891" w:rsidRDefault="00756E39" w:rsidP="00711C16">
            <w:pPr>
              <w:jc w:val="center"/>
              <w:rPr>
                <w:snapToGrid w:val="0"/>
              </w:rPr>
            </w:pPr>
            <w:r w:rsidRPr="00E71891">
              <w:rPr>
                <w:snapToGrid w:val="0"/>
              </w:rPr>
              <w:t>обратная</w:t>
            </w:r>
          </w:p>
          <w:p w:rsidR="00756E39" w:rsidRPr="00E71891" w:rsidRDefault="00756E39" w:rsidP="00711C16">
            <w:pPr>
              <w:jc w:val="center"/>
              <w:rPr>
                <w:snapToGrid w:val="0"/>
              </w:rPr>
            </w:pPr>
            <w:r w:rsidRPr="00E71891">
              <w:rPr>
                <w:snapToGrid w:val="0"/>
              </w:rPr>
              <w:t>= / +/</w:t>
            </w:r>
          </w:p>
        </w:tc>
        <w:tc>
          <w:tcPr>
            <w:tcW w:w="600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180</w:t>
            </w:r>
            <w:r w:rsidRPr="00E71891">
              <w:rPr>
                <w:b/>
                <w:snapToGrid w:val="0"/>
              </w:rPr>
              <w:t xml:space="preserve"> ÷ 2</w:t>
            </w:r>
            <w:r>
              <w:rPr>
                <w:b/>
                <w:snapToGrid w:val="0"/>
              </w:rPr>
              <w:t>6</w:t>
            </w:r>
            <w:r w:rsidRPr="00E71891">
              <w:rPr>
                <w:b/>
                <w:snapToGrid w:val="0"/>
              </w:rPr>
              <w:t>0</w:t>
            </w:r>
          </w:p>
        </w:tc>
        <w:tc>
          <w:tcPr>
            <w:tcW w:w="636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 xml:space="preserve">18 ÷ </w:t>
            </w:r>
            <w:r>
              <w:rPr>
                <w:b/>
                <w:snapToGrid w:val="0"/>
              </w:rPr>
              <w:t>24</w:t>
            </w:r>
          </w:p>
        </w:tc>
        <w:tc>
          <w:tcPr>
            <w:tcW w:w="550" w:type="pct"/>
            <w:vAlign w:val="center"/>
          </w:tcPr>
          <w:p w:rsidR="00756E39" w:rsidRPr="00283F12" w:rsidRDefault="00756E39" w:rsidP="00711C16">
            <w:pPr>
              <w:jc w:val="center"/>
              <w:rPr>
                <w:snapToGrid w:val="0"/>
              </w:rPr>
            </w:pPr>
            <w:r w:rsidRPr="00283F12">
              <w:rPr>
                <w:snapToGrid w:val="0"/>
              </w:rPr>
              <w:t>200 ÷ 250</w:t>
            </w:r>
          </w:p>
        </w:tc>
        <w:tc>
          <w:tcPr>
            <w:tcW w:w="489" w:type="pct"/>
            <w:gridSpan w:val="2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---</w:t>
            </w:r>
          </w:p>
        </w:tc>
        <w:tc>
          <w:tcPr>
            <w:tcW w:w="509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10-15</w:t>
            </w:r>
          </w:p>
        </w:tc>
      </w:tr>
      <w:tr w:rsidR="00756E39" w:rsidTr="008A2B6C">
        <w:trPr>
          <w:cantSplit/>
          <w:trHeight w:val="374"/>
        </w:trPr>
        <w:tc>
          <w:tcPr>
            <w:tcW w:w="368" w:type="pct"/>
            <w:vAlign w:val="center"/>
          </w:tcPr>
          <w:p w:rsidR="00756E39" w:rsidRPr="00C7444A" w:rsidRDefault="00756E39" w:rsidP="00711C1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412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МП</w:t>
            </w:r>
          </w:p>
        </w:tc>
        <w:tc>
          <w:tcPr>
            <w:tcW w:w="725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1,2</w:t>
            </w:r>
          </w:p>
        </w:tc>
        <w:tc>
          <w:tcPr>
            <w:tcW w:w="711" w:type="pct"/>
            <w:gridSpan w:val="2"/>
            <w:vMerge/>
            <w:vAlign w:val="center"/>
          </w:tcPr>
          <w:p w:rsidR="00756E39" w:rsidRPr="00E71891" w:rsidRDefault="00756E39" w:rsidP="00711C16">
            <w:pPr>
              <w:jc w:val="center"/>
              <w:rPr>
                <w:snapToGrid w:val="0"/>
              </w:rPr>
            </w:pPr>
          </w:p>
        </w:tc>
        <w:tc>
          <w:tcPr>
            <w:tcW w:w="600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180 ÷ 260</w:t>
            </w:r>
          </w:p>
        </w:tc>
        <w:tc>
          <w:tcPr>
            <w:tcW w:w="636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  <w:r w:rsidRPr="00E71891">
              <w:rPr>
                <w:b/>
                <w:snapToGrid w:val="0"/>
              </w:rPr>
              <w:t xml:space="preserve"> ÷ 2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550" w:type="pct"/>
            <w:vAlign w:val="center"/>
          </w:tcPr>
          <w:p w:rsidR="00756E39" w:rsidRPr="00283F12" w:rsidRDefault="00756E39" w:rsidP="00711C16">
            <w:pPr>
              <w:jc w:val="center"/>
              <w:rPr>
                <w:snapToGrid w:val="0"/>
              </w:rPr>
            </w:pPr>
            <w:r w:rsidRPr="00283F12">
              <w:rPr>
                <w:snapToGrid w:val="0"/>
              </w:rPr>
              <w:t>200 ÷ 250</w:t>
            </w:r>
          </w:p>
        </w:tc>
        <w:tc>
          <w:tcPr>
            <w:tcW w:w="489" w:type="pct"/>
            <w:gridSpan w:val="2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---</w:t>
            </w:r>
          </w:p>
        </w:tc>
        <w:tc>
          <w:tcPr>
            <w:tcW w:w="509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snapToGrid w:val="0"/>
              </w:rPr>
            </w:pPr>
            <w:r w:rsidRPr="00E71891">
              <w:rPr>
                <w:b/>
                <w:snapToGrid w:val="0"/>
              </w:rPr>
              <w:t>10-15</w:t>
            </w:r>
          </w:p>
        </w:tc>
      </w:tr>
      <w:tr w:rsidR="00756E39" w:rsidTr="008A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Защита обратной стороны шва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b/>
                <w:snapToGrid w:val="0"/>
                <w:sz w:val="22"/>
                <w:szCs w:val="22"/>
              </w:rPr>
            </w:pPr>
            <w:r w:rsidRPr="000B0012">
              <w:rPr>
                <w:b/>
                <w:snapToGrid w:val="0"/>
                <w:sz w:val="22"/>
                <w:szCs w:val="22"/>
              </w:rPr>
              <w:t>нет</w:t>
            </w:r>
          </w:p>
        </w:tc>
        <w:tc>
          <w:tcPr>
            <w:tcW w:w="2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 xml:space="preserve">Вылет электрода, </w:t>
            </w:r>
            <w:proofErr w:type="gramStart"/>
            <w:r w:rsidRPr="000B0012">
              <w:rPr>
                <w:snapToGrid w:val="0"/>
                <w:sz w:val="20"/>
              </w:rPr>
              <w:t>мм</w:t>
            </w:r>
            <w:proofErr w:type="gramEnd"/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b/>
                <w:snapToGrid w:val="0"/>
                <w:sz w:val="22"/>
                <w:szCs w:val="22"/>
              </w:rPr>
            </w:pPr>
            <w:r w:rsidRPr="000B0012">
              <w:rPr>
                <w:b/>
                <w:snapToGrid w:val="0"/>
                <w:sz w:val="22"/>
                <w:szCs w:val="22"/>
              </w:rPr>
              <w:t>10 - 15</w:t>
            </w:r>
          </w:p>
        </w:tc>
      </w:tr>
      <w:tr w:rsidR="00756E39" w:rsidTr="008A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Ширина валика шва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По рис.</w:t>
            </w:r>
          </w:p>
        </w:tc>
        <w:tc>
          <w:tcPr>
            <w:tcW w:w="2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snapToGrid w:val="0"/>
                <w:sz w:val="20"/>
              </w:rPr>
            </w:pPr>
            <w:r w:rsidRPr="000B0012">
              <w:rPr>
                <w:sz w:val="20"/>
              </w:rPr>
              <w:t xml:space="preserve">Расстояние от сопла горелки до изделия, </w:t>
            </w:r>
            <w:proofErr w:type="gramStart"/>
            <w:r w:rsidRPr="000B0012">
              <w:rPr>
                <w:sz w:val="20"/>
              </w:rPr>
              <w:t>мм</w:t>
            </w:r>
            <w:proofErr w:type="gramEnd"/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b/>
                <w:snapToGrid w:val="0"/>
                <w:sz w:val="22"/>
                <w:szCs w:val="22"/>
              </w:rPr>
            </w:pPr>
            <w:r w:rsidRPr="000B0012">
              <w:rPr>
                <w:b/>
                <w:snapToGrid w:val="0"/>
                <w:sz w:val="22"/>
                <w:szCs w:val="22"/>
              </w:rPr>
              <w:t>10 - 15</w:t>
            </w:r>
          </w:p>
        </w:tc>
      </w:tr>
      <w:tr w:rsidR="00756E39" w:rsidTr="008A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snapToGrid w:val="0"/>
                <w:sz w:val="20"/>
              </w:rPr>
            </w:pPr>
            <w:r w:rsidRPr="000B0012">
              <w:rPr>
                <w:snapToGrid w:val="0"/>
                <w:sz w:val="20"/>
              </w:rPr>
              <w:t>Толщина валика шва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0B0012" w:rsidRDefault="00756E39" w:rsidP="00711C16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4</w:t>
            </w:r>
            <w:r w:rsidRPr="000B0012">
              <w:rPr>
                <w:b/>
                <w:snapToGrid w:val="0"/>
                <w:sz w:val="22"/>
                <w:szCs w:val="22"/>
              </w:rPr>
              <w:t xml:space="preserve">  мм</w:t>
            </w:r>
          </w:p>
        </w:tc>
        <w:tc>
          <w:tcPr>
            <w:tcW w:w="2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Default="00756E39" w:rsidP="00711C1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Угол наклона сопла, град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39" w:rsidRPr="00E71891" w:rsidRDefault="00756E39" w:rsidP="00711C16">
            <w:pPr>
              <w:rPr>
                <w:b/>
                <w:snapToGrid w:val="0"/>
                <w:sz w:val="22"/>
                <w:szCs w:val="22"/>
              </w:rPr>
            </w:pPr>
            <w:r w:rsidRPr="00E71891">
              <w:rPr>
                <w:b/>
                <w:snapToGrid w:val="0"/>
                <w:sz w:val="22"/>
                <w:szCs w:val="22"/>
              </w:rPr>
              <w:t>45-75</w:t>
            </w:r>
          </w:p>
        </w:tc>
      </w:tr>
    </w:tbl>
    <w:p w:rsidR="00756E39" w:rsidRPr="008A2B6C" w:rsidRDefault="00756E39" w:rsidP="008A2B6C">
      <w:pPr>
        <w:spacing w:before="60" w:after="60"/>
        <w:jc w:val="center"/>
        <w:rPr>
          <w:b/>
          <w:snapToGrid w:val="0"/>
          <w:szCs w:val="22"/>
        </w:rPr>
      </w:pPr>
      <w:r w:rsidRPr="008A2B6C">
        <w:rPr>
          <w:b/>
          <w:snapToGrid w:val="0"/>
          <w:szCs w:val="22"/>
        </w:rPr>
        <w:lastRenderedPageBreak/>
        <w:t>Дополнительные технологические требования по сварке</w:t>
      </w:r>
    </w:p>
    <w:p w:rsidR="00756E39" w:rsidRPr="00050B15" w:rsidRDefault="00756E39" w:rsidP="00756E3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napToGrid w:val="0"/>
        </w:rPr>
      </w:pPr>
      <w:r w:rsidRPr="00050B15">
        <w:rPr>
          <w:snapToGrid w:val="0"/>
        </w:rPr>
        <w:t xml:space="preserve">Произвести сборку по </w:t>
      </w:r>
      <w:r w:rsidR="008A2B6C">
        <w:rPr>
          <w:snapToGrid w:val="0"/>
        </w:rPr>
        <w:t>р</w:t>
      </w:r>
      <w:r w:rsidR="003C0365">
        <w:rPr>
          <w:snapToGrid w:val="0"/>
        </w:rPr>
        <w:t xml:space="preserve">исунку </w:t>
      </w:r>
      <w:r>
        <w:rPr>
          <w:snapToGrid w:val="0"/>
        </w:rPr>
        <w:t>1</w:t>
      </w:r>
      <w:r w:rsidRPr="00050B15">
        <w:rPr>
          <w:snapToGrid w:val="0"/>
        </w:rPr>
        <w:t>, прихватки ставить с обратной стороны разделки. Количество прихваток 2-3 шт., длина 10-15 мм.  Проверить зазоры, смещения кромок, отклонение от прямолинейности, качество</w:t>
      </w:r>
      <w:r>
        <w:rPr>
          <w:snapToGrid w:val="0"/>
        </w:rPr>
        <w:t xml:space="preserve"> </w:t>
      </w:r>
      <w:r w:rsidRPr="00050B15">
        <w:rPr>
          <w:snapToGrid w:val="0"/>
        </w:rPr>
        <w:t>прихваток.</w:t>
      </w:r>
      <w:r>
        <w:rPr>
          <w:snapToGrid w:val="0"/>
        </w:rPr>
        <w:t xml:space="preserve"> </w:t>
      </w:r>
      <w:r w:rsidRPr="00050B15">
        <w:rPr>
          <w:snapToGrid w:val="0"/>
        </w:rPr>
        <w:t>Сдать собранный образец комиссии.</w:t>
      </w:r>
    </w:p>
    <w:p w:rsidR="00756E39" w:rsidRPr="00A33390" w:rsidRDefault="00756E39" w:rsidP="00756E3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napToGrid w:val="0"/>
        </w:rPr>
      </w:pPr>
      <w:r w:rsidRPr="00A33390">
        <w:rPr>
          <w:snapToGrid w:val="0"/>
        </w:rPr>
        <w:t>Заварить первый шов (№ 1) в нижнем положении, Угол наклона горелки сопла горелки 45-75</w:t>
      </w:r>
      <w:r w:rsidRPr="00A33390">
        <w:rPr>
          <w:snapToGrid w:val="0"/>
          <w:vertAlign w:val="superscript"/>
        </w:rPr>
        <w:t>о</w:t>
      </w:r>
      <w:r w:rsidRPr="00A33390">
        <w:rPr>
          <w:snapToGrid w:val="0"/>
        </w:rPr>
        <w:t>. Длина ступени 1</w:t>
      </w:r>
      <w:r>
        <w:rPr>
          <w:snapToGrid w:val="0"/>
        </w:rPr>
        <w:t>1</w:t>
      </w:r>
      <w:r w:rsidRPr="00A33390">
        <w:rPr>
          <w:snapToGrid w:val="0"/>
        </w:rPr>
        <w:t>0-1</w:t>
      </w:r>
      <w:r>
        <w:rPr>
          <w:snapToGrid w:val="0"/>
        </w:rPr>
        <w:t>2</w:t>
      </w:r>
      <w:r w:rsidRPr="00A33390">
        <w:rPr>
          <w:snapToGrid w:val="0"/>
        </w:rPr>
        <w:t xml:space="preserve">0 мм, высота валика </w:t>
      </w:r>
      <w:r>
        <w:rPr>
          <w:snapToGrid w:val="0"/>
        </w:rPr>
        <w:t>1</w:t>
      </w:r>
      <w:r w:rsidRPr="00A33390">
        <w:rPr>
          <w:snapToGrid w:val="0"/>
        </w:rPr>
        <w:t xml:space="preserve"> мм. Шов выводить на очищенный конец предыдущей ступени. Замок должен быть 15 - 25 мм.</w:t>
      </w:r>
    </w:p>
    <w:p w:rsidR="00756E39" w:rsidRPr="00E71891" w:rsidRDefault="00756E39" w:rsidP="00756E3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napToGrid w:val="0"/>
        </w:rPr>
      </w:pPr>
      <w:r>
        <w:rPr>
          <w:snapToGrid w:val="0"/>
        </w:rPr>
        <w:t>Перевернуть образец на 180</w:t>
      </w:r>
      <w:r>
        <w:rPr>
          <w:snapToGrid w:val="0"/>
          <w:vertAlign w:val="superscript"/>
        </w:rPr>
        <w:t>0</w:t>
      </w:r>
      <w:r>
        <w:rPr>
          <w:snapToGrid w:val="0"/>
        </w:rPr>
        <w:t>.</w:t>
      </w:r>
    </w:p>
    <w:p w:rsidR="00756E39" w:rsidRPr="00E71891" w:rsidRDefault="00756E39" w:rsidP="00756E39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napToGrid w:val="0"/>
        </w:rPr>
      </w:pPr>
      <w:r>
        <w:rPr>
          <w:snapToGrid w:val="0"/>
        </w:rPr>
        <w:t>Заварить второй шов (№ 2)</w:t>
      </w:r>
      <w:r w:rsidRPr="00E71891">
        <w:rPr>
          <w:snapToGrid w:val="0"/>
        </w:rPr>
        <w:t>. Длина ступени 120-170</w:t>
      </w:r>
      <w:r>
        <w:rPr>
          <w:snapToGrid w:val="0"/>
        </w:rPr>
        <w:t xml:space="preserve"> мм</w:t>
      </w:r>
      <w:r w:rsidRPr="00E71891">
        <w:rPr>
          <w:snapToGrid w:val="0"/>
        </w:rPr>
        <w:t xml:space="preserve">. Шов выводить на очищенный конец предыдущей ступени. Замок должен быть 15 - 25 мм. </w:t>
      </w:r>
    </w:p>
    <w:p w:rsidR="00756E39" w:rsidRPr="00305083" w:rsidRDefault="00756E39" w:rsidP="00756E39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E71891">
        <w:rPr>
          <w:snapToGrid w:val="0"/>
        </w:rPr>
        <w:t xml:space="preserve"> По окончании сварки</w:t>
      </w:r>
      <w:r>
        <w:rPr>
          <w:snapToGrid w:val="0"/>
        </w:rPr>
        <w:t>:</w:t>
      </w:r>
      <w:r w:rsidRPr="00E71891">
        <w:rPr>
          <w:snapToGrid w:val="0"/>
        </w:rPr>
        <w:t xml:space="preserve"> </w:t>
      </w:r>
    </w:p>
    <w:p w:rsidR="00756E39" w:rsidRPr="00305083" w:rsidRDefault="00756E39" w:rsidP="001464D5">
      <w:pPr>
        <w:tabs>
          <w:tab w:val="left" w:pos="993"/>
        </w:tabs>
        <w:ind w:firstLine="1134"/>
        <w:jc w:val="both"/>
      </w:pPr>
      <w:r>
        <w:rPr>
          <w:snapToGrid w:val="0"/>
        </w:rPr>
        <w:t>1.</w:t>
      </w:r>
      <w:r w:rsidR="003C0365">
        <w:rPr>
          <w:snapToGrid w:val="0"/>
        </w:rPr>
        <w:t xml:space="preserve"> </w:t>
      </w:r>
      <w:r>
        <w:rPr>
          <w:snapToGrid w:val="0"/>
        </w:rPr>
        <w:t>Произвести ВИК;</w:t>
      </w:r>
    </w:p>
    <w:p w:rsidR="00756E39" w:rsidRDefault="00756E39" w:rsidP="001464D5">
      <w:pPr>
        <w:tabs>
          <w:tab w:val="left" w:pos="993"/>
        </w:tabs>
        <w:ind w:firstLine="1134"/>
        <w:jc w:val="both"/>
        <w:rPr>
          <w:snapToGrid w:val="0"/>
        </w:rPr>
      </w:pPr>
      <w:r w:rsidRPr="00305083">
        <w:rPr>
          <w:snapToGrid w:val="0"/>
        </w:rPr>
        <w:t>2. Поверхность образца и шов очистить от шлака и брызг металла: шабером,</w:t>
      </w:r>
      <w:r w:rsidR="003C0365">
        <w:rPr>
          <w:snapToGrid w:val="0"/>
        </w:rPr>
        <w:t xml:space="preserve"> </w:t>
      </w:r>
      <w:r w:rsidRPr="00305083">
        <w:rPr>
          <w:snapToGrid w:val="0"/>
        </w:rPr>
        <w:t xml:space="preserve">металлической щёткой, дисковой щёткой (допускается зачистка </w:t>
      </w:r>
      <w:proofErr w:type="spellStart"/>
      <w:r w:rsidRPr="00305083">
        <w:rPr>
          <w:snapToGrid w:val="0"/>
        </w:rPr>
        <w:t>шлифмашинкой</w:t>
      </w:r>
      <w:proofErr w:type="spellEnd"/>
      <w:r w:rsidRPr="00305083">
        <w:rPr>
          <w:snapToGrid w:val="0"/>
        </w:rPr>
        <w:t xml:space="preserve"> </w:t>
      </w:r>
      <w:r w:rsidRPr="00756E39">
        <w:rPr>
          <w:b/>
          <w:snapToGrid w:val="0"/>
          <w:u w:val="single"/>
        </w:rPr>
        <w:t>только</w:t>
      </w:r>
      <w:r>
        <w:rPr>
          <w:snapToGrid w:val="0"/>
        </w:rPr>
        <w:t xml:space="preserve"> </w:t>
      </w:r>
      <w:r w:rsidRPr="00305083">
        <w:rPr>
          <w:snapToGrid w:val="0"/>
        </w:rPr>
        <w:t>«замка» шва</w:t>
      </w:r>
      <w:r>
        <w:rPr>
          <w:snapToGrid w:val="0"/>
        </w:rPr>
        <w:t>;</w:t>
      </w:r>
    </w:p>
    <w:p w:rsidR="00756E39" w:rsidRPr="00305083" w:rsidRDefault="00756E39" w:rsidP="001464D5">
      <w:pPr>
        <w:tabs>
          <w:tab w:val="left" w:pos="993"/>
        </w:tabs>
        <w:ind w:firstLine="1134"/>
        <w:jc w:val="both"/>
      </w:pPr>
      <w:r w:rsidRPr="00305083">
        <w:rPr>
          <w:snapToGrid w:val="0"/>
        </w:rPr>
        <w:t>3</w:t>
      </w:r>
      <w:r w:rsidR="003C0365">
        <w:rPr>
          <w:snapToGrid w:val="0"/>
        </w:rPr>
        <w:t>.</w:t>
      </w:r>
      <w:r w:rsidRPr="00305083">
        <w:rPr>
          <w:snapToGrid w:val="0"/>
        </w:rPr>
        <w:t xml:space="preserve"> Нанести клеймо по жребию конкурса ударным способом на расстоянии </w:t>
      </w:r>
      <w:r w:rsidR="00F36FF0">
        <w:rPr>
          <w:snapToGrid w:val="0"/>
        </w:rPr>
        <w:br/>
      </w:r>
      <w:r w:rsidRPr="00305083">
        <w:rPr>
          <w:snapToGrid w:val="0"/>
        </w:rPr>
        <w:t>30 – 40 мм от шва, вначале и конце шва.</w:t>
      </w:r>
    </w:p>
    <w:p w:rsidR="00756E39" w:rsidRPr="008A2B6C" w:rsidRDefault="00756E39" w:rsidP="008A2B6C">
      <w:pPr>
        <w:spacing w:before="60" w:after="60"/>
        <w:jc w:val="center"/>
        <w:rPr>
          <w:b/>
        </w:rPr>
      </w:pPr>
      <w:r w:rsidRPr="008A2B6C">
        <w:rPr>
          <w:b/>
        </w:rPr>
        <w:t>Требования к контролю качества контрольных сварных соединений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881"/>
        <w:gridCol w:w="1152"/>
        <w:gridCol w:w="893"/>
      </w:tblGrid>
      <w:tr w:rsidR="008A2B6C" w:rsidRPr="008A2B6C" w:rsidTr="008A2B6C">
        <w:tc>
          <w:tcPr>
            <w:tcW w:w="2435" w:type="pct"/>
            <w:vAlign w:val="center"/>
          </w:tcPr>
          <w:p w:rsidR="00756E39" w:rsidRPr="008A2B6C" w:rsidRDefault="00756E39" w:rsidP="00711C16">
            <w:pPr>
              <w:jc w:val="center"/>
              <w:rPr>
                <w:snapToGrid w:val="0"/>
              </w:rPr>
            </w:pPr>
            <w:r w:rsidRPr="008A2B6C">
              <w:rPr>
                <w:snapToGrid w:val="0"/>
              </w:rPr>
              <w:t>Метод контроля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jc w:val="center"/>
            </w:pPr>
            <w:r w:rsidRPr="008A2B6C">
              <w:rPr>
                <w:snapToGrid w:val="0"/>
              </w:rPr>
              <w:t>Наименование (шифр) НД</w:t>
            </w:r>
          </w:p>
        </w:tc>
        <w:tc>
          <w:tcPr>
            <w:tcW w:w="1065" w:type="pct"/>
            <w:gridSpan w:val="2"/>
            <w:vAlign w:val="center"/>
          </w:tcPr>
          <w:p w:rsidR="00756E39" w:rsidRPr="008A2B6C" w:rsidRDefault="00756E39" w:rsidP="008A2B6C">
            <w:pPr>
              <w:pStyle w:val="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B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контроля</w:t>
            </w:r>
          </w:p>
          <w:p w:rsidR="00756E39" w:rsidRPr="008A2B6C" w:rsidRDefault="00756E39" w:rsidP="00711C16">
            <w:pPr>
              <w:jc w:val="center"/>
            </w:pPr>
            <w:r w:rsidRPr="008A2B6C">
              <w:rPr>
                <w:snapToGrid w:val="0"/>
              </w:rPr>
              <w:t>(%, кол-во образцов)</w:t>
            </w: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rPr>
                <w:snapToGrid w:val="0"/>
              </w:rPr>
              <w:t>1. Визуальный и измерительный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756E39" w:rsidRPr="008A2B6C" w:rsidRDefault="00756E39" w:rsidP="008A2B6C">
            <w:pPr>
              <w:pStyle w:val="3"/>
              <w:jc w:val="center"/>
              <w:rPr>
                <w:sz w:val="24"/>
                <w:szCs w:val="24"/>
              </w:rPr>
            </w:pPr>
            <w:r w:rsidRPr="008A2B6C">
              <w:rPr>
                <w:i/>
                <w:sz w:val="24"/>
                <w:szCs w:val="24"/>
              </w:rPr>
              <w:t>РД 03-606-03</w:t>
            </w: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100</w:t>
            </w: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1</w:t>
            </w: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rPr>
                <w:snapToGrid w:val="0"/>
              </w:rPr>
              <w:t>2. Контроль физическими методами (РК)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pStyle w:val="3"/>
              <w:rPr>
                <w:i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--</w:t>
            </w: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-</w:t>
            </w: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rPr>
                <w:snapToGrid w:val="0"/>
              </w:rPr>
              <w:t>3. Контроль физическими методами (УЗК)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100</w:t>
            </w: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1</w:t>
            </w: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rPr>
                <w:snapToGrid w:val="0"/>
              </w:rPr>
              <w:t>4. Магнитопорошковый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t>5. Анализ макрошлифов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rPr>
                <w:snapToGrid w:val="0"/>
              </w:rPr>
              <w:t xml:space="preserve">6. Испытания на статический изгиб 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</w:tr>
      <w:tr w:rsidR="008A2B6C" w:rsidRPr="008A2B6C" w:rsidTr="008A2B6C">
        <w:trPr>
          <w:trHeight w:val="340"/>
        </w:trPr>
        <w:tc>
          <w:tcPr>
            <w:tcW w:w="2435" w:type="pct"/>
            <w:vAlign w:val="center"/>
          </w:tcPr>
          <w:p w:rsidR="00756E39" w:rsidRPr="008A2B6C" w:rsidRDefault="00756E39" w:rsidP="00711C16">
            <w:r w:rsidRPr="008A2B6C">
              <w:t>7. Испытания на излом</w:t>
            </w:r>
          </w:p>
        </w:tc>
        <w:tc>
          <w:tcPr>
            <w:tcW w:w="15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600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</w:p>
        </w:tc>
        <w:tc>
          <w:tcPr>
            <w:tcW w:w="465" w:type="pct"/>
            <w:vAlign w:val="center"/>
          </w:tcPr>
          <w:p w:rsidR="00756E39" w:rsidRPr="008A2B6C" w:rsidRDefault="00756E39" w:rsidP="00711C16">
            <w:pPr>
              <w:jc w:val="center"/>
              <w:rPr>
                <w:i/>
              </w:rPr>
            </w:pPr>
            <w:r w:rsidRPr="008A2B6C">
              <w:rPr>
                <w:i/>
              </w:rPr>
              <w:t>1</w:t>
            </w:r>
          </w:p>
        </w:tc>
      </w:tr>
    </w:tbl>
    <w:p w:rsidR="00756E39" w:rsidRPr="008A2B6C" w:rsidRDefault="00756E39" w:rsidP="00756E39">
      <w:pPr>
        <w:rPr>
          <w:sz w:val="16"/>
          <w:szCs w:val="16"/>
        </w:rPr>
      </w:pPr>
    </w:p>
    <w:tbl>
      <w:tblPr>
        <w:tblpPr w:leftFromText="180" w:rightFromText="180" w:vertAnchor="text" w:tblpX="250" w:tblpY="160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440"/>
        <w:gridCol w:w="3080"/>
        <w:gridCol w:w="1935"/>
      </w:tblGrid>
      <w:tr w:rsidR="00756E39" w:rsidTr="008A2B6C">
        <w:trPr>
          <w:trHeight w:val="422"/>
        </w:trPr>
        <w:tc>
          <w:tcPr>
            <w:tcW w:w="1120" w:type="pct"/>
            <w:vAlign w:val="center"/>
          </w:tcPr>
          <w:p w:rsidR="00756E39" w:rsidRPr="00E14F72" w:rsidRDefault="00756E39" w:rsidP="00711C16">
            <w:pPr>
              <w:jc w:val="center"/>
              <w:rPr>
                <w:snapToGrid w:val="0"/>
                <w:sz w:val="22"/>
                <w:szCs w:val="22"/>
              </w:rPr>
            </w:pPr>
            <w:r w:rsidRPr="00E14F72">
              <w:rPr>
                <w:snapToGrid w:val="0"/>
                <w:sz w:val="22"/>
                <w:szCs w:val="22"/>
              </w:rPr>
              <w:t>Разработал:</w:t>
            </w:r>
          </w:p>
        </w:tc>
        <w:tc>
          <w:tcPr>
            <w:tcW w:w="1270" w:type="pct"/>
            <w:vAlign w:val="center"/>
          </w:tcPr>
          <w:p w:rsidR="00756E39" w:rsidRDefault="00756E39" w:rsidP="00711C16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i/>
                <w:snapToGrid w:val="0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:rsidR="00756E39" w:rsidRPr="00E71891" w:rsidRDefault="00756E39" w:rsidP="00711C16">
            <w:pPr>
              <w:jc w:val="center"/>
              <w:rPr>
                <w:b/>
                <w:i/>
                <w:snapToGrid w:val="0"/>
                <w:sz w:val="22"/>
                <w:szCs w:val="22"/>
              </w:rPr>
            </w:pPr>
          </w:p>
        </w:tc>
      </w:tr>
      <w:tr w:rsidR="00756E39" w:rsidTr="008A2B6C">
        <w:trPr>
          <w:trHeight w:val="285"/>
        </w:trPr>
        <w:tc>
          <w:tcPr>
            <w:tcW w:w="1120" w:type="pct"/>
          </w:tcPr>
          <w:p w:rsidR="00756E39" w:rsidRDefault="00756E39" w:rsidP="00711C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0" w:type="pct"/>
            <w:vAlign w:val="center"/>
          </w:tcPr>
          <w:p w:rsidR="00756E39" w:rsidRPr="00E64C55" w:rsidRDefault="00756E39" w:rsidP="00711C16">
            <w:pPr>
              <w:jc w:val="center"/>
              <w:rPr>
                <w:b/>
                <w:snapToGrid w:val="0"/>
                <w:sz w:val="20"/>
              </w:rPr>
            </w:pPr>
            <w:r w:rsidRPr="00E64C55">
              <w:rPr>
                <w:b/>
                <w:snapToGrid w:val="0"/>
                <w:sz w:val="20"/>
              </w:rPr>
              <w:t>Подпись</w:t>
            </w:r>
          </w:p>
        </w:tc>
        <w:tc>
          <w:tcPr>
            <w:tcW w:w="1603" w:type="pct"/>
            <w:vAlign w:val="center"/>
          </w:tcPr>
          <w:p w:rsidR="00756E39" w:rsidRPr="00E64C55" w:rsidRDefault="00756E39" w:rsidP="00711C16">
            <w:pPr>
              <w:jc w:val="center"/>
              <w:rPr>
                <w:b/>
                <w:snapToGrid w:val="0"/>
                <w:sz w:val="20"/>
              </w:rPr>
            </w:pPr>
            <w:r w:rsidRPr="00E64C55">
              <w:rPr>
                <w:b/>
                <w:snapToGrid w:val="0"/>
                <w:sz w:val="20"/>
              </w:rPr>
              <w:t>Фамилия  Имя Отчество</w:t>
            </w:r>
          </w:p>
        </w:tc>
        <w:tc>
          <w:tcPr>
            <w:tcW w:w="1007" w:type="pct"/>
            <w:vAlign w:val="center"/>
          </w:tcPr>
          <w:p w:rsidR="00756E39" w:rsidRPr="00E64C55" w:rsidRDefault="00756E39" w:rsidP="00711C16">
            <w:pPr>
              <w:jc w:val="center"/>
              <w:rPr>
                <w:b/>
                <w:snapToGrid w:val="0"/>
                <w:sz w:val="20"/>
              </w:rPr>
            </w:pPr>
            <w:r w:rsidRPr="00E64C55">
              <w:rPr>
                <w:b/>
                <w:snapToGrid w:val="0"/>
                <w:sz w:val="20"/>
              </w:rPr>
              <w:t>Дата</w:t>
            </w:r>
          </w:p>
        </w:tc>
      </w:tr>
    </w:tbl>
    <w:p w:rsidR="00756E39" w:rsidRPr="008A2B6C" w:rsidRDefault="00756E39" w:rsidP="00756E39">
      <w:pPr>
        <w:rPr>
          <w:sz w:val="16"/>
          <w:szCs w:val="16"/>
        </w:rPr>
      </w:pPr>
    </w:p>
    <w:tbl>
      <w:tblPr>
        <w:tblpPr w:leftFromText="180" w:rightFromText="180" w:vertAnchor="text" w:tblpX="250" w:tblpY="160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440"/>
        <w:gridCol w:w="3080"/>
        <w:gridCol w:w="1935"/>
      </w:tblGrid>
      <w:tr w:rsidR="00756E39" w:rsidTr="008A2B6C">
        <w:trPr>
          <w:trHeight w:val="562"/>
        </w:trPr>
        <w:tc>
          <w:tcPr>
            <w:tcW w:w="1120" w:type="pct"/>
            <w:vAlign w:val="center"/>
          </w:tcPr>
          <w:p w:rsidR="00756E39" w:rsidRPr="00586F88" w:rsidRDefault="00756E39" w:rsidP="00711C16">
            <w:pPr>
              <w:jc w:val="center"/>
              <w:rPr>
                <w:b/>
                <w:snapToGrid w:val="0"/>
                <w:sz w:val="22"/>
                <w:szCs w:val="22"/>
                <w:u w:val="single"/>
              </w:rPr>
            </w:pPr>
            <w:r w:rsidRPr="00586F88">
              <w:rPr>
                <w:b/>
                <w:snapToGrid w:val="0"/>
                <w:sz w:val="22"/>
                <w:szCs w:val="22"/>
                <w:u w:val="single"/>
              </w:rPr>
              <w:t>Ознакомлен:</w:t>
            </w:r>
          </w:p>
        </w:tc>
        <w:tc>
          <w:tcPr>
            <w:tcW w:w="1270" w:type="pct"/>
          </w:tcPr>
          <w:p w:rsidR="00756E39" w:rsidRDefault="00756E39" w:rsidP="00711C16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603" w:type="pct"/>
          </w:tcPr>
          <w:p w:rsidR="00756E39" w:rsidRDefault="00756E39" w:rsidP="00711C16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007" w:type="pct"/>
            <w:vAlign w:val="center"/>
          </w:tcPr>
          <w:p w:rsidR="00756E39" w:rsidRDefault="00756E39" w:rsidP="00711C16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  <w:p w:rsidR="00756E39" w:rsidRDefault="00756E39" w:rsidP="00711C16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</w:tr>
      <w:tr w:rsidR="00756E39" w:rsidRPr="00E14F72" w:rsidTr="008A2B6C">
        <w:trPr>
          <w:trHeight w:val="276"/>
        </w:trPr>
        <w:tc>
          <w:tcPr>
            <w:tcW w:w="1120" w:type="pct"/>
          </w:tcPr>
          <w:p w:rsidR="00756E39" w:rsidRPr="00E14F72" w:rsidRDefault="00756E39" w:rsidP="00711C16">
            <w:pPr>
              <w:rPr>
                <w:b/>
                <w:snapToGrid w:val="0"/>
                <w:sz w:val="20"/>
              </w:rPr>
            </w:pPr>
          </w:p>
        </w:tc>
        <w:tc>
          <w:tcPr>
            <w:tcW w:w="1270" w:type="pct"/>
            <w:vAlign w:val="center"/>
          </w:tcPr>
          <w:p w:rsidR="00756E39" w:rsidRPr="00E64C55" w:rsidRDefault="00756E39" w:rsidP="00711C16">
            <w:pPr>
              <w:jc w:val="center"/>
              <w:rPr>
                <w:b/>
                <w:snapToGrid w:val="0"/>
                <w:sz w:val="20"/>
              </w:rPr>
            </w:pPr>
            <w:r w:rsidRPr="00E64C55">
              <w:rPr>
                <w:b/>
                <w:snapToGrid w:val="0"/>
                <w:sz w:val="20"/>
              </w:rPr>
              <w:t>Подпись</w:t>
            </w:r>
          </w:p>
        </w:tc>
        <w:tc>
          <w:tcPr>
            <w:tcW w:w="1603" w:type="pct"/>
            <w:vAlign w:val="center"/>
          </w:tcPr>
          <w:p w:rsidR="00756E39" w:rsidRPr="00E64C55" w:rsidRDefault="00756E39" w:rsidP="00711C16">
            <w:pPr>
              <w:jc w:val="center"/>
              <w:rPr>
                <w:b/>
                <w:snapToGrid w:val="0"/>
                <w:sz w:val="20"/>
              </w:rPr>
            </w:pPr>
            <w:r w:rsidRPr="00E64C55">
              <w:rPr>
                <w:b/>
                <w:snapToGrid w:val="0"/>
                <w:sz w:val="20"/>
              </w:rPr>
              <w:t>Фамилия  Имя Отчество</w:t>
            </w:r>
          </w:p>
        </w:tc>
        <w:tc>
          <w:tcPr>
            <w:tcW w:w="1007" w:type="pct"/>
            <w:vAlign w:val="center"/>
          </w:tcPr>
          <w:p w:rsidR="00756E39" w:rsidRPr="00E64C55" w:rsidRDefault="00756E39" w:rsidP="00711C16">
            <w:pPr>
              <w:jc w:val="center"/>
              <w:rPr>
                <w:b/>
                <w:snapToGrid w:val="0"/>
                <w:sz w:val="20"/>
              </w:rPr>
            </w:pPr>
            <w:r w:rsidRPr="00E64C55">
              <w:rPr>
                <w:b/>
                <w:snapToGrid w:val="0"/>
                <w:sz w:val="20"/>
              </w:rPr>
              <w:t>Дата</w:t>
            </w:r>
          </w:p>
        </w:tc>
      </w:tr>
    </w:tbl>
    <w:p w:rsidR="00756E39" w:rsidRDefault="008A2B6C" w:rsidP="00756E39">
      <w:pPr>
        <w:jc w:val="center"/>
      </w:pPr>
      <w:r>
        <w:object w:dxaOrig="18870" w:dyaOrig="7500">
          <v:shape id="_x0000_i1028" type="#_x0000_t75" style="width:160.5pt;height:162pt" o:ole="">
            <v:imagedata r:id="rId17" o:title="" croptop="6319f" cropbottom="9227f" cropleft="29463f" cropright="22377f"/>
          </v:shape>
          <o:OLEObject Type="Embed" ProgID="AutoCAD.Drawing.17" ShapeID="_x0000_i1028" DrawAspect="Content" ObjectID="_1616406283" r:id="rId18"/>
        </w:object>
      </w:r>
    </w:p>
    <w:p w:rsidR="00756E39" w:rsidRPr="00E14F72" w:rsidRDefault="008A2B6C" w:rsidP="00756E39">
      <w:pPr>
        <w:jc w:val="center"/>
        <w:rPr>
          <w:b/>
          <w:snapToGrid w:val="0"/>
          <w:sz w:val="20"/>
        </w:rPr>
      </w:pPr>
      <w:r>
        <w:t xml:space="preserve">Рисунок </w:t>
      </w:r>
      <w:r w:rsidR="00756E39">
        <w:t xml:space="preserve">1 </w:t>
      </w:r>
      <w:r>
        <w:t xml:space="preserve">- </w:t>
      </w:r>
      <w:r w:rsidR="00756E39">
        <w:t>Сборка образца</w:t>
      </w:r>
    </w:p>
    <w:p w:rsidR="006E2809" w:rsidRPr="00CB32AD" w:rsidRDefault="006E2809" w:rsidP="006E2809">
      <w:pPr>
        <w:pStyle w:val="afd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CB32AD">
        <w:rPr>
          <w:rFonts w:ascii="Times New Roman" w:hAnsi="Times New Roman" w:cs="Times New Roman"/>
          <w:sz w:val="24"/>
        </w:rPr>
        <w:lastRenderedPageBreak/>
        <w:t>Дополнительные технологические требования по сварке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К выполнению сварки допускаются лица, прошедшие обучение, инструктаж и проверку </w:t>
      </w:r>
      <w:r w:rsidR="009C5956">
        <w:t>знаний требований безопасности.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Допу</w:t>
      </w:r>
      <w:proofErr w:type="gramStart"/>
      <w:r w:rsidRPr="00B4336A">
        <w:t>ск к пр</w:t>
      </w:r>
      <w:proofErr w:type="gramEnd"/>
      <w:r w:rsidRPr="00B4336A">
        <w:t>оизводству сварочн</w:t>
      </w:r>
      <w:r w:rsidR="00EA168D">
        <w:t>ых работ осуществляет</w:t>
      </w:r>
      <w:r w:rsidRPr="00B4336A">
        <w:t>ся после ознакомления с настоящей технологической картой и проведением инструктажа по эксплуатации оборудования и охране труда с отметкой записью в журнале.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Не допускается проведение сварки при неработающей местной вытяжной вентиляции.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Получить у члена аттестационной комиссии спецодежду и инструмент.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Получить у члена аттестационной комиссии заготовки для сварки КСС. Убедиться в соответствии геометрических размеров полученных заготовок, </w:t>
      </w:r>
      <w:proofErr w:type="gramStart"/>
      <w:r w:rsidRPr="00B4336A">
        <w:t>указанным</w:t>
      </w:r>
      <w:proofErr w:type="gramEnd"/>
      <w:r w:rsidRPr="00B4336A">
        <w:t xml:space="preserve"> в настоящей карте (линейка 400мм, УШС-3,штангель циркуль).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Сборка без предварительной правки разрешается лишь в том случае, если отклонение от геометрически правильных форм в нем не превышает следующих допусков: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При сборке деталей под сварку допускаются следующие отклонения от проектного взаимного расположения собираемых деталей. Смещение свариваемых кромок относительно друг друга при толщине стыкуемых деталей  при толщине 4 - 10 мм - 1 мм.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Перед сваркой зачистить кромки и прилегающие к ним поверхности шириной не менее 20 мм с двух сторон от ржавчины, жиров, грязи и влаги.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При выполнении слесарных операций по зачистке, применять средства индивидуальной защиты (очки защитные, перчатки тканевые).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Прихватки необходимо размещать в местах расположения сварных швов, с плавным переходом к основному металлу.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При наложении швов проектного сечения прихватки должны перекрываться.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По окончании сборочных работ швы прихваток и места под сварку должны быть зачищены от шлака, окалины, брызг. Прихватки, имеющие дефекты, должны быть удалены и выполнены вновь.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В </w:t>
      </w:r>
      <w:proofErr w:type="gramStart"/>
      <w:r w:rsidRPr="00B4336A">
        <w:t>случае</w:t>
      </w:r>
      <w:proofErr w:type="gramEnd"/>
      <w:r w:rsidRPr="00B4336A">
        <w:t xml:space="preserve"> перерыва в работе сварку разрешается возобновлять после зачистки концевого участка шва длиной не менее 50 мм и кратера от шлака. Кратер должен быть полностью перекрыт швом.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Толщина корневой части шва (корневого валика) 3мм, толщина второго слоя шва </w:t>
      </w:r>
      <w:r w:rsidRPr="00B4336A">
        <w:br/>
        <w:t>3-4 мм.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По окончании сварки швы и прилегающие к ним зоны должны быть очищены от шлака, брызг и натеков металла металлической щеткой. Запрещается применять </w:t>
      </w:r>
      <w:proofErr w:type="spellStart"/>
      <w:r w:rsidRPr="00B4336A">
        <w:t>углошлифовальную</w:t>
      </w:r>
      <w:proofErr w:type="spellEnd"/>
      <w:r w:rsidRPr="00B4336A">
        <w:t xml:space="preserve"> машинку после выполнения облицовочного слоя.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Швы сварных соединений должны удовлетворять следующим требованиям: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- иметь гладкую или мелкочешуйчатую поверхность и плавный переход к основному металлу;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- неровность шва не должна превышать 0,5 мм для легкодоступных швов и 1 мм для труднодоступных;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- наплавленный металл должен быть плотным по всей длине шва, не иметь скоплений </w:t>
      </w:r>
      <w:r w:rsidRPr="00B4336A">
        <w:br/>
        <w:t>и цепочек;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- поверхностных опор и шлаковых включений, прожогов и свищей;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>- все кратеры должны быть заварены.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  <w:ind w:firstLine="567"/>
        <w:jc w:val="both"/>
      </w:pPr>
      <w:r w:rsidRPr="00B4336A">
        <w:t xml:space="preserve">В сварных </w:t>
      </w:r>
      <w:proofErr w:type="gramStart"/>
      <w:r w:rsidRPr="00B4336A">
        <w:t>соединениях</w:t>
      </w:r>
      <w:proofErr w:type="gramEnd"/>
      <w:r w:rsidRPr="00B4336A">
        <w:t xml:space="preserve"> не допускаются трещины всех видов и направлений, расположенные в швах и околошовной зоне, в том числе и микротрещины.</w:t>
      </w:r>
    </w:p>
    <w:p w:rsidR="006E2809" w:rsidRPr="00B4336A" w:rsidRDefault="006E2809" w:rsidP="006E2809">
      <w:pPr>
        <w:widowControl w:val="0"/>
        <w:autoSpaceDE w:val="0"/>
        <w:autoSpaceDN w:val="0"/>
        <w:adjustRightInd w:val="0"/>
      </w:pPr>
    </w:p>
    <w:p w:rsidR="006E2809" w:rsidRPr="00B4336A" w:rsidRDefault="006E2809" w:rsidP="006E2809">
      <w:pPr>
        <w:widowControl w:val="0"/>
        <w:autoSpaceDE w:val="0"/>
        <w:autoSpaceDN w:val="0"/>
        <w:adjustRightInd w:val="0"/>
        <w:jc w:val="center"/>
      </w:pPr>
    </w:p>
    <w:p w:rsidR="006E2809" w:rsidRPr="00B4336A" w:rsidRDefault="006E2809" w:rsidP="006E2809">
      <w:pPr>
        <w:tabs>
          <w:tab w:val="left" w:pos="851"/>
        </w:tabs>
        <w:ind w:left="568"/>
        <w:jc w:val="both"/>
        <w:rPr>
          <w:bCs/>
        </w:rPr>
      </w:pPr>
    </w:p>
    <w:p w:rsidR="006E2809" w:rsidRDefault="006E2809" w:rsidP="006E2809">
      <w:pPr>
        <w:tabs>
          <w:tab w:val="left" w:pos="851"/>
        </w:tabs>
        <w:ind w:left="568"/>
        <w:jc w:val="both"/>
        <w:rPr>
          <w:bCs/>
        </w:rPr>
      </w:pPr>
    </w:p>
    <w:p w:rsidR="00F54675" w:rsidRDefault="00F54675" w:rsidP="006E2809">
      <w:pPr>
        <w:tabs>
          <w:tab w:val="left" w:pos="851"/>
        </w:tabs>
        <w:ind w:left="568"/>
        <w:jc w:val="both"/>
        <w:rPr>
          <w:bCs/>
        </w:rPr>
      </w:pPr>
    </w:p>
    <w:p w:rsidR="00F54675" w:rsidRPr="00B4336A" w:rsidRDefault="00F54675" w:rsidP="006E2809">
      <w:pPr>
        <w:tabs>
          <w:tab w:val="left" w:pos="851"/>
        </w:tabs>
        <w:ind w:left="568"/>
        <w:jc w:val="both"/>
        <w:rPr>
          <w:bCs/>
        </w:rPr>
      </w:pPr>
    </w:p>
    <w:p w:rsidR="006E2809" w:rsidRPr="00B4336A" w:rsidRDefault="006E2809" w:rsidP="006E2809">
      <w:pPr>
        <w:tabs>
          <w:tab w:val="left" w:pos="851"/>
        </w:tabs>
        <w:ind w:left="568"/>
        <w:jc w:val="both"/>
        <w:rPr>
          <w:bCs/>
        </w:rPr>
      </w:pPr>
    </w:p>
    <w:p w:rsidR="006E2809" w:rsidRDefault="006E2809" w:rsidP="006E2809">
      <w:pPr>
        <w:tabs>
          <w:tab w:val="left" w:pos="851"/>
        </w:tabs>
        <w:ind w:left="568"/>
        <w:jc w:val="both"/>
        <w:rPr>
          <w:bCs/>
        </w:rPr>
      </w:pPr>
      <w:r w:rsidRPr="00B4336A">
        <w:rPr>
          <w:bCs/>
        </w:rPr>
        <w:lastRenderedPageBreak/>
        <w:t>14. Реквизиты для перечисления организационного взноса на юридическое лицо</w:t>
      </w: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9214"/>
      </w:tblGrid>
      <w:tr w:rsidR="006E2809" w:rsidRPr="00B4336A" w:rsidTr="00711C16">
        <w:trPr>
          <w:trHeight w:val="2562"/>
        </w:trPr>
        <w:tc>
          <w:tcPr>
            <w:tcW w:w="9214" w:type="dxa"/>
            <w:shd w:val="clear" w:color="auto" w:fill="auto"/>
          </w:tcPr>
          <w:p w:rsidR="006E2809" w:rsidRPr="00B4336A" w:rsidRDefault="006E2809" w:rsidP="00711C16">
            <w:pPr>
              <w:spacing w:after="60"/>
              <w:rPr>
                <w:b/>
                <w:bCs/>
                <w:szCs w:val="28"/>
              </w:rPr>
            </w:pPr>
            <w:r w:rsidRPr="00B4336A">
              <w:rPr>
                <w:b/>
                <w:bCs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Pr="00B4336A">
              <w:rPr>
                <w:b/>
                <w:bCs/>
                <w:szCs w:val="28"/>
              </w:rPr>
              <w:br/>
              <w:t>образования «Сибирский государственный индустриальный университет»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654007, г"/>
              </w:smartTagPr>
              <w:r w:rsidRPr="00B4336A">
                <w:rPr>
                  <w:bCs/>
                  <w:szCs w:val="28"/>
                </w:rPr>
                <w:t>654007, г</w:t>
              </w:r>
            </w:smartTag>
            <w:r w:rsidRPr="00B4336A">
              <w:rPr>
                <w:bCs/>
                <w:szCs w:val="28"/>
              </w:rPr>
              <w:t>. Новокузнецк, ул</w:t>
            </w:r>
            <w:proofErr w:type="gramStart"/>
            <w:r w:rsidRPr="00B4336A">
              <w:rPr>
                <w:bCs/>
                <w:szCs w:val="28"/>
              </w:rPr>
              <w:t>.К</w:t>
            </w:r>
            <w:proofErr w:type="gramEnd"/>
            <w:r w:rsidRPr="00B4336A">
              <w:rPr>
                <w:bCs/>
                <w:szCs w:val="28"/>
              </w:rPr>
              <w:t>ирова,42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  <w:r w:rsidRPr="00B4336A">
              <w:rPr>
                <w:bCs/>
                <w:szCs w:val="28"/>
              </w:rPr>
              <w:t xml:space="preserve">ИНН: 4216003509 КПП: 421701001 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  <w:r w:rsidRPr="00B4336A">
              <w:rPr>
                <w:bCs/>
                <w:szCs w:val="28"/>
              </w:rPr>
              <w:t xml:space="preserve">Получатель: УФК по Кемеровской области 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  <w:r w:rsidRPr="00B4336A">
              <w:rPr>
                <w:bCs/>
                <w:szCs w:val="28"/>
              </w:rPr>
              <w:t>(</w:t>
            </w:r>
            <w:r w:rsidRPr="00B4336A">
              <w:rPr>
                <w:bCs/>
                <w:szCs w:val="28"/>
                <w:u w:val="single"/>
              </w:rPr>
              <w:t>СибГИУ л/с 20396Х50580</w:t>
            </w:r>
            <w:r w:rsidRPr="00B4336A">
              <w:rPr>
                <w:bCs/>
                <w:szCs w:val="28"/>
              </w:rPr>
              <w:t xml:space="preserve">), 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  <w:r w:rsidRPr="00B4336A">
              <w:rPr>
                <w:bCs/>
                <w:szCs w:val="28"/>
              </w:rPr>
              <w:t>Банк получателя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  <w:r w:rsidRPr="00B4336A">
              <w:rPr>
                <w:bCs/>
                <w:szCs w:val="28"/>
              </w:rPr>
              <w:t>Отделение Кемерово, г.</w:t>
            </w:r>
            <w:r w:rsidR="00F469B3">
              <w:rPr>
                <w:bCs/>
                <w:szCs w:val="28"/>
              </w:rPr>
              <w:t xml:space="preserve"> </w:t>
            </w:r>
            <w:r w:rsidRPr="00B4336A">
              <w:rPr>
                <w:bCs/>
                <w:szCs w:val="28"/>
              </w:rPr>
              <w:t xml:space="preserve">Кемерово </w:t>
            </w:r>
          </w:p>
          <w:p w:rsidR="006E2809" w:rsidRPr="00B4336A" w:rsidRDefault="006E2809" w:rsidP="00711C16">
            <w:pPr>
              <w:tabs>
                <w:tab w:val="left" w:pos="851"/>
              </w:tabs>
              <w:jc w:val="both"/>
            </w:pPr>
            <w:proofErr w:type="gramStart"/>
            <w:r w:rsidRPr="00B4336A">
              <w:rPr>
                <w:bCs/>
                <w:szCs w:val="28"/>
              </w:rPr>
              <w:t>р</w:t>
            </w:r>
            <w:proofErr w:type="gramEnd"/>
            <w:r w:rsidRPr="00B4336A">
              <w:rPr>
                <w:bCs/>
                <w:szCs w:val="28"/>
              </w:rPr>
              <w:t>/</w:t>
            </w:r>
            <w:proofErr w:type="spellStart"/>
            <w:r w:rsidRPr="00B4336A">
              <w:rPr>
                <w:bCs/>
                <w:szCs w:val="28"/>
              </w:rPr>
              <w:t>сч</w:t>
            </w:r>
            <w:proofErr w:type="spellEnd"/>
            <w:r w:rsidRPr="00B4336A">
              <w:rPr>
                <w:bCs/>
                <w:szCs w:val="28"/>
              </w:rPr>
              <w:t xml:space="preserve">  40501810700002000001, БИК 043207001</w:t>
            </w:r>
            <w:r>
              <w:t xml:space="preserve"> КБК 00000000000000000130</w:t>
            </w:r>
          </w:p>
          <w:p w:rsidR="006E2809" w:rsidRPr="00B4336A" w:rsidRDefault="006E2809" w:rsidP="00711C16">
            <w:pPr>
              <w:spacing w:after="60"/>
              <w:jc w:val="both"/>
              <w:rPr>
                <w:bCs/>
                <w:szCs w:val="28"/>
              </w:rPr>
            </w:pPr>
          </w:p>
        </w:tc>
      </w:tr>
    </w:tbl>
    <w:p w:rsidR="006E2809" w:rsidRPr="00B4336A" w:rsidRDefault="006E2809" w:rsidP="006E2809">
      <w:pPr>
        <w:rPr>
          <w:sz w:val="28"/>
          <w:szCs w:val="28"/>
        </w:rPr>
      </w:pPr>
    </w:p>
    <w:p w:rsidR="006E2809" w:rsidRPr="00B4336A" w:rsidRDefault="006E2809" w:rsidP="006E2809">
      <w:pPr>
        <w:spacing w:after="200" w:line="276" w:lineRule="auto"/>
        <w:rPr>
          <w:sz w:val="28"/>
          <w:szCs w:val="28"/>
        </w:rPr>
      </w:pPr>
      <w:r w:rsidRPr="00B4336A">
        <w:rPr>
          <w:sz w:val="28"/>
          <w:szCs w:val="28"/>
        </w:rPr>
        <w:br w:type="page"/>
      </w:r>
    </w:p>
    <w:p w:rsidR="006E2809" w:rsidRPr="00B4336A" w:rsidRDefault="006E2809" w:rsidP="006E2809">
      <w:pPr>
        <w:rPr>
          <w:sz w:val="28"/>
          <w:szCs w:val="28"/>
        </w:rPr>
        <w:sectPr w:rsidR="006E2809" w:rsidRPr="00B4336A" w:rsidSect="00711C16">
          <w:pgSz w:w="11906" w:h="16838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:rsidR="006E2809" w:rsidRPr="00B4336A" w:rsidRDefault="00DC5491" w:rsidP="006E2809">
      <w:pPr>
        <w:ind w:firstLine="851"/>
        <w:jc w:val="right"/>
        <w:rPr>
          <w:b/>
          <w:bCs/>
        </w:rPr>
      </w:pPr>
      <w:r>
        <w:rPr>
          <w:b/>
          <w:bCs/>
        </w:rPr>
        <w:lastRenderedPageBreak/>
        <w:t>Приложение № 4</w:t>
      </w:r>
    </w:p>
    <w:p w:rsidR="006E2809" w:rsidRPr="00B4336A" w:rsidRDefault="006E2809" w:rsidP="006E2809">
      <w:pPr>
        <w:ind w:left="2552"/>
        <w:jc w:val="right"/>
        <w:rPr>
          <w:rStyle w:val="af9"/>
          <w:b w:val="0"/>
          <w:bCs w:val="0"/>
          <w:sz w:val="20"/>
          <w:szCs w:val="20"/>
        </w:rPr>
      </w:pPr>
      <w:r w:rsidRPr="00B4336A">
        <w:rPr>
          <w:rStyle w:val="af9"/>
          <w:sz w:val="20"/>
          <w:szCs w:val="20"/>
        </w:rPr>
        <w:t>к Положению</w:t>
      </w:r>
    </w:p>
    <w:p w:rsidR="006E2809" w:rsidRPr="00B4336A" w:rsidRDefault="006E2809" w:rsidP="006E2809">
      <w:pPr>
        <w:ind w:left="2552"/>
        <w:jc w:val="right"/>
        <w:rPr>
          <w:rStyle w:val="af9"/>
          <w:b w:val="0"/>
          <w:bCs w:val="0"/>
          <w:sz w:val="20"/>
          <w:szCs w:val="20"/>
        </w:rPr>
      </w:pPr>
      <w:r w:rsidRPr="00B4336A">
        <w:rPr>
          <w:rStyle w:val="af9"/>
          <w:sz w:val="20"/>
          <w:szCs w:val="20"/>
        </w:rPr>
        <w:t xml:space="preserve">о региональном конкурсе </w:t>
      </w:r>
    </w:p>
    <w:p w:rsidR="006E2809" w:rsidRPr="00B4336A" w:rsidRDefault="00996C92" w:rsidP="006E2809">
      <w:pPr>
        <w:ind w:left="2552"/>
        <w:jc w:val="right"/>
        <w:rPr>
          <w:rStyle w:val="af9"/>
          <w:b w:val="0"/>
          <w:bCs w:val="0"/>
          <w:sz w:val="20"/>
          <w:szCs w:val="20"/>
        </w:rPr>
      </w:pPr>
      <w:r>
        <w:rPr>
          <w:rStyle w:val="af9"/>
          <w:sz w:val="20"/>
          <w:szCs w:val="20"/>
        </w:rPr>
        <w:t>«Лучший молодой сварщик - 2019</w:t>
      </w:r>
      <w:r w:rsidR="006E2809" w:rsidRPr="00B4336A">
        <w:rPr>
          <w:rStyle w:val="af9"/>
          <w:sz w:val="20"/>
          <w:szCs w:val="20"/>
        </w:rPr>
        <w:t xml:space="preserve">» </w:t>
      </w:r>
    </w:p>
    <w:p w:rsidR="006E2809" w:rsidRDefault="006E2809" w:rsidP="006E2809">
      <w:pPr>
        <w:jc w:val="center"/>
        <w:rPr>
          <w:b/>
          <w:bCs/>
          <w:sz w:val="28"/>
          <w:szCs w:val="28"/>
        </w:rPr>
      </w:pPr>
    </w:p>
    <w:p w:rsidR="00065D92" w:rsidRDefault="00065D92" w:rsidP="006E2809">
      <w:pPr>
        <w:jc w:val="center"/>
        <w:rPr>
          <w:b/>
          <w:bCs/>
          <w:sz w:val="28"/>
          <w:szCs w:val="28"/>
        </w:rPr>
      </w:pPr>
    </w:p>
    <w:p w:rsidR="00065D92" w:rsidRPr="00B4336A" w:rsidRDefault="00065D92" w:rsidP="006E2809">
      <w:pPr>
        <w:jc w:val="center"/>
        <w:rPr>
          <w:b/>
          <w:bCs/>
          <w:sz w:val="28"/>
          <w:szCs w:val="28"/>
        </w:rPr>
      </w:pPr>
    </w:p>
    <w:p w:rsidR="006E2809" w:rsidRPr="00B4336A" w:rsidRDefault="006E2809" w:rsidP="006E2809">
      <w:pPr>
        <w:jc w:val="center"/>
        <w:rPr>
          <w:rStyle w:val="af9"/>
          <w:sz w:val="28"/>
          <w:szCs w:val="28"/>
        </w:rPr>
      </w:pPr>
      <w:r w:rsidRPr="00B4336A">
        <w:rPr>
          <w:b/>
          <w:bCs/>
          <w:sz w:val="28"/>
          <w:szCs w:val="28"/>
        </w:rPr>
        <w:t xml:space="preserve">Заявка на участие </w:t>
      </w:r>
      <w:r w:rsidRPr="00B4336A">
        <w:rPr>
          <w:rStyle w:val="af9"/>
          <w:sz w:val="28"/>
          <w:szCs w:val="28"/>
        </w:rPr>
        <w:t>в номинации «Механизированная сварка»</w:t>
      </w:r>
    </w:p>
    <w:p w:rsidR="006E2809" w:rsidRPr="00B4336A" w:rsidRDefault="006E2809" w:rsidP="006E2809">
      <w:pPr>
        <w:jc w:val="center"/>
        <w:rPr>
          <w:b/>
          <w:bCs/>
          <w:sz w:val="20"/>
          <w:szCs w:val="20"/>
        </w:rPr>
      </w:pPr>
      <w:r w:rsidRPr="00B4336A">
        <w:rPr>
          <w:rStyle w:val="af9"/>
          <w:sz w:val="20"/>
          <w:szCs w:val="20"/>
        </w:rPr>
        <w:t xml:space="preserve"> __________________________________________________________________________________________________________</w:t>
      </w:r>
    </w:p>
    <w:p w:rsidR="006E2809" w:rsidRPr="00B4336A" w:rsidRDefault="006E2809" w:rsidP="006E2809">
      <w:pPr>
        <w:jc w:val="center"/>
        <w:rPr>
          <w:i/>
          <w:iCs/>
          <w:sz w:val="16"/>
          <w:szCs w:val="16"/>
        </w:rPr>
      </w:pPr>
      <w:r w:rsidRPr="00B4336A">
        <w:rPr>
          <w:i/>
          <w:iCs/>
          <w:sz w:val="20"/>
          <w:szCs w:val="20"/>
        </w:rPr>
        <w:t>(название предприятие)</w:t>
      </w:r>
    </w:p>
    <w:p w:rsidR="006E2809" w:rsidRPr="00B4336A" w:rsidRDefault="006E2809" w:rsidP="006E2809">
      <w:pPr>
        <w:jc w:val="center"/>
        <w:rPr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2594"/>
        <w:gridCol w:w="1296"/>
        <w:gridCol w:w="2216"/>
        <w:gridCol w:w="1429"/>
        <w:gridCol w:w="3660"/>
        <w:gridCol w:w="1366"/>
        <w:gridCol w:w="1820"/>
      </w:tblGrid>
      <w:tr w:rsidR="006E2809" w:rsidRPr="00B4336A" w:rsidTr="00711C16">
        <w:tc>
          <w:tcPr>
            <w:tcW w:w="127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88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443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754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Место работы,  должность, </w:t>
            </w:r>
          </w:p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488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42" w:type="pct"/>
          </w:tcPr>
          <w:p w:rsidR="006E2809" w:rsidRPr="00B4336A" w:rsidRDefault="006E2809" w:rsidP="009C595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Документ, подтверждающ</w:t>
            </w:r>
            <w:r w:rsidR="009C5956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ий допуск к участию в номинации</w:t>
            </w:r>
          </w:p>
        </w:tc>
        <w:tc>
          <w:tcPr>
            <w:tcW w:w="444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  <w:tc>
          <w:tcPr>
            <w:tcW w:w="621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Адрес электронной почты</w:t>
            </w:r>
          </w:p>
        </w:tc>
      </w:tr>
      <w:tr w:rsidR="006E2809" w:rsidRPr="00B4336A" w:rsidTr="00711C16">
        <w:tc>
          <w:tcPr>
            <w:tcW w:w="127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43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754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88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1242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 </w:t>
            </w:r>
          </w:p>
        </w:tc>
        <w:tc>
          <w:tcPr>
            <w:tcW w:w="444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621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</w:tr>
      <w:tr w:rsidR="006E2809" w:rsidRPr="00B4336A" w:rsidTr="00711C16">
        <w:tc>
          <w:tcPr>
            <w:tcW w:w="127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443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488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</w:tcPr>
          <w:p w:rsidR="006E2809" w:rsidRPr="00B4336A" w:rsidRDefault="006E2809" w:rsidP="00711C16">
            <w:pPr>
              <w:jc w:val="center"/>
              <w:rPr>
                <w:b/>
                <w:bCs/>
              </w:rPr>
            </w:pPr>
          </w:p>
        </w:tc>
      </w:tr>
    </w:tbl>
    <w:p w:rsidR="006E2809" w:rsidRPr="00B4336A" w:rsidRDefault="006E2809" w:rsidP="006E2809">
      <w:pPr>
        <w:jc w:val="center"/>
        <w:rPr>
          <w:sz w:val="28"/>
          <w:szCs w:val="28"/>
        </w:rPr>
      </w:pPr>
    </w:p>
    <w:p w:rsidR="006E2809" w:rsidRDefault="006E2809" w:rsidP="006E2809">
      <w:pPr>
        <w:jc w:val="center"/>
        <w:rPr>
          <w:sz w:val="28"/>
          <w:szCs w:val="28"/>
        </w:rPr>
      </w:pPr>
    </w:p>
    <w:p w:rsidR="00065D92" w:rsidRDefault="00065D92" w:rsidP="006E2809">
      <w:pPr>
        <w:jc w:val="center"/>
        <w:rPr>
          <w:sz w:val="28"/>
          <w:szCs w:val="28"/>
        </w:rPr>
      </w:pPr>
    </w:p>
    <w:p w:rsidR="00065D92" w:rsidRDefault="00065D92" w:rsidP="006E2809">
      <w:pPr>
        <w:jc w:val="center"/>
        <w:rPr>
          <w:sz w:val="28"/>
          <w:szCs w:val="28"/>
        </w:rPr>
      </w:pPr>
    </w:p>
    <w:p w:rsidR="00065D92" w:rsidRPr="00B4336A" w:rsidRDefault="00065D92" w:rsidP="006E2809">
      <w:pPr>
        <w:jc w:val="center"/>
        <w:rPr>
          <w:sz w:val="28"/>
          <w:szCs w:val="28"/>
        </w:rPr>
      </w:pPr>
    </w:p>
    <w:p w:rsidR="006E2809" w:rsidRPr="00B4336A" w:rsidRDefault="006E2809" w:rsidP="006E2809">
      <w:pPr>
        <w:jc w:val="center"/>
        <w:rPr>
          <w:b/>
          <w:bCs/>
          <w:sz w:val="28"/>
          <w:szCs w:val="28"/>
        </w:rPr>
      </w:pPr>
      <w:r w:rsidRPr="00B4336A">
        <w:rPr>
          <w:b/>
          <w:bCs/>
          <w:sz w:val="28"/>
          <w:szCs w:val="28"/>
        </w:rPr>
        <w:t xml:space="preserve">Сведения о руководителях участников Конкурса </w:t>
      </w:r>
    </w:p>
    <w:p w:rsidR="006E2809" w:rsidRPr="00B4336A" w:rsidRDefault="006E2809" w:rsidP="006E280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5353"/>
        <w:gridCol w:w="2483"/>
        <w:gridCol w:w="3796"/>
        <w:gridCol w:w="2749"/>
      </w:tblGrid>
      <w:tr w:rsidR="006E2809" w:rsidRPr="00B4336A" w:rsidTr="00711C16">
        <w:tc>
          <w:tcPr>
            <w:tcW w:w="127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813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ФИО представителя предприятия</w:t>
            </w:r>
          </w:p>
        </w:tc>
        <w:tc>
          <w:tcPr>
            <w:tcW w:w="84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1286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Место работы, должность, </w:t>
            </w:r>
          </w:p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93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</w:tr>
      <w:tr w:rsidR="006E2809" w:rsidRPr="00B4336A" w:rsidTr="00711C16">
        <w:tc>
          <w:tcPr>
            <w:tcW w:w="127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3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6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E2809" w:rsidRPr="00B4336A" w:rsidTr="00711C16">
        <w:tc>
          <w:tcPr>
            <w:tcW w:w="127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3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6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:rsidR="006E2809" w:rsidRPr="00B4336A" w:rsidRDefault="006E2809" w:rsidP="00711C1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E2809" w:rsidRPr="00B4336A" w:rsidRDefault="006E2809" w:rsidP="006E2809">
      <w:pPr>
        <w:rPr>
          <w:sz w:val="28"/>
          <w:szCs w:val="28"/>
        </w:rPr>
      </w:pPr>
    </w:p>
    <w:p w:rsidR="006E2809" w:rsidRPr="00DC5491" w:rsidRDefault="006E2809" w:rsidP="006E2809">
      <w:pPr>
        <w:rPr>
          <w:i/>
          <w:sz w:val="28"/>
          <w:szCs w:val="28"/>
        </w:rPr>
      </w:pPr>
      <w:r w:rsidRPr="00DC5491">
        <w:rPr>
          <w:i/>
          <w:sz w:val="28"/>
          <w:szCs w:val="28"/>
        </w:rPr>
        <w:t>Подпись ответственного лица (контактный телефон)</w:t>
      </w:r>
      <w:r w:rsidRPr="00DC5491">
        <w:rPr>
          <w:i/>
        </w:rPr>
        <w:t>.</w:t>
      </w:r>
    </w:p>
    <w:p w:rsidR="006E2809" w:rsidRPr="00B4336A" w:rsidRDefault="006E2809" w:rsidP="006E2809">
      <w:pPr>
        <w:jc w:val="center"/>
        <w:rPr>
          <w:b/>
          <w:bCs/>
          <w:sz w:val="28"/>
          <w:szCs w:val="28"/>
        </w:rPr>
      </w:pPr>
    </w:p>
    <w:p w:rsidR="006E2809" w:rsidRPr="00B4336A" w:rsidRDefault="006E2809" w:rsidP="006E2809">
      <w:pPr>
        <w:ind w:firstLine="709"/>
      </w:pPr>
    </w:p>
    <w:p w:rsidR="006E2809" w:rsidRPr="00B4336A" w:rsidRDefault="006E2809" w:rsidP="006E2809">
      <w:pPr>
        <w:ind w:firstLine="709"/>
      </w:pPr>
    </w:p>
    <w:p w:rsidR="006E2809" w:rsidRPr="00F315C2" w:rsidRDefault="006E2809" w:rsidP="006E2809">
      <w:pPr>
        <w:jc w:val="center"/>
        <w:rPr>
          <w:b/>
          <w:bCs/>
          <w:sz w:val="28"/>
          <w:szCs w:val="28"/>
        </w:rPr>
      </w:pPr>
    </w:p>
    <w:sectPr w:rsidR="006E2809" w:rsidRPr="00F315C2" w:rsidSect="006E2809">
      <w:pgSz w:w="16838" w:h="11906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A4" w:rsidRDefault="00987EA4">
      <w:r>
        <w:separator/>
      </w:r>
    </w:p>
  </w:endnote>
  <w:endnote w:type="continuationSeparator" w:id="0">
    <w:p w:rsidR="00987EA4" w:rsidRDefault="009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9F" w:rsidRDefault="0065579F">
    <w:pPr>
      <w:pStyle w:val="a6"/>
      <w:jc w:val="center"/>
    </w:pPr>
  </w:p>
  <w:p w:rsidR="0065579F" w:rsidRDefault="006557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A4" w:rsidRDefault="00987EA4">
      <w:r>
        <w:separator/>
      </w:r>
    </w:p>
  </w:footnote>
  <w:footnote w:type="continuationSeparator" w:id="0">
    <w:p w:rsidR="00987EA4" w:rsidRDefault="0098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9F" w:rsidRPr="00B55575" w:rsidRDefault="0065579F" w:rsidP="00711C16">
    <w:pPr>
      <w:pStyle w:val="a4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066C7A"/>
    <w:multiLevelType w:val="hybridMultilevel"/>
    <w:tmpl w:val="A4D4CF7C"/>
    <w:lvl w:ilvl="0" w:tplc="03B215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6584D8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64C67"/>
    <w:multiLevelType w:val="hybridMultilevel"/>
    <w:tmpl w:val="573285D0"/>
    <w:lvl w:ilvl="0" w:tplc="819805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82246"/>
    <w:multiLevelType w:val="hybridMultilevel"/>
    <w:tmpl w:val="986AB1B0"/>
    <w:lvl w:ilvl="0" w:tplc="F7D40308">
      <w:start w:val="1"/>
      <w:numFmt w:val="bullet"/>
      <w:lvlText w:val="–"/>
      <w:lvlJc w:val="left"/>
      <w:pPr>
        <w:tabs>
          <w:tab w:val="num" w:pos="1558"/>
        </w:tabs>
        <w:ind w:left="1558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17B61B8"/>
    <w:multiLevelType w:val="hybridMultilevel"/>
    <w:tmpl w:val="591E6E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3F13BF4"/>
    <w:multiLevelType w:val="multilevel"/>
    <w:tmpl w:val="6912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4E55471"/>
    <w:multiLevelType w:val="hybridMultilevel"/>
    <w:tmpl w:val="50FAF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60C748B"/>
    <w:multiLevelType w:val="multilevel"/>
    <w:tmpl w:val="99FE48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65D239B"/>
    <w:multiLevelType w:val="hybridMultilevel"/>
    <w:tmpl w:val="450E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9A15BD6"/>
    <w:multiLevelType w:val="hybridMultilevel"/>
    <w:tmpl w:val="F1F4C68A"/>
    <w:lvl w:ilvl="0" w:tplc="04190001">
      <w:start w:val="1"/>
      <w:numFmt w:val="bullet"/>
      <w:lvlText w:val=""/>
      <w:lvlJc w:val="left"/>
      <w:pPr>
        <w:ind w:left="5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26" w:hanging="360"/>
      </w:pPr>
      <w:rPr>
        <w:rFonts w:ascii="Wingdings" w:hAnsi="Wingdings" w:cs="Wingdings" w:hint="default"/>
      </w:rPr>
    </w:lvl>
  </w:abstractNum>
  <w:abstractNum w:abstractNumId="15">
    <w:nsid w:val="1D882C74"/>
    <w:multiLevelType w:val="multilevel"/>
    <w:tmpl w:val="4114E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bCs w:val="0"/>
      </w:rPr>
    </w:lvl>
  </w:abstractNum>
  <w:abstractNum w:abstractNumId="16">
    <w:nsid w:val="22735B0B"/>
    <w:multiLevelType w:val="hybridMultilevel"/>
    <w:tmpl w:val="1E4A47DE"/>
    <w:lvl w:ilvl="0" w:tplc="6232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2139F"/>
    <w:multiLevelType w:val="hybridMultilevel"/>
    <w:tmpl w:val="E8F0BF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8">
    <w:nsid w:val="284509CD"/>
    <w:multiLevelType w:val="hybridMultilevel"/>
    <w:tmpl w:val="584EF9F0"/>
    <w:lvl w:ilvl="0" w:tplc="03B21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F291C"/>
    <w:multiLevelType w:val="multilevel"/>
    <w:tmpl w:val="C40A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B3489"/>
    <w:multiLevelType w:val="hybridMultilevel"/>
    <w:tmpl w:val="34F8596C"/>
    <w:lvl w:ilvl="0" w:tplc="C9A09B88">
      <w:start w:val="13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E3B31"/>
    <w:multiLevelType w:val="hybridMultilevel"/>
    <w:tmpl w:val="D0B2DCE6"/>
    <w:lvl w:ilvl="0" w:tplc="61D4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361444"/>
    <w:multiLevelType w:val="hybridMultilevel"/>
    <w:tmpl w:val="352E7BC4"/>
    <w:lvl w:ilvl="0" w:tplc="0419000F">
      <w:start w:val="1"/>
      <w:numFmt w:val="decimal"/>
      <w:lvlText w:val="%1."/>
      <w:lvlJc w:val="left"/>
      <w:pPr>
        <w:ind w:left="2704" w:hanging="360"/>
      </w:p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>
      <w:start w:val="1"/>
      <w:numFmt w:val="lowerRoman"/>
      <w:lvlText w:val="%3."/>
      <w:lvlJc w:val="right"/>
      <w:pPr>
        <w:ind w:left="4144" w:hanging="180"/>
      </w:pPr>
    </w:lvl>
    <w:lvl w:ilvl="3" w:tplc="0419000F">
      <w:start w:val="1"/>
      <w:numFmt w:val="decimal"/>
      <w:lvlText w:val="%4."/>
      <w:lvlJc w:val="left"/>
      <w:pPr>
        <w:ind w:left="4864" w:hanging="360"/>
      </w:pPr>
    </w:lvl>
    <w:lvl w:ilvl="4" w:tplc="04190019">
      <w:start w:val="1"/>
      <w:numFmt w:val="lowerLetter"/>
      <w:lvlText w:val="%5."/>
      <w:lvlJc w:val="left"/>
      <w:pPr>
        <w:ind w:left="5584" w:hanging="360"/>
      </w:pPr>
    </w:lvl>
    <w:lvl w:ilvl="5" w:tplc="0419001B">
      <w:start w:val="1"/>
      <w:numFmt w:val="lowerRoman"/>
      <w:lvlText w:val="%6."/>
      <w:lvlJc w:val="right"/>
      <w:pPr>
        <w:ind w:left="6304" w:hanging="180"/>
      </w:pPr>
    </w:lvl>
    <w:lvl w:ilvl="6" w:tplc="0419000F">
      <w:start w:val="1"/>
      <w:numFmt w:val="decimal"/>
      <w:lvlText w:val="%7."/>
      <w:lvlJc w:val="left"/>
      <w:pPr>
        <w:ind w:left="7024" w:hanging="360"/>
      </w:pPr>
    </w:lvl>
    <w:lvl w:ilvl="7" w:tplc="04190019">
      <w:start w:val="1"/>
      <w:numFmt w:val="lowerLetter"/>
      <w:lvlText w:val="%8."/>
      <w:lvlJc w:val="left"/>
      <w:pPr>
        <w:ind w:left="7744" w:hanging="360"/>
      </w:pPr>
    </w:lvl>
    <w:lvl w:ilvl="8" w:tplc="0419001B">
      <w:start w:val="1"/>
      <w:numFmt w:val="lowerRoman"/>
      <w:lvlText w:val="%9."/>
      <w:lvlJc w:val="right"/>
      <w:pPr>
        <w:ind w:left="8464" w:hanging="180"/>
      </w:pPr>
    </w:lvl>
  </w:abstractNum>
  <w:abstractNum w:abstractNumId="23">
    <w:nsid w:val="2F6F61EF"/>
    <w:multiLevelType w:val="multilevel"/>
    <w:tmpl w:val="B8648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07003D6"/>
    <w:multiLevelType w:val="multilevel"/>
    <w:tmpl w:val="6912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8FC55AF"/>
    <w:multiLevelType w:val="hybridMultilevel"/>
    <w:tmpl w:val="BD98F614"/>
    <w:lvl w:ilvl="0" w:tplc="43C431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3EF16626"/>
    <w:multiLevelType w:val="hybridMultilevel"/>
    <w:tmpl w:val="8EEC8588"/>
    <w:lvl w:ilvl="0" w:tplc="15FCDD4E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B5DA9"/>
    <w:multiLevelType w:val="multilevel"/>
    <w:tmpl w:val="ACB6757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4D2E1CBE"/>
    <w:multiLevelType w:val="multilevel"/>
    <w:tmpl w:val="6912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285746E"/>
    <w:multiLevelType w:val="hybridMultilevel"/>
    <w:tmpl w:val="06CE7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57731A70"/>
    <w:multiLevelType w:val="hybridMultilevel"/>
    <w:tmpl w:val="F100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370E9"/>
    <w:multiLevelType w:val="hybridMultilevel"/>
    <w:tmpl w:val="A4D4CF7C"/>
    <w:lvl w:ilvl="0" w:tplc="03B215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6584D8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B47B3"/>
    <w:multiLevelType w:val="hybridMultilevel"/>
    <w:tmpl w:val="BADAC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68D7657"/>
    <w:multiLevelType w:val="multilevel"/>
    <w:tmpl w:val="7A047A7E"/>
    <w:lvl w:ilvl="0">
      <w:start w:val="1"/>
      <w:numFmt w:val="decimal"/>
      <w:pStyle w:val="a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773796F"/>
    <w:multiLevelType w:val="multilevel"/>
    <w:tmpl w:val="0EC276D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AC3141B"/>
    <w:multiLevelType w:val="hybridMultilevel"/>
    <w:tmpl w:val="0BA88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AA4EE5"/>
    <w:multiLevelType w:val="hybridMultilevel"/>
    <w:tmpl w:val="9A94A3EE"/>
    <w:lvl w:ilvl="0" w:tplc="477E4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28E9"/>
    <w:multiLevelType w:val="multilevel"/>
    <w:tmpl w:val="68142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880677"/>
    <w:multiLevelType w:val="hybridMultilevel"/>
    <w:tmpl w:val="6F9E5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34"/>
  </w:num>
  <w:num w:numId="5">
    <w:abstractNumId w:val="8"/>
  </w:num>
  <w:num w:numId="6">
    <w:abstractNumId w:val="7"/>
  </w:num>
  <w:num w:numId="7">
    <w:abstractNumId w:val="28"/>
  </w:num>
  <w:num w:numId="8">
    <w:abstractNumId w:val="33"/>
  </w:num>
  <w:num w:numId="9">
    <w:abstractNumId w:val="24"/>
  </w:num>
  <w:num w:numId="10">
    <w:abstractNumId w:val="10"/>
  </w:num>
  <w:num w:numId="11">
    <w:abstractNumId w:val="26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36"/>
  </w:num>
  <w:num w:numId="17">
    <w:abstractNumId w:val="19"/>
    <w:lvlOverride w:ilvl="0">
      <w:startOverride w:val="1"/>
    </w:lvlOverride>
  </w:num>
  <w:num w:numId="18">
    <w:abstractNumId w:val="17"/>
  </w:num>
  <w:num w:numId="19">
    <w:abstractNumId w:val="12"/>
  </w:num>
  <w:num w:numId="20">
    <w:abstractNumId w:val="37"/>
  </w:num>
  <w:num w:numId="21">
    <w:abstractNumId w:val="13"/>
  </w:num>
  <w:num w:numId="22">
    <w:abstractNumId w:val="32"/>
  </w:num>
  <w:num w:numId="23">
    <w:abstractNumId w:val="11"/>
  </w:num>
  <w:num w:numId="24">
    <w:abstractNumId w:val="22"/>
  </w:num>
  <w:num w:numId="25">
    <w:abstractNumId w:val="35"/>
  </w:num>
  <w:num w:numId="26">
    <w:abstractNumId w:val="3"/>
  </w:num>
  <w:num w:numId="27">
    <w:abstractNumId w:val="4"/>
  </w:num>
  <w:num w:numId="28">
    <w:abstractNumId w:val="5"/>
  </w:num>
  <w:num w:numId="29">
    <w:abstractNumId w:val="14"/>
  </w:num>
  <w:num w:numId="30">
    <w:abstractNumId w:val="31"/>
  </w:num>
  <w:num w:numId="31">
    <w:abstractNumId w:val="38"/>
  </w:num>
  <w:num w:numId="32">
    <w:abstractNumId w:val="30"/>
  </w:num>
  <w:num w:numId="33">
    <w:abstractNumId w:val="18"/>
  </w:num>
  <w:num w:numId="34">
    <w:abstractNumId w:val="9"/>
  </w:num>
  <w:num w:numId="35">
    <w:abstractNumId w:val="20"/>
  </w:num>
  <w:num w:numId="36">
    <w:abstractNumId w:val="29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7D"/>
    <w:rsid w:val="00002AC6"/>
    <w:rsid w:val="000033A5"/>
    <w:rsid w:val="00011479"/>
    <w:rsid w:val="000126C2"/>
    <w:rsid w:val="00013BDF"/>
    <w:rsid w:val="000140EF"/>
    <w:rsid w:val="00014BD8"/>
    <w:rsid w:val="00016F7E"/>
    <w:rsid w:val="00024E05"/>
    <w:rsid w:val="000254FD"/>
    <w:rsid w:val="00034A29"/>
    <w:rsid w:val="000406A4"/>
    <w:rsid w:val="00057533"/>
    <w:rsid w:val="00064E26"/>
    <w:rsid w:val="00065D92"/>
    <w:rsid w:val="0007443E"/>
    <w:rsid w:val="000765DE"/>
    <w:rsid w:val="000800B3"/>
    <w:rsid w:val="0008190E"/>
    <w:rsid w:val="000834C6"/>
    <w:rsid w:val="00085B14"/>
    <w:rsid w:val="000865EE"/>
    <w:rsid w:val="00091457"/>
    <w:rsid w:val="00091B04"/>
    <w:rsid w:val="000A4C94"/>
    <w:rsid w:val="000A78F5"/>
    <w:rsid w:val="000C2CD2"/>
    <w:rsid w:val="000C421C"/>
    <w:rsid w:val="000C5D37"/>
    <w:rsid w:val="000D0DBA"/>
    <w:rsid w:val="000D4DCE"/>
    <w:rsid w:val="000E3840"/>
    <w:rsid w:val="000E3886"/>
    <w:rsid w:val="000E483D"/>
    <w:rsid w:val="000E61AA"/>
    <w:rsid w:val="000E7232"/>
    <w:rsid w:val="00114C2A"/>
    <w:rsid w:val="001161DD"/>
    <w:rsid w:val="001217D1"/>
    <w:rsid w:val="001229D9"/>
    <w:rsid w:val="001265D8"/>
    <w:rsid w:val="00126741"/>
    <w:rsid w:val="001338F6"/>
    <w:rsid w:val="001370FA"/>
    <w:rsid w:val="00141F13"/>
    <w:rsid w:val="001464D5"/>
    <w:rsid w:val="00154ED6"/>
    <w:rsid w:val="001651C7"/>
    <w:rsid w:val="00165CF5"/>
    <w:rsid w:val="00167D66"/>
    <w:rsid w:val="0019611C"/>
    <w:rsid w:val="001A2677"/>
    <w:rsid w:val="001A415C"/>
    <w:rsid w:val="001A4A3C"/>
    <w:rsid w:val="001A7467"/>
    <w:rsid w:val="001B4470"/>
    <w:rsid w:val="001B4932"/>
    <w:rsid w:val="001B634D"/>
    <w:rsid w:val="001C0DA1"/>
    <w:rsid w:val="001C4339"/>
    <w:rsid w:val="001C7B9E"/>
    <w:rsid w:val="001D1286"/>
    <w:rsid w:val="001D189E"/>
    <w:rsid w:val="001D568D"/>
    <w:rsid w:val="001E015F"/>
    <w:rsid w:val="001E4930"/>
    <w:rsid w:val="001F1738"/>
    <w:rsid w:val="001F17F5"/>
    <w:rsid w:val="001F5DB1"/>
    <w:rsid w:val="001F71E2"/>
    <w:rsid w:val="00200D19"/>
    <w:rsid w:val="00207FDF"/>
    <w:rsid w:val="00220D70"/>
    <w:rsid w:val="00222757"/>
    <w:rsid w:val="00231E90"/>
    <w:rsid w:val="00234E66"/>
    <w:rsid w:val="00235EB0"/>
    <w:rsid w:val="00237A81"/>
    <w:rsid w:val="002459C0"/>
    <w:rsid w:val="00250402"/>
    <w:rsid w:val="00250F5B"/>
    <w:rsid w:val="00251C1B"/>
    <w:rsid w:val="002566E2"/>
    <w:rsid w:val="00261E33"/>
    <w:rsid w:val="00261E64"/>
    <w:rsid w:val="002623D0"/>
    <w:rsid w:val="00263184"/>
    <w:rsid w:val="00264BEC"/>
    <w:rsid w:val="002717E3"/>
    <w:rsid w:val="002759A7"/>
    <w:rsid w:val="00280DBB"/>
    <w:rsid w:val="0028128F"/>
    <w:rsid w:val="00293298"/>
    <w:rsid w:val="0029428D"/>
    <w:rsid w:val="00294582"/>
    <w:rsid w:val="00294857"/>
    <w:rsid w:val="00294DD1"/>
    <w:rsid w:val="00294E3E"/>
    <w:rsid w:val="002955D5"/>
    <w:rsid w:val="002A2760"/>
    <w:rsid w:val="002A5F16"/>
    <w:rsid w:val="002B35EC"/>
    <w:rsid w:val="002B546C"/>
    <w:rsid w:val="002C064B"/>
    <w:rsid w:val="002C67A7"/>
    <w:rsid w:val="002F2267"/>
    <w:rsid w:val="002F3452"/>
    <w:rsid w:val="002F7682"/>
    <w:rsid w:val="003058C1"/>
    <w:rsid w:val="00310372"/>
    <w:rsid w:val="00312759"/>
    <w:rsid w:val="00313E7D"/>
    <w:rsid w:val="00320BFE"/>
    <w:rsid w:val="003243F4"/>
    <w:rsid w:val="00333806"/>
    <w:rsid w:val="003354DE"/>
    <w:rsid w:val="003364EA"/>
    <w:rsid w:val="003423BD"/>
    <w:rsid w:val="00342B78"/>
    <w:rsid w:val="00355425"/>
    <w:rsid w:val="00357266"/>
    <w:rsid w:val="00357553"/>
    <w:rsid w:val="00361582"/>
    <w:rsid w:val="00375201"/>
    <w:rsid w:val="0037764A"/>
    <w:rsid w:val="00383119"/>
    <w:rsid w:val="0038558E"/>
    <w:rsid w:val="00397187"/>
    <w:rsid w:val="003A6A22"/>
    <w:rsid w:val="003A7CAB"/>
    <w:rsid w:val="003B1900"/>
    <w:rsid w:val="003B39D7"/>
    <w:rsid w:val="003B3FB8"/>
    <w:rsid w:val="003B43E6"/>
    <w:rsid w:val="003B7F91"/>
    <w:rsid w:val="003C0365"/>
    <w:rsid w:val="003C209C"/>
    <w:rsid w:val="003C2FA6"/>
    <w:rsid w:val="003C4E10"/>
    <w:rsid w:val="003D038F"/>
    <w:rsid w:val="003D5D47"/>
    <w:rsid w:val="003D6736"/>
    <w:rsid w:val="003E00D6"/>
    <w:rsid w:val="004024FB"/>
    <w:rsid w:val="00413D30"/>
    <w:rsid w:val="00415941"/>
    <w:rsid w:val="00415DE0"/>
    <w:rsid w:val="004168AE"/>
    <w:rsid w:val="0043312F"/>
    <w:rsid w:val="00440C50"/>
    <w:rsid w:val="0044165A"/>
    <w:rsid w:val="0044186A"/>
    <w:rsid w:val="00443380"/>
    <w:rsid w:val="004515C2"/>
    <w:rsid w:val="00452566"/>
    <w:rsid w:val="00454375"/>
    <w:rsid w:val="00454845"/>
    <w:rsid w:val="00454BDB"/>
    <w:rsid w:val="004556AF"/>
    <w:rsid w:val="004577AF"/>
    <w:rsid w:val="0046003B"/>
    <w:rsid w:val="004707EF"/>
    <w:rsid w:val="00482961"/>
    <w:rsid w:val="00484CF2"/>
    <w:rsid w:val="00486D27"/>
    <w:rsid w:val="00491BEB"/>
    <w:rsid w:val="00497031"/>
    <w:rsid w:val="004A1F69"/>
    <w:rsid w:val="004B5179"/>
    <w:rsid w:val="004C109D"/>
    <w:rsid w:val="004C7E91"/>
    <w:rsid w:val="004E092A"/>
    <w:rsid w:val="004E0F94"/>
    <w:rsid w:val="004F128F"/>
    <w:rsid w:val="004F5378"/>
    <w:rsid w:val="005038E2"/>
    <w:rsid w:val="0050591A"/>
    <w:rsid w:val="00512246"/>
    <w:rsid w:val="00512CE9"/>
    <w:rsid w:val="00513E6B"/>
    <w:rsid w:val="005148D9"/>
    <w:rsid w:val="00516883"/>
    <w:rsid w:val="00522E0F"/>
    <w:rsid w:val="0052596C"/>
    <w:rsid w:val="00530AD2"/>
    <w:rsid w:val="0053358B"/>
    <w:rsid w:val="00542651"/>
    <w:rsid w:val="00546A9A"/>
    <w:rsid w:val="00550F5B"/>
    <w:rsid w:val="00554365"/>
    <w:rsid w:val="0055520C"/>
    <w:rsid w:val="00565554"/>
    <w:rsid w:val="0057363E"/>
    <w:rsid w:val="00574272"/>
    <w:rsid w:val="00584B75"/>
    <w:rsid w:val="00586648"/>
    <w:rsid w:val="00592524"/>
    <w:rsid w:val="00597AD3"/>
    <w:rsid w:val="005A034D"/>
    <w:rsid w:val="005A3F5F"/>
    <w:rsid w:val="005A5EEE"/>
    <w:rsid w:val="005B11A5"/>
    <w:rsid w:val="005B387C"/>
    <w:rsid w:val="005B5C00"/>
    <w:rsid w:val="005B5CA6"/>
    <w:rsid w:val="005C4706"/>
    <w:rsid w:val="005C6336"/>
    <w:rsid w:val="005D0BE6"/>
    <w:rsid w:val="005D4BF8"/>
    <w:rsid w:val="005D7983"/>
    <w:rsid w:val="005F5994"/>
    <w:rsid w:val="005F75C5"/>
    <w:rsid w:val="00602622"/>
    <w:rsid w:val="00605427"/>
    <w:rsid w:val="006148D6"/>
    <w:rsid w:val="00621DB1"/>
    <w:rsid w:val="00622A64"/>
    <w:rsid w:val="006251BA"/>
    <w:rsid w:val="00631175"/>
    <w:rsid w:val="006375AA"/>
    <w:rsid w:val="00644571"/>
    <w:rsid w:val="0064647D"/>
    <w:rsid w:val="0065118B"/>
    <w:rsid w:val="00652469"/>
    <w:rsid w:val="00654540"/>
    <w:rsid w:val="00655219"/>
    <w:rsid w:val="0065579F"/>
    <w:rsid w:val="00657A08"/>
    <w:rsid w:val="00662D10"/>
    <w:rsid w:val="00662DCA"/>
    <w:rsid w:val="0066353B"/>
    <w:rsid w:val="006654D6"/>
    <w:rsid w:val="006812F8"/>
    <w:rsid w:val="00690714"/>
    <w:rsid w:val="006A05C2"/>
    <w:rsid w:val="006A648C"/>
    <w:rsid w:val="006B4D0E"/>
    <w:rsid w:val="006B5905"/>
    <w:rsid w:val="006B6DF2"/>
    <w:rsid w:val="006D2651"/>
    <w:rsid w:val="006D3675"/>
    <w:rsid w:val="006D57FA"/>
    <w:rsid w:val="006D7DD6"/>
    <w:rsid w:val="006E2809"/>
    <w:rsid w:val="006E40AD"/>
    <w:rsid w:val="006E6253"/>
    <w:rsid w:val="006F0BBA"/>
    <w:rsid w:val="006F434E"/>
    <w:rsid w:val="006F4B4B"/>
    <w:rsid w:val="00702569"/>
    <w:rsid w:val="00703E4D"/>
    <w:rsid w:val="00711C16"/>
    <w:rsid w:val="00711EFD"/>
    <w:rsid w:val="00713395"/>
    <w:rsid w:val="00714204"/>
    <w:rsid w:val="00716722"/>
    <w:rsid w:val="007224A2"/>
    <w:rsid w:val="007247BD"/>
    <w:rsid w:val="00735CBB"/>
    <w:rsid w:val="00741F5F"/>
    <w:rsid w:val="00747C88"/>
    <w:rsid w:val="00753BE5"/>
    <w:rsid w:val="007559A7"/>
    <w:rsid w:val="00756E39"/>
    <w:rsid w:val="00762EF0"/>
    <w:rsid w:val="00765E54"/>
    <w:rsid w:val="0076670B"/>
    <w:rsid w:val="00766809"/>
    <w:rsid w:val="007713F7"/>
    <w:rsid w:val="0078164C"/>
    <w:rsid w:val="00793AC3"/>
    <w:rsid w:val="00797957"/>
    <w:rsid w:val="007A2DA8"/>
    <w:rsid w:val="007A48A5"/>
    <w:rsid w:val="007A5D48"/>
    <w:rsid w:val="007B45F9"/>
    <w:rsid w:val="007C06F7"/>
    <w:rsid w:val="007C145E"/>
    <w:rsid w:val="007C248E"/>
    <w:rsid w:val="007C59BB"/>
    <w:rsid w:val="007D2EF7"/>
    <w:rsid w:val="007E0C79"/>
    <w:rsid w:val="007E1AE5"/>
    <w:rsid w:val="007F6426"/>
    <w:rsid w:val="007F7381"/>
    <w:rsid w:val="008055B8"/>
    <w:rsid w:val="008112D6"/>
    <w:rsid w:val="00812DF3"/>
    <w:rsid w:val="0081619F"/>
    <w:rsid w:val="00825049"/>
    <w:rsid w:val="008263D0"/>
    <w:rsid w:val="008431F4"/>
    <w:rsid w:val="0085522F"/>
    <w:rsid w:val="00856256"/>
    <w:rsid w:val="008605C0"/>
    <w:rsid w:val="00871166"/>
    <w:rsid w:val="00872399"/>
    <w:rsid w:val="00873470"/>
    <w:rsid w:val="008735E8"/>
    <w:rsid w:val="00874834"/>
    <w:rsid w:val="00882A12"/>
    <w:rsid w:val="00885F44"/>
    <w:rsid w:val="008879E6"/>
    <w:rsid w:val="00893C22"/>
    <w:rsid w:val="0089673B"/>
    <w:rsid w:val="00896E75"/>
    <w:rsid w:val="008A2B6C"/>
    <w:rsid w:val="008A6E81"/>
    <w:rsid w:val="008A7B72"/>
    <w:rsid w:val="008D0E37"/>
    <w:rsid w:val="008D2620"/>
    <w:rsid w:val="008D377F"/>
    <w:rsid w:val="008D59B9"/>
    <w:rsid w:val="008E67EF"/>
    <w:rsid w:val="008F4DE2"/>
    <w:rsid w:val="00900BB4"/>
    <w:rsid w:val="009030DC"/>
    <w:rsid w:val="00920484"/>
    <w:rsid w:val="009264DF"/>
    <w:rsid w:val="0093045E"/>
    <w:rsid w:val="00933B6C"/>
    <w:rsid w:val="00935CFC"/>
    <w:rsid w:val="00943031"/>
    <w:rsid w:val="00956C21"/>
    <w:rsid w:val="00961B43"/>
    <w:rsid w:val="00962E6B"/>
    <w:rsid w:val="00963686"/>
    <w:rsid w:val="00964571"/>
    <w:rsid w:val="00970F7D"/>
    <w:rsid w:val="00971ABB"/>
    <w:rsid w:val="009845F3"/>
    <w:rsid w:val="00986626"/>
    <w:rsid w:val="00987EA4"/>
    <w:rsid w:val="009900E8"/>
    <w:rsid w:val="009926C1"/>
    <w:rsid w:val="00996C92"/>
    <w:rsid w:val="00997380"/>
    <w:rsid w:val="009C143C"/>
    <w:rsid w:val="009C157D"/>
    <w:rsid w:val="009C38A2"/>
    <w:rsid w:val="009C5956"/>
    <w:rsid w:val="009D2ED1"/>
    <w:rsid w:val="009E0153"/>
    <w:rsid w:val="009E7514"/>
    <w:rsid w:val="009F5BF9"/>
    <w:rsid w:val="00A24D13"/>
    <w:rsid w:val="00A2765D"/>
    <w:rsid w:val="00A30057"/>
    <w:rsid w:val="00A42E57"/>
    <w:rsid w:val="00A46DCE"/>
    <w:rsid w:val="00A566ED"/>
    <w:rsid w:val="00A659AC"/>
    <w:rsid w:val="00A707BE"/>
    <w:rsid w:val="00A72D54"/>
    <w:rsid w:val="00A738EE"/>
    <w:rsid w:val="00A75695"/>
    <w:rsid w:val="00A76020"/>
    <w:rsid w:val="00A775CE"/>
    <w:rsid w:val="00A841BD"/>
    <w:rsid w:val="00A87C64"/>
    <w:rsid w:val="00A9010B"/>
    <w:rsid w:val="00A92593"/>
    <w:rsid w:val="00A93DBA"/>
    <w:rsid w:val="00A9433E"/>
    <w:rsid w:val="00A95422"/>
    <w:rsid w:val="00A95DA1"/>
    <w:rsid w:val="00A96842"/>
    <w:rsid w:val="00AA3DBF"/>
    <w:rsid w:val="00AB1713"/>
    <w:rsid w:val="00AB261C"/>
    <w:rsid w:val="00AC4F19"/>
    <w:rsid w:val="00AD7B20"/>
    <w:rsid w:val="00AE1059"/>
    <w:rsid w:val="00AE3219"/>
    <w:rsid w:val="00AE4E78"/>
    <w:rsid w:val="00AF1109"/>
    <w:rsid w:val="00B02025"/>
    <w:rsid w:val="00B075AA"/>
    <w:rsid w:val="00B07ACB"/>
    <w:rsid w:val="00B1049B"/>
    <w:rsid w:val="00B11DD9"/>
    <w:rsid w:val="00B20C35"/>
    <w:rsid w:val="00B25685"/>
    <w:rsid w:val="00B3450F"/>
    <w:rsid w:val="00B356E3"/>
    <w:rsid w:val="00B41B99"/>
    <w:rsid w:val="00B427D0"/>
    <w:rsid w:val="00B4658E"/>
    <w:rsid w:val="00B543DB"/>
    <w:rsid w:val="00B55575"/>
    <w:rsid w:val="00B5793F"/>
    <w:rsid w:val="00B6201A"/>
    <w:rsid w:val="00B81698"/>
    <w:rsid w:val="00B84FC7"/>
    <w:rsid w:val="00B86CE9"/>
    <w:rsid w:val="00B87754"/>
    <w:rsid w:val="00B94889"/>
    <w:rsid w:val="00B9782A"/>
    <w:rsid w:val="00BA387D"/>
    <w:rsid w:val="00BA3916"/>
    <w:rsid w:val="00BA5DC0"/>
    <w:rsid w:val="00BA5FFF"/>
    <w:rsid w:val="00BB3269"/>
    <w:rsid w:val="00BB328A"/>
    <w:rsid w:val="00BB5682"/>
    <w:rsid w:val="00BB7407"/>
    <w:rsid w:val="00BC7166"/>
    <w:rsid w:val="00BC7474"/>
    <w:rsid w:val="00BD1775"/>
    <w:rsid w:val="00BE72B0"/>
    <w:rsid w:val="00BF5496"/>
    <w:rsid w:val="00BF5749"/>
    <w:rsid w:val="00C04BD4"/>
    <w:rsid w:val="00C15EDA"/>
    <w:rsid w:val="00C1709E"/>
    <w:rsid w:val="00C20458"/>
    <w:rsid w:val="00C222BC"/>
    <w:rsid w:val="00C37733"/>
    <w:rsid w:val="00C40E19"/>
    <w:rsid w:val="00C45F88"/>
    <w:rsid w:val="00C46F0D"/>
    <w:rsid w:val="00C62978"/>
    <w:rsid w:val="00C75819"/>
    <w:rsid w:val="00C923A5"/>
    <w:rsid w:val="00C95D16"/>
    <w:rsid w:val="00CB32AD"/>
    <w:rsid w:val="00CB7F01"/>
    <w:rsid w:val="00CD24D4"/>
    <w:rsid w:val="00CD672B"/>
    <w:rsid w:val="00CD6B15"/>
    <w:rsid w:val="00CE071C"/>
    <w:rsid w:val="00CE470C"/>
    <w:rsid w:val="00CF0D09"/>
    <w:rsid w:val="00CF1202"/>
    <w:rsid w:val="00D01BF0"/>
    <w:rsid w:val="00D04315"/>
    <w:rsid w:val="00D06F77"/>
    <w:rsid w:val="00D1635F"/>
    <w:rsid w:val="00D1713B"/>
    <w:rsid w:val="00D206CB"/>
    <w:rsid w:val="00D26EE1"/>
    <w:rsid w:val="00D34A24"/>
    <w:rsid w:val="00D40D32"/>
    <w:rsid w:val="00D42475"/>
    <w:rsid w:val="00D445E5"/>
    <w:rsid w:val="00D46A03"/>
    <w:rsid w:val="00D6005E"/>
    <w:rsid w:val="00D64098"/>
    <w:rsid w:val="00D64E18"/>
    <w:rsid w:val="00D759A8"/>
    <w:rsid w:val="00D80FA0"/>
    <w:rsid w:val="00D81364"/>
    <w:rsid w:val="00D81E58"/>
    <w:rsid w:val="00D827CE"/>
    <w:rsid w:val="00D92369"/>
    <w:rsid w:val="00D97A51"/>
    <w:rsid w:val="00DB2FBA"/>
    <w:rsid w:val="00DB46E2"/>
    <w:rsid w:val="00DC03F8"/>
    <w:rsid w:val="00DC5491"/>
    <w:rsid w:val="00DD2A72"/>
    <w:rsid w:val="00DD2D86"/>
    <w:rsid w:val="00DD394B"/>
    <w:rsid w:val="00DD3F45"/>
    <w:rsid w:val="00DD6227"/>
    <w:rsid w:val="00DD7794"/>
    <w:rsid w:val="00DE1F62"/>
    <w:rsid w:val="00DE1FE8"/>
    <w:rsid w:val="00DE4016"/>
    <w:rsid w:val="00DE7298"/>
    <w:rsid w:val="00DF32A5"/>
    <w:rsid w:val="00DF7444"/>
    <w:rsid w:val="00E006F1"/>
    <w:rsid w:val="00E0105E"/>
    <w:rsid w:val="00E03FEB"/>
    <w:rsid w:val="00E11CE8"/>
    <w:rsid w:val="00E1213A"/>
    <w:rsid w:val="00E139DB"/>
    <w:rsid w:val="00E17468"/>
    <w:rsid w:val="00E203EE"/>
    <w:rsid w:val="00E228EA"/>
    <w:rsid w:val="00E24423"/>
    <w:rsid w:val="00E26F30"/>
    <w:rsid w:val="00E3762D"/>
    <w:rsid w:val="00E54ADE"/>
    <w:rsid w:val="00E56668"/>
    <w:rsid w:val="00E737C0"/>
    <w:rsid w:val="00E77A06"/>
    <w:rsid w:val="00E84FCD"/>
    <w:rsid w:val="00E8750A"/>
    <w:rsid w:val="00EA168D"/>
    <w:rsid w:val="00EB3AD0"/>
    <w:rsid w:val="00EC0525"/>
    <w:rsid w:val="00EC5749"/>
    <w:rsid w:val="00EC75ED"/>
    <w:rsid w:val="00ED06D9"/>
    <w:rsid w:val="00ED3FED"/>
    <w:rsid w:val="00EE050D"/>
    <w:rsid w:val="00EE3BEC"/>
    <w:rsid w:val="00EE6B90"/>
    <w:rsid w:val="00EF0483"/>
    <w:rsid w:val="00EF27B7"/>
    <w:rsid w:val="00EF3534"/>
    <w:rsid w:val="00F0792C"/>
    <w:rsid w:val="00F10A75"/>
    <w:rsid w:val="00F15576"/>
    <w:rsid w:val="00F15E59"/>
    <w:rsid w:val="00F177BF"/>
    <w:rsid w:val="00F17E73"/>
    <w:rsid w:val="00F22575"/>
    <w:rsid w:val="00F24248"/>
    <w:rsid w:val="00F342A0"/>
    <w:rsid w:val="00F35AE7"/>
    <w:rsid w:val="00F36FF0"/>
    <w:rsid w:val="00F41D42"/>
    <w:rsid w:val="00F44846"/>
    <w:rsid w:val="00F469B3"/>
    <w:rsid w:val="00F47912"/>
    <w:rsid w:val="00F528C6"/>
    <w:rsid w:val="00F54675"/>
    <w:rsid w:val="00F657A9"/>
    <w:rsid w:val="00F71AAA"/>
    <w:rsid w:val="00F75D78"/>
    <w:rsid w:val="00F813FA"/>
    <w:rsid w:val="00F86C2F"/>
    <w:rsid w:val="00F90916"/>
    <w:rsid w:val="00F909F7"/>
    <w:rsid w:val="00FA4B51"/>
    <w:rsid w:val="00FB316A"/>
    <w:rsid w:val="00FB4C76"/>
    <w:rsid w:val="00FB6750"/>
    <w:rsid w:val="00FB7A77"/>
    <w:rsid w:val="00FC0A02"/>
    <w:rsid w:val="00FC61AC"/>
    <w:rsid w:val="00FD0ED2"/>
    <w:rsid w:val="00FD295C"/>
    <w:rsid w:val="00FD35CA"/>
    <w:rsid w:val="00FD6EA0"/>
    <w:rsid w:val="00FE5D4A"/>
    <w:rsid w:val="00FF2096"/>
    <w:rsid w:val="00FF6BEC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C109D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109D"/>
    <w:pPr>
      <w:keepNext/>
      <w:spacing w:before="240" w:after="60"/>
      <w:ind w:firstLine="72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109D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109D"/>
    <w:pPr>
      <w:keepNext/>
      <w:jc w:val="right"/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4C109D"/>
    <w:pPr>
      <w:keepNext/>
      <w:spacing w:line="360" w:lineRule="auto"/>
      <w:outlineLvl w:val="3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4C109D"/>
    <w:pPr>
      <w:keepNext/>
      <w:outlineLvl w:val="4"/>
    </w:pPr>
    <w:rPr>
      <w:rFonts w:ascii="Arial" w:hAnsi="Arial" w:cs="Arial"/>
      <w:b/>
      <w:bCs/>
      <w:kern w:val="28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4C109D"/>
    <w:pPr>
      <w:keepNext/>
      <w:jc w:val="center"/>
      <w:outlineLvl w:val="5"/>
    </w:pPr>
    <w:rPr>
      <w:rFonts w:ascii="Arial" w:hAnsi="Arial" w:cs="Arial"/>
      <w:kern w:val="28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4C109D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4C109D"/>
    <w:pPr>
      <w:keepNext/>
      <w:jc w:val="center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5E5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445E5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445E5"/>
    <w:rPr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A9259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9259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445E5"/>
    <w:rPr>
      <w:rFonts w:ascii="Arial" w:hAnsi="Arial" w:cs="Arial"/>
      <w:kern w:val="28"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A9259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A92593"/>
    <w:rPr>
      <w:rFonts w:ascii="Calibri" w:hAnsi="Calibri" w:cs="Calibri"/>
      <w:i/>
      <w:iCs/>
      <w:sz w:val="24"/>
      <w:szCs w:val="24"/>
    </w:rPr>
  </w:style>
  <w:style w:type="paragraph" w:styleId="a4">
    <w:name w:val="header"/>
    <w:basedOn w:val="a0"/>
    <w:link w:val="a5"/>
    <w:uiPriority w:val="99"/>
    <w:rsid w:val="004C109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D445E5"/>
    <w:rPr>
      <w:sz w:val="24"/>
      <w:szCs w:val="24"/>
    </w:rPr>
  </w:style>
  <w:style w:type="paragraph" w:styleId="a6">
    <w:name w:val="footer"/>
    <w:basedOn w:val="a0"/>
    <w:link w:val="a7"/>
    <w:uiPriority w:val="99"/>
    <w:rsid w:val="004C109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D445E5"/>
    <w:rPr>
      <w:sz w:val="24"/>
      <w:szCs w:val="24"/>
    </w:rPr>
  </w:style>
  <w:style w:type="character" w:styleId="a8">
    <w:name w:val="page number"/>
    <w:basedOn w:val="a1"/>
    <w:uiPriority w:val="99"/>
    <w:rsid w:val="004C109D"/>
  </w:style>
  <w:style w:type="paragraph" w:styleId="a9">
    <w:name w:val="Body Text Indent"/>
    <w:basedOn w:val="a0"/>
    <w:link w:val="aa"/>
    <w:uiPriority w:val="99"/>
    <w:rsid w:val="004C109D"/>
    <w:pPr>
      <w:ind w:firstLine="720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locked/>
    <w:rsid w:val="00D445E5"/>
    <w:rPr>
      <w:rFonts w:ascii="Arial" w:hAnsi="Arial" w:cs="Arial"/>
      <w:sz w:val="24"/>
      <w:szCs w:val="24"/>
    </w:rPr>
  </w:style>
  <w:style w:type="paragraph" w:styleId="ab">
    <w:name w:val="Body Text"/>
    <w:basedOn w:val="a0"/>
    <w:link w:val="ac"/>
    <w:uiPriority w:val="99"/>
    <w:rsid w:val="004C109D"/>
    <w:pPr>
      <w:spacing w:line="360" w:lineRule="auto"/>
      <w:jc w:val="center"/>
    </w:pPr>
    <w:rPr>
      <w:i/>
      <w:iCs/>
      <w:caps/>
      <w:sz w:val="44"/>
      <w:szCs w:val="44"/>
    </w:rPr>
  </w:style>
  <w:style w:type="character" w:customStyle="1" w:styleId="ac">
    <w:name w:val="Основной текст Знак"/>
    <w:link w:val="ab"/>
    <w:uiPriority w:val="99"/>
    <w:locked/>
    <w:rsid w:val="00D445E5"/>
    <w:rPr>
      <w:i/>
      <w:iCs/>
      <w:caps/>
      <w:sz w:val="44"/>
      <w:szCs w:val="44"/>
    </w:rPr>
  </w:style>
  <w:style w:type="paragraph" w:customStyle="1" w:styleId="ad">
    <w:name w:val="Знак"/>
    <w:basedOn w:val="a0"/>
    <w:uiPriority w:val="99"/>
    <w:rsid w:val="00D445E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2"/>
    <w:uiPriority w:val="99"/>
    <w:rsid w:val="00D4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445E5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D44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D445E5"/>
    <w:rPr>
      <w:color w:val="0000FF"/>
      <w:u w:val="single"/>
    </w:rPr>
  </w:style>
  <w:style w:type="paragraph" w:customStyle="1" w:styleId="ConsPlusNonformat">
    <w:name w:val="ConsPlusNonformat"/>
    <w:uiPriority w:val="99"/>
    <w:rsid w:val="00D44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D445E5"/>
    <w:pPr>
      <w:suppressAutoHyphens/>
    </w:pPr>
    <w:rPr>
      <w:lang w:eastAsia="ar-SA"/>
    </w:rPr>
  </w:style>
  <w:style w:type="paragraph" w:styleId="21">
    <w:name w:val="Body Text Indent 2"/>
    <w:basedOn w:val="a0"/>
    <w:link w:val="22"/>
    <w:uiPriority w:val="99"/>
    <w:rsid w:val="00D445E5"/>
    <w:pPr>
      <w:spacing w:after="120" w:line="480" w:lineRule="auto"/>
      <w:ind w:left="283"/>
    </w:pPr>
    <w:rPr>
      <w:sz w:val="20"/>
      <w:szCs w:val="20"/>
      <w:lang w:val="en-GB"/>
    </w:rPr>
  </w:style>
  <w:style w:type="character" w:customStyle="1" w:styleId="22">
    <w:name w:val="Основной текст с отступом 2 Знак"/>
    <w:link w:val="21"/>
    <w:uiPriority w:val="99"/>
    <w:locked/>
    <w:rsid w:val="00D445E5"/>
    <w:rPr>
      <w:lang w:val="en-GB"/>
    </w:rPr>
  </w:style>
  <w:style w:type="paragraph" w:styleId="af0">
    <w:name w:val="caption"/>
    <w:basedOn w:val="a0"/>
    <w:next w:val="a0"/>
    <w:uiPriority w:val="99"/>
    <w:qFormat/>
    <w:rsid w:val="00D445E5"/>
    <w:pPr>
      <w:snapToGrid w:val="0"/>
      <w:jc w:val="center"/>
    </w:pPr>
    <w:rPr>
      <w:b/>
      <w:bCs/>
    </w:rPr>
  </w:style>
  <w:style w:type="paragraph" w:styleId="af1">
    <w:name w:val="Balloon Text"/>
    <w:basedOn w:val="a0"/>
    <w:link w:val="12"/>
    <w:uiPriority w:val="99"/>
    <w:semiHidden/>
    <w:rsid w:val="00D445E5"/>
    <w:rPr>
      <w:rFonts w:ascii="Tahoma" w:eastAsia="SimSun" w:hAnsi="Tahoma" w:cs="Tahoma"/>
      <w:sz w:val="16"/>
      <w:szCs w:val="16"/>
      <w:lang w:eastAsia="zh-CN"/>
    </w:rPr>
  </w:style>
  <w:style w:type="character" w:customStyle="1" w:styleId="12">
    <w:name w:val="Текст выноски Знак1"/>
    <w:link w:val="af1"/>
    <w:uiPriority w:val="99"/>
    <w:locked/>
    <w:rsid w:val="00D445E5"/>
    <w:rPr>
      <w:rFonts w:ascii="Tahoma" w:eastAsia="SimSun" w:hAnsi="Tahoma" w:cs="Tahoma"/>
      <w:sz w:val="16"/>
      <w:szCs w:val="16"/>
      <w:lang w:eastAsia="zh-CN"/>
    </w:rPr>
  </w:style>
  <w:style w:type="character" w:customStyle="1" w:styleId="af2">
    <w:name w:val="Текст выноски Знак"/>
    <w:uiPriority w:val="99"/>
    <w:rsid w:val="00D445E5"/>
    <w:rPr>
      <w:rFonts w:ascii="Segoe UI" w:hAnsi="Segoe UI" w:cs="Segoe UI"/>
      <w:sz w:val="18"/>
      <w:szCs w:val="18"/>
    </w:rPr>
  </w:style>
  <w:style w:type="paragraph" w:styleId="31">
    <w:name w:val="Body Text 3"/>
    <w:basedOn w:val="a0"/>
    <w:link w:val="32"/>
    <w:uiPriority w:val="99"/>
    <w:rsid w:val="00D445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445E5"/>
    <w:rPr>
      <w:sz w:val="16"/>
      <w:szCs w:val="16"/>
    </w:rPr>
  </w:style>
  <w:style w:type="character" w:customStyle="1" w:styleId="WW8Num1z0">
    <w:name w:val="WW8Num1z0"/>
    <w:uiPriority w:val="99"/>
    <w:rsid w:val="00D445E5"/>
    <w:rPr>
      <w:rFonts w:ascii="Symbol" w:hAnsi="Symbol" w:cs="Symbol"/>
    </w:rPr>
  </w:style>
  <w:style w:type="character" w:customStyle="1" w:styleId="WW8Num6z2">
    <w:name w:val="WW8Num6z2"/>
    <w:uiPriority w:val="99"/>
    <w:rsid w:val="00D445E5"/>
    <w:rPr>
      <w:color w:val="auto"/>
    </w:rPr>
  </w:style>
  <w:style w:type="character" w:customStyle="1" w:styleId="WW8Num6z4">
    <w:name w:val="WW8Num6z4"/>
    <w:uiPriority w:val="99"/>
    <w:rsid w:val="00D445E5"/>
    <w:rPr>
      <w:rFonts w:ascii="Times New Roman" w:hAnsi="Times New Roman" w:cs="Times New Roman"/>
    </w:rPr>
  </w:style>
  <w:style w:type="character" w:customStyle="1" w:styleId="13">
    <w:name w:val="Основной шрифт абзаца1"/>
    <w:uiPriority w:val="99"/>
    <w:rsid w:val="00D445E5"/>
  </w:style>
  <w:style w:type="character" w:customStyle="1" w:styleId="af3">
    <w:name w:val="Символ нумерации"/>
    <w:uiPriority w:val="99"/>
    <w:rsid w:val="00D445E5"/>
  </w:style>
  <w:style w:type="paragraph" w:customStyle="1" w:styleId="af4">
    <w:name w:val="Заголовок"/>
    <w:basedOn w:val="a0"/>
    <w:next w:val="ab"/>
    <w:uiPriority w:val="99"/>
    <w:rsid w:val="00D445E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val="en-GB" w:eastAsia="ar-SA"/>
    </w:rPr>
  </w:style>
  <w:style w:type="paragraph" w:styleId="af5">
    <w:name w:val="List"/>
    <w:basedOn w:val="ab"/>
    <w:uiPriority w:val="99"/>
    <w:rsid w:val="00D445E5"/>
    <w:pPr>
      <w:suppressAutoHyphens/>
      <w:spacing w:before="240" w:line="240" w:lineRule="atLeast"/>
      <w:jc w:val="left"/>
    </w:pPr>
    <w:rPr>
      <w:rFonts w:ascii="Arial" w:hAnsi="Arial" w:cs="Arial"/>
      <w:i w:val="0"/>
      <w:iCs w:val="0"/>
      <w:caps w:val="0"/>
      <w:sz w:val="28"/>
      <w:szCs w:val="28"/>
      <w:lang w:eastAsia="ar-SA"/>
    </w:rPr>
  </w:style>
  <w:style w:type="paragraph" w:customStyle="1" w:styleId="14">
    <w:name w:val="Название1"/>
    <w:basedOn w:val="a0"/>
    <w:uiPriority w:val="99"/>
    <w:rsid w:val="00D445E5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val="en-GB" w:eastAsia="ar-SA"/>
    </w:rPr>
  </w:style>
  <w:style w:type="paragraph" w:customStyle="1" w:styleId="15">
    <w:name w:val="Указатель1"/>
    <w:basedOn w:val="a0"/>
    <w:uiPriority w:val="99"/>
    <w:rsid w:val="00D445E5"/>
    <w:pPr>
      <w:suppressLineNumbers/>
      <w:suppressAutoHyphens/>
    </w:pPr>
    <w:rPr>
      <w:rFonts w:ascii="Arial" w:hAnsi="Arial" w:cs="Arial"/>
      <w:sz w:val="20"/>
      <w:szCs w:val="20"/>
      <w:lang w:val="en-GB" w:eastAsia="ar-SA"/>
    </w:rPr>
  </w:style>
  <w:style w:type="paragraph" w:customStyle="1" w:styleId="16">
    <w:name w:val="çàãîëîâîê 1"/>
    <w:basedOn w:val="a0"/>
    <w:next w:val="a0"/>
    <w:uiPriority w:val="99"/>
    <w:rsid w:val="00D445E5"/>
    <w:pPr>
      <w:keepNext/>
      <w:suppressAutoHyphens/>
      <w:spacing w:before="120"/>
      <w:ind w:firstLine="720"/>
      <w:jc w:val="both"/>
    </w:pPr>
    <w:rPr>
      <w:rFonts w:ascii="Arial" w:hAnsi="Arial" w:cs="Arial"/>
      <w:sz w:val="32"/>
      <w:szCs w:val="32"/>
      <w:lang w:eastAsia="ar-SA"/>
    </w:rPr>
  </w:style>
  <w:style w:type="paragraph" w:customStyle="1" w:styleId="17">
    <w:name w:val="Схема документа1"/>
    <w:basedOn w:val="a0"/>
    <w:uiPriority w:val="99"/>
    <w:rsid w:val="00D445E5"/>
    <w:pPr>
      <w:shd w:val="clear" w:color="auto" w:fill="000080"/>
      <w:suppressAutoHyphens/>
    </w:pPr>
    <w:rPr>
      <w:rFonts w:ascii="Tahoma" w:hAnsi="Tahoma" w:cs="Tahoma"/>
      <w:sz w:val="20"/>
      <w:szCs w:val="20"/>
      <w:lang w:val="en-GB" w:eastAsia="ar-SA"/>
    </w:rPr>
  </w:style>
  <w:style w:type="paragraph" w:customStyle="1" w:styleId="310">
    <w:name w:val="Основной текст с отступом 31"/>
    <w:basedOn w:val="a0"/>
    <w:uiPriority w:val="99"/>
    <w:rsid w:val="00D445E5"/>
    <w:pPr>
      <w:suppressAutoHyphens/>
      <w:spacing w:after="120"/>
      <w:ind w:left="283"/>
    </w:pPr>
    <w:rPr>
      <w:sz w:val="16"/>
      <w:szCs w:val="16"/>
      <w:lang w:val="en-GB" w:eastAsia="ar-SA"/>
    </w:rPr>
  </w:style>
  <w:style w:type="paragraph" w:customStyle="1" w:styleId="ConsPlusTitle">
    <w:name w:val="ConsPlusTitle"/>
    <w:uiPriority w:val="99"/>
    <w:rsid w:val="00D445E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D445E5"/>
    <w:pPr>
      <w:suppressAutoHyphens/>
      <w:ind w:firstLine="540"/>
    </w:pPr>
    <w:rPr>
      <w:sz w:val="28"/>
      <w:szCs w:val="28"/>
      <w:lang w:eastAsia="ar-SA"/>
    </w:rPr>
  </w:style>
  <w:style w:type="paragraph" w:customStyle="1" w:styleId="18">
    <w:name w:val="Цитата1"/>
    <w:uiPriority w:val="99"/>
    <w:rsid w:val="00D445E5"/>
    <w:pPr>
      <w:tabs>
        <w:tab w:val="left" w:pos="-284"/>
      </w:tabs>
      <w:suppressAutoHyphens/>
      <w:ind w:left="-142" w:right="-766" w:hanging="426"/>
      <w:jc w:val="both"/>
    </w:pPr>
    <w:rPr>
      <w:rFonts w:ascii="TimesDL" w:hAnsi="TimesDL" w:cs="TimesDL"/>
      <w:sz w:val="28"/>
      <w:szCs w:val="28"/>
      <w:lang w:eastAsia="ar-SA"/>
    </w:rPr>
  </w:style>
  <w:style w:type="paragraph" w:customStyle="1" w:styleId="211">
    <w:name w:val="Основной текст 21"/>
    <w:basedOn w:val="11"/>
    <w:uiPriority w:val="99"/>
    <w:rsid w:val="00D445E5"/>
    <w:pPr>
      <w:jc w:val="both"/>
    </w:pPr>
    <w:rPr>
      <w:rFonts w:ascii="Arial" w:hAnsi="Arial" w:cs="Arial"/>
      <w:sz w:val="24"/>
      <w:szCs w:val="24"/>
    </w:rPr>
  </w:style>
  <w:style w:type="paragraph" w:customStyle="1" w:styleId="a">
    <w:name w:val="Пункт"/>
    <w:basedOn w:val="a0"/>
    <w:uiPriority w:val="99"/>
    <w:rsid w:val="00D445E5"/>
    <w:pPr>
      <w:numPr>
        <w:numId w:val="8"/>
      </w:numPr>
      <w:suppressAutoHyphens/>
      <w:jc w:val="both"/>
    </w:pPr>
    <w:rPr>
      <w:lang w:eastAsia="ar-SA"/>
    </w:rPr>
  </w:style>
  <w:style w:type="paragraph" w:customStyle="1" w:styleId="af6">
    <w:name w:val="Подпункт"/>
    <w:basedOn w:val="a"/>
    <w:uiPriority w:val="99"/>
    <w:rsid w:val="00D445E5"/>
  </w:style>
  <w:style w:type="paragraph" w:customStyle="1" w:styleId="af7">
    <w:name w:val="Содержимое врезки"/>
    <w:basedOn w:val="ab"/>
    <w:uiPriority w:val="99"/>
    <w:rsid w:val="00D445E5"/>
    <w:pPr>
      <w:suppressAutoHyphens/>
      <w:spacing w:before="240" w:line="240" w:lineRule="atLeast"/>
      <w:jc w:val="left"/>
    </w:pPr>
    <w:rPr>
      <w:rFonts w:ascii="TimesET" w:hAnsi="TimesET" w:cs="TimesET"/>
      <w:i w:val="0"/>
      <w:iCs w:val="0"/>
      <w:caps w:val="0"/>
      <w:sz w:val="28"/>
      <w:szCs w:val="28"/>
      <w:lang w:eastAsia="ar-SA"/>
    </w:rPr>
  </w:style>
  <w:style w:type="paragraph" w:customStyle="1" w:styleId="caaieiaie1">
    <w:name w:val="caaieiaie 1"/>
    <w:basedOn w:val="a0"/>
    <w:next w:val="a0"/>
    <w:uiPriority w:val="99"/>
    <w:rsid w:val="00D445E5"/>
    <w:pPr>
      <w:keepNext/>
      <w:suppressAutoHyphens/>
      <w:overflowPunct w:val="0"/>
      <w:autoSpaceDE w:val="0"/>
      <w:jc w:val="center"/>
      <w:textAlignment w:val="baseline"/>
    </w:pPr>
    <w:rPr>
      <w:b/>
      <w:bCs/>
      <w:sz w:val="22"/>
      <w:szCs w:val="22"/>
      <w:lang w:eastAsia="ar-SA"/>
    </w:rPr>
  </w:style>
  <w:style w:type="character" w:customStyle="1" w:styleId="WW8Num2z0">
    <w:name w:val="WW8Num2z0"/>
    <w:uiPriority w:val="99"/>
    <w:rsid w:val="00D445E5"/>
    <w:rPr>
      <w:b/>
      <w:bCs/>
    </w:rPr>
  </w:style>
  <w:style w:type="character" w:customStyle="1" w:styleId="WW8Num3z0">
    <w:name w:val="WW8Num3z0"/>
    <w:uiPriority w:val="99"/>
    <w:rsid w:val="00D445E5"/>
    <w:rPr>
      <w:b/>
      <w:bCs/>
    </w:rPr>
  </w:style>
  <w:style w:type="character" w:customStyle="1" w:styleId="WW8Num4z0">
    <w:name w:val="WW8Num4z0"/>
    <w:uiPriority w:val="99"/>
    <w:rsid w:val="00D445E5"/>
    <w:rPr>
      <w:b/>
      <w:bCs/>
    </w:rPr>
  </w:style>
  <w:style w:type="character" w:customStyle="1" w:styleId="WW8Num5z0">
    <w:name w:val="WW8Num5z0"/>
    <w:uiPriority w:val="99"/>
    <w:rsid w:val="00D445E5"/>
    <w:rPr>
      <w:b/>
      <w:bCs/>
    </w:rPr>
  </w:style>
  <w:style w:type="character" w:customStyle="1" w:styleId="WW8Num6z0">
    <w:name w:val="WW8Num6z0"/>
    <w:uiPriority w:val="99"/>
    <w:rsid w:val="00D445E5"/>
    <w:rPr>
      <w:b/>
      <w:bCs/>
    </w:rPr>
  </w:style>
  <w:style w:type="character" w:customStyle="1" w:styleId="WW8Num7z0">
    <w:name w:val="WW8Num7z0"/>
    <w:uiPriority w:val="99"/>
    <w:rsid w:val="00D445E5"/>
    <w:rPr>
      <w:b/>
      <w:bCs/>
    </w:rPr>
  </w:style>
  <w:style w:type="character" w:customStyle="1" w:styleId="WW8Num8z0">
    <w:name w:val="WW8Num8z0"/>
    <w:uiPriority w:val="99"/>
    <w:rsid w:val="00D445E5"/>
    <w:rPr>
      <w:b/>
      <w:bCs/>
    </w:rPr>
  </w:style>
  <w:style w:type="character" w:customStyle="1" w:styleId="WW8Num9z0">
    <w:name w:val="WW8Num9z0"/>
    <w:uiPriority w:val="99"/>
    <w:rsid w:val="00D445E5"/>
    <w:rPr>
      <w:b/>
      <w:bCs/>
    </w:rPr>
  </w:style>
  <w:style w:type="character" w:customStyle="1" w:styleId="WW8Num10z0">
    <w:name w:val="WW8Num10z0"/>
    <w:uiPriority w:val="99"/>
    <w:rsid w:val="00D445E5"/>
    <w:rPr>
      <w:b/>
      <w:bCs/>
    </w:rPr>
  </w:style>
  <w:style w:type="character" w:customStyle="1" w:styleId="WW8Num11z0">
    <w:name w:val="WW8Num11z0"/>
    <w:uiPriority w:val="99"/>
    <w:rsid w:val="00D445E5"/>
    <w:rPr>
      <w:b/>
      <w:bCs/>
    </w:rPr>
  </w:style>
  <w:style w:type="character" w:customStyle="1" w:styleId="WW8Num12z0">
    <w:name w:val="WW8Num12z0"/>
    <w:uiPriority w:val="99"/>
    <w:rsid w:val="00D445E5"/>
    <w:rPr>
      <w:b/>
      <w:bCs/>
    </w:rPr>
  </w:style>
  <w:style w:type="character" w:customStyle="1" w:styleId="WW8Num13z0">
    <w:name w:val="WW8Num13z0"/>
    <w:uiPriority w:val="99"/>
    <w:rsid w:val="00D445E5"/>
    <w:rPr>
      <w:b/>
      <w:bCs/>
    </w:rPr>
  </w:style>
  <w:style w:type="character" w:customStyle="1" w:styleId="WW8Num14z0">
    <w:name w:val="WW8Num14z0"/>
    <w:uiPriority w:val="99"/>
    <w:rsid w:val="00D445E5"/>
    <w:rPr>
      <w:b/>
      <w:bCs/>
    </w:rPr>
  </w:style>
  <w:style w:type="character" w:customStyle="1" w:styleId="WW8Num15z0">
    <w:name w:val="WW8Num15z0"/>
    <w:uiPriority w:val="99"/>
    <w:rsid w:val="00D445E5"/>
    <w:rPr>
      <w:b/>
      <w:bCs/>
    </w:rPr>
  </w:style>
  <w:style w:type="character" w:customStyle="1" w:styleId="WW8Num16z0">
    <w:name w:val="WW8Num16z0"/>
    <w:uiPriority w:val="99"/>
    <w:rsid w:val="00D445E5"/>
    <w:rPr>
      <w:b/>
      <w:bCs/>
    </w:rPr>
  </w:style>
  <w:style w:type="character" w:customStyle="1" w:styleId="WW8Num17z0">
    <w:name w:val="WW8Num17z0"/>
    <w:uiPriority w:val="99"/>
    <w:rsid w:val="00D445E5"/>
    <w:rPr>
      <w:b/>
      <w:bCs/>
    </w:rPr>
  </w:style>
  <w:style w:type="character" w:customStyle="1" w:styleId="WW8Num18z0">
    <w:name w:val="WW8Num18z0"/>
    <w:uiPriority w:val="99"/>
    <w:rsid w:val="00D445E5"/>
    <w:rPr>
      <w:b/>
      <w:bCs/>
    </w:rPr>
  </w:style>
  <w:style w:type="character" w:customStyle="1" w:styleId="WW8Num19z0">
    <w:name w:val="WW8Num19z0"/>
    <w:uiPriority w:val="99"/>
    <w:rsid w:val="00D445E5"/>
    <w:rPr>
      <w:b/>
      <w:bCs/>
    </w:rPr>
  </w:style>
  <w:style w:type="character" w:customStyle="1" w:styleId="WW8Num20z0">
    <w:name w:val="WW8Num20z0"/>
    <w:uiPriority w:val="99"/>
    <w:rsid w:val="00D445E5"/>
    <w:rPr>
      <w:b/>
      <w:bCs/>
    </w:rPr>
  </w:style>
  <w:style w:type="character" w:customStyle="1" w:styleId="WW8Num21z0">
    <w:name w:val="WW8Num21z0"/>
    <w:uiPriority w:val="99"/>
    <w:rsid w:val="00D445E5"/>
    <w:rPr>
      <w:b/>
      <w:bCs/>
    </w:rPr>
  </w:style>
  <w:style w:type="character" w:customStyle="1" w:styleId="WW8Num23z0">
    <w:name w:val="WW8Num23z0"/>
    <w:uiPriority w:val="99"/>
    <w:rsid w:val="00D445E5"/>
    <w:rPr>
      <w:b/>
      <w:bCs/>
    </w:rPr>
  </w:style>
  <w:style w:type="character" w:customStyle="1" w:styleId="WW8Num24z0">
    <w:name w:val="WW8Num24z0"/>
    <w:uiPriority w:val="99"/>
    <w:rsid w:val="00D445E5"/>
    <w:rPr>
      <w:b/>
      <w:bCs/>
    </w:rPr>
  </w:style>
  <w:style w:type="character" w:customStyle="1" w:styleId="WW8Num25z0">
    <w:name w:val="WW8Num25z0"/>
    <w:uiPriority w:val="99"/>
    <w:rsid w:val="00D445E5"/>
    <w:rPr>
      <w:b/>
      <w:bCs/>
    </w:rPr>
  </w:style>
  <w:style w:type="character" w:customStyle="1" w:styleId="WW8Num26z0">
    <w:name w:val="WW8Num26z0"/>
    <w:uiPriority w:val="99"/>
    <w:rsid w:val="00D445E5"/>
    <w:rPr>
      <w:b/>
      <w:bCs/>
    </w:rPr>
  </w:style>
  <w:style w:type="character" w:customStyle="1" w:styleId="WW8Num27z0">
    <w:name w:val="WW8Num27z0"/>
    <w:uiPriority w:val="99"/>
    <w:rsid w:val="00D445E5"/>
    <w:rPr>
      <w:b/>
      <w:bCs/>
    </w:rPr>
  </w:style>
  <w:style w:type="character" w:customStyle="1" w:styleId="WW8Num28z0">
    <w:name w:val="WW8Num28z0"/>
    <w:uiPriority w:val="99"/>
    <w:rsid w:val="00D445E5"/>
    <w:rPr>
      <w:b/>
      <w:bCs/>
    </w:rPr>
  </w:style>
  <w:style w:type="character" w:customStyle="1" w:styleId="WW8Num29z0">
    <w:name w:val="WW8Num29z0"/>
    <w:uiPriority w:val="99"/>
    <w:rsid w:val="00D445E5"/>
    <w:rPr>
      <w:b/>
      <w:bCs/>
    </w:rPr>
  </w:style>
  <w:style w:type="character" w:customStyle="1" w:styleId="WW8Num30z0">
    <w:name w:val="WW8Num30z0"/>
    <w:uiPriority w:val="99"/>
    <w:rsid w:val="00D445E5"/>
    <w:rPr>
      <w:b/>
      <w:bCs/>
    </w:rPr>
  </w:style>
  <w:style w:type="character" w:customStyle="1" w:styleId="WW8Num31z0">
    <w:name w:val="WW8Num31z0"/>
    <w:uiPriority w:val="99"/>
    <w:rsid w:val="00D445E5"/>
    <w:rPr>
      <w:b/>
      <w:bCs/>
    </w:rPr>
  </w:style>
  <w:style w:type="character" w:customStyle="1" w:styleId="WW8Num32z0">
    <w:name w:val="WW8Num32z0"/>
    <w:uiPriority w:val="99"/>
    <w:rsid w:val="00D445E5"/>
    <w:rPr>
      <w:b/>
      <w:bCs/>
    </w:rPr>
  </w:style>
  <w:style w:type="character" w:customStyle="1" w:styleId="WW8Num33z0">
    <w:name w:val="WW8Num33z0"/>
    <w:uiPriority w:val="99"/>
    <w:rsid w:val="00D445E5"/>
    <w:rPr>
      <w:b/>
      <w:bCs/>
    </w:rPr>
  </w:style>
  <w:style w:type="character" w:customStyle="1" w:styleId="WW8Num34z0">
    <w:name w:val="WW8Num34z0"/>
    <w:uiPriority w:val="99"/>
    <w:rsid w:val="00D445E5"/>
    <w:rPr>
      <w:b/>
      <w:bCs/>
      <w:color w:val="auto"/>
      <w:sz w:val="14"/>
      <w:szCs w:val="14"/>
    </w:rPr>
  </w:style>
  <w:style w:type="character" w:customStyle="1" w:styleId="WW8Num35z0">
    <w:name w:val="WW8Num35z0"/>
    <w:uiPriority w:val="99"/>
    <w:rsid w:val="00D445E5"/>
    <w:rPr>
      <w:b/>
      <w:bCs/>
    </w:rPr>
  </w:style>
  <w:style w:type="character" w:customStyle="1" w:styleId="WW8Num36z0">
    <w:name w:val="WW8Num36z0"/>
    <w:uiPriority w:val="99"/>
    <w:rsid w:val="00D445E5"/>
    <w:rPr>
      <w:b/>
      <w:bCs/>
    </w:rPr>
  </w:style>
  <w:style w:type="character" w:customStyle="1" w:styleId="WW8Num37z0">
    <w:name w:val="WW8Num37z0"/>
    <w:uiPriority w:val="99"/>
    <w:rsid w:val="00D445E5"/>
    <w:rPr>
      <w:b/>
      <w:bCs/>
    </w:rPr>
  </w:style>
  <w:style w:type="character" w:customStyle="1" w:styleId="WW8Num38z0">
    <w:name w:val="WW8Num38z0"/>
    <w:uiPriority w:val="99"/>
    <w:rsid w:val="00D445E5"/>
    <w:rPr>
      <w:b/>
      <w:bCs/>
    </w:rPr>
  </w:style>
  <w:style w:type="character" w:customStyle="1" w:styleId="WW8Num39z0">
    <w:name w:val="WW8Num39z0"/>
    <w:uiPriority w:val="99"/>
    <w:rsid w:val="00D445E5"/>
    <w:rPr>
      <w:b/>
      <w:bCs/>
    </w:rPr>
  </w:style>
  <w:style w:type="character" w:customStyle="1" w:styleId="WW8Num40z0">
    <w:name w:val="WW8Num40z0"/>
    <w:uiPriority w:val="99"/>
    <w:rsid w:val="00D445E5"/>
    <w:rPr>
      <w:b/>
      <w:bCs/>
    </w:rPr>
  </w:style>
  <w:style w:type="character" w:styleId="af8">
    <w:name w:val="FollowedHyperlink"/>
    <w:uiPriority w:val="99"/>
    <w:rsid w:val="00D445E5"/>
    <w:rPr>
      <w:color w:val="000000"/>
      <w:u w:val="none"/>
    </w:rPr>
  </w:style>
  <w:style w:type="character" w:styleId="af9">
    <w:name w:val="Strong"/>
    <w:uiPriority w:val="99"/>
    <w:qFormat/>
    <w:rsid w:val="00D445E5"/>
    <w:rPr>
      <w:b/>
      <w:bCs/>
    </w:rPr>
  </w:style>
  <w:style w:type="character" w:customStyle="1" w:styleId="19">
    <w:name w:val="Верхний колонтитул Знак1"/>
    <w:uiPriority w:val="99"/>
    <w:rsid w:val="00D445E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rsid w:val="00D445E5"/>
    <w:rPr>
      <w:lang w:val="en-GB" w:eastAsia="ar-SA" w:bidi="ar-SA"/>
    </w:rPr>
  </w:style>
  <w:style w:type="paragraph" w:customStyle="1" w:styleId="breakauto">
    <w:name w:val="breakauto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full-breakauto">
    <w:name w:val="full-breakauto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thmark">
    <w:name w:val="thmark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activelist">
    <w:name w:val="activelist"/>
    <w:basedOn w:val="a0"/>
    <w:uiPriority w:val="99"/>
    <w:rsid w:val="00D445E5"/>
    <w:pPr>
      <w:suppressAutoHyphens/>
      <w:spacing w:before="15" w:after="15"/>
      <w:ind w:left="15" w:right="15"/>
    </w:pPr>
    <w:rPr>
      <w:lang w:eastAsia="ar-SA"/>
    </w:rPr>
  </w:style>
  <w:style w:type="paragraph" w:customStyle="1" w:styleId="activelistname">
    <w:name w:val="activelistname"/>
    <w:basedOn w:val="a0"/>
    <w:uiPriority w:val="99"/>
    <w:rsid w:val="00D445E5"/>
    <w:pPr>
      <w:suppressAutoHyphens/>
      <w:spacing w:before="100" w:after="100"/>
      <w:jc w:val="right"/>
      <w:textAlignment w:val="center"/>
    </w:pPr>
    <w:rPr>
      <w:b/>
      <w:bCs/>
      <w:sz w:val="14"/>
      <w:szCs w:val="14"/>
      <w:lang w:eastAsia="ar-SA"/>
    </w:rPr>
  </w:style>
  <w:style w:type="paragraph" w:customStyle="1" w:styleId="activelisthead">
    <w:name w:val="activelisthead"/>
    <w:basedOn w:val="a0"/>
    <w:uiPriority w:val="99"/>
    <w:rsid w:val="00D445E5"/>
    <w:pPr>
      <w:suppressAutoHyphens/>
      <w:spacing w:before="100" w:after="100"/>
      <w:jc w:val="center"/>
      <w:textAlignment w:val="center"/>
    </w:pPr>
    <w:rPr>
      <w:b/>
      <w:bCs/>
      <w:color w:val="000000"/>
      <w:sz w:val="14"/>
      <w:szCs w:val="14"/>
      <w:lang w:eastAsia="ar-SA"/>
    </w:rPr>
  </w:style>
  <w:style w:type="paragraph" w:customStyle="1" w:styleId="activelistparityrow">
    <w:name w:val="activelistparityrow"/>
    <w:basedOn w:val="a0"/>
    <w:uiPriority w:val="99"/>
    <w:rsid w:val="00D445E5"/>
    <w:pPr>
      <w:shd w:val="clear" w:color="auto" w:fill="FFFFF0"/>
      <w:suppressAutoHyphens/>
      <w:spacing w:before="100" w:after="100"/>
    </w:pPr>
    <w:rPr>
      <w:color w:val="000000"/>
      <w:sz w:val="16"/>
      <w:szCs w:val="16"/>
      <w:lang w:eastAsia="ar-SA"/>
    </w:rPr>
  </w:style>
  <w:style w:type="paragraph" w:customStyle="1" w:styleId="activelistnotparityrow">
    <w:name w:val="activelistnotparityrow"/>
    <w:basedOn w:val="a0"/>
    <w:uiPriority w:val="99"/>
    <w:rsid w:val="00D445E5"/>
    <w:pPr>
      <w:shd w:val="clear" w:color="auto" w:fill="DDEEFF"/>
      <w:suppressAutoHyphens/>
      <w:spacing w:before="100" w:after="100"/>
    </w:pPr>
    <w:rPr>
      <w:color w:val="000000"/>
      <w:sz w:val="16"/>
      <w:szCs w:val="16"/>
      <w:lang w:eastAsia="ar-SA"/>
    </w:rPr>
  </w:style>
  <w:style w:type="paragraph" w:customStyle="1" w:styleId="activelistlightrow">
    <w:name w:val="activelistlightrow"/>
    <w:basedOn w:val="a0"/>
    <w:uiPriority w:val="99"/>
    <w:rsid w:val="00D445E5"/>
    <w:pPr>
      <w:shd w:val="clear" w:color="auto" w:fill="FFFFCC"/>
      <w:suppressAutoHyphens/>
      <w:spacing w:before="100" w:after="100"/>
    </w:pPr>
    <w:rPr>
      <w:color w:val="000000"/>
      <w:sz w:val="16"/>
      <w:szCs w:val="16"/>
      <w:lang w:eastAsia="ar-SA"/>
    </w:rPr>
  </w:style>
  <w:style w:type="paragraph" w:customStyle="1" w:styleId="scalable">
    <w:name w:val="scalable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marked">
    <w:name w:val="marked"/>
    <w:basedOn w:val="a0"/>
    <w:uiPriority w:val="99"/>
    <w:rsid w:val="00D445E5"/>
    <w:pPr>
      <w:shd w:val="clear" w:color="auto" w:fill="CCFFCC"/>
      <w:suppressAutoHyphens/>
      <w:spacing w:before="100" w:after="100"/>
    </w:pPr>
    <w:rPr>
      <w:lang w:eastAsia="ar-SA"/>
    </w:rPr>
  </w:style>
  <w:style w:type="paragraph" w:customStyle="1" w:styleId="shfield">
    <w:name w:val="shfield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mdlfield">
    <w:name w:val="mdlfield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reporthead">
    <w:name w:val="reporthead"/>
    <w:basedOn w:val="a0"/>
    <w:uiPriority w:val="99"/>
    <w:rsid w:val="00D445E5"/>
    <w:pPr>
      <w:shd w:val="clear" w:color="auto" w:fill="FFCC99"/>
      <w:suppressAutoHyphens/>
      <w:spacing w:before="100" w:after="100"/>
    </w:pPr>
    <w:rPr>
      <w:b/>
      <w:bCs/>
      <w:sz w:val="14"/>
      <w:szCs w:val="14"/>
      <w:lang w:eastAsia="ar-SA"/>
    </w:rPr>
  </w:style>
  <w:style w:type="paragraph" w:customStyle="1" w:styleId="reportinstance">
    <w:name w:val="reportinstance"/>
    <w:basedOn w:val="a0"/>
    <w:uiPriority w:val="99"/>
    <w:rsid w:val="00D445E5"/>
    <w:pPr>
      <w:shd w:val="clear" w:color="auto" w:fill="DCDCDC"/>
      <w:suppressAutoHyphens/>
      <w:spacing w:before="15" w:after="15"/>
      <w:ind w:left="15" w:right="15"/>
    </w:pPr>
    <w:rPr>
      <w:b/>
      <w:bCs/>
      <w:sz w:val="16"/>
      <w:szCs w:val="16"/>
      <w:lang w:eastAsia="ar-SA"/>
    </w:rPr>
  </w:style>
  <w:style w:type="paragraph" w:customStyle="1" w:styleId="troptional">
    <w:name w:val="troptional"/>
    <w:basedOn w:val="a0"/>
    <w:uiPriority w:val="99"/>
    <w:rsid w:val="00D445E5"/>
    <w:pPr>
      <w:suppressAutoHyphens/>
      <w:spacing w:before="100" w:after="100"/>
    </w:pPr>
    <w:rPr>
      <w:b/>
      <w:bCs/>
      <w:color w:val="A52A2A"/>
      <w:sz w:val="16"/>
      <w:szCs w:val="16"/>
      <w:lang w:eastAsia="ar-SA"/>
    </w:rPr>
  </w:style>
  <w:style w:type="paragraph" w:customStyle="1" w:styleId="questionreport">
    <w:name w:val="questionreport"/>
    <w:basedOn w:val="a0"/>
    <w:uiPriority w:val="99"/>
    <w:rsid w:val="00D445E5"/>
    <w:pPr>
      <w:suppressAutoHyphens/>
      <w:spacing w:before="100" w:after="100"/>
    </w:pPr>
    <w:rPr>
      <w:rFonts w:ascii="Verdana" w:hAnsi="Verdana" w:cs="Verdana"/>
      <w:sz w:val="16"/>
      <w:szCs w:val="16"/>
      <w:lang w:eastAsia="ar-SA"/>
    </w:rPr>
  </w:style>
  <w:style w:type="paragraph" w:customStyle="1" w:styleId="questiontest">
    <w:name w:val="questiontest"/>
    <w:basedOn w:val="a0"/>
    <w:uiPriority w:val="99"/>
    <w:rsid w:val="00D445E5"/>
    <w:pPr>
      <w:suppressAutoHyphens/>
      <w:spacing w:before="100" w:after="100"/>
    </w:pPr>
    <w:rPr>
      <w:rFonts w:ascii="Verdana" w:hAnsi="Verdana" w:cs="Verdana"/>
      <w:sz w:val="16"/>
      <w:szCs w:val="16"/>
      <w:lang w:eastAsia="ar-SA"/>
    </w:rPr>
  </w:style>
  <w:style w:type="paragraph" w:customStyle="1" w:styleId="qtesthead">
    <w:name w:val="qtesthead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hdate">
    <w:name w:val="qhdate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qhnum">
    <w:name w:val="qhnum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qhentity">
    <w:name w:val="qhentity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hfree">
    <w:name w:val="qhfree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rfull">
    <w:name w:val="qrfull"/>
    <w:basedOn w:val="a0"/>
    <w:uiPriority w:val="99"/>
    <w:rsid w:val="00D445E5"/>
    <w:pPr>
      <w:shd w:val="clear" w:color="auto" w:fill="FFFFF0"/>
      <w:suppressAutoHyphens/>
      <w:spacing w:before="100" w:after="100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danswerr">
    <w:name w:val="qdanswerr"/>
    <w:basedOn w:val="a0"/>
    <w:uiPriority w:val="99"/>
    <w:rsid w:val="00D445E5"/>
    <w:pPr>
      <w:shd w:val="clear" w:color="auto" w:fill="CCCCCC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danswer">
    <w:name w:val="qdanswer"/>
    <w:basedOn w:val="a0"/>
    <w:uiPriority w:val="99"/>
    <w:rsid w:val="00D445E5"/>
    <w:pPr>
      <w:shd w:val="clear" w:color="auto" w:fill="FFFFFF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id3ex">
    <w:name w:val="id3ex"/>
    <w:basedOn w:val="a0"/>
    <w:uiPriority w:val="99"/>
    <w:rsid w:val="00D445E5"/>
    <w:pPr>
      <w:pBdr>
        <w:top w:val="double" w:sz="2" w:space="0" w:color="000000"/>
        <w:left w:val="double" w:sz="2" w:space="0" w:color="000000"/>
      </w:pBdr>
      <w:shd w:val="clear" w:color="auto" w:fill="FFFFF0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id18ex">
    <w:name w:val="id18ex"/>
    <w:basedOn w:val="a0"/>
    <w:uiPriority w:val="99"/>
    <w:rsid w:val="00D445E5"/>
    <w:pPr>
      <w:suppressAutoHyphens/>
      <w:spacing w:before="100" w:after="100"/>
      <w:textAlignment w:val="top"/>
    </w:pPr>
    <w:rPr>
      <w:lang w:eastAsia="ar-SA"/>
    </w:rPr>
  </w:style>
  <w:style w:type="paragraph" w:customStyle="1" w:styleId="attrname">
    <w:name w:val="attrname"/>
    <w:basedOn w:val="a0"/>
    <w:uiPriority w:val="99"/>
    <w:rsid w:val="00D445E5"/>
    <w:pPr>
      <w:pBdr>
        <w:bottom w:val="double" w:sz="2" w:space="0" w:color="000000"/>
      </w:pBdr>
      <w:shd w:val="clear" w:color="auto" w:fill="FFFFFF"/>
      <w:suppressAutoHyphens/>
      <w:spacing w:before="100" w:after="100"/>
      <w:textAlignment w:val="top"/>
    </w:pPr>
    <w:rPr>
      <w:lang w:eastAsia="ar-SA"/>
    </w:rPr>
  </w:style>
  <w:style w:type="paragraph" w:customStyle="1" w:styleId="attrvalue">
    <w:name w:val="attrvalue"/>
    <w:basedOn w:val="a0"/>
    <w:uiPriority w:val="99"/>
    <w:rsid w:val="00D445E5"/>
    <w:pPr>
      <w:pBdr>
        <w:bottom w:val="double" w:sz="2" w:space="0" w:color="000000"/>
        <w:right w:val="double" w:sz="2" w:space="0" w:color="000000"/>
      </w:pBdr>
      <w:shd w:val="clear" w:color="auto" w:fill="FFFFF0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rightanswer">
    <w:name w:val="rightanswer"/>
    <w:basedOn w:val="a0"/>
    <w:uiPriority w:val="99"/>
    <w:rsid w:val="00D445E5"/>
    <w:pPr>
      <w:shd w:val="clear" w:color="auto" w:fill="CCCCCC"/>
      <w:suppressAutoHyphens/>
      <w:spacing w:before="100" w:after="100"/>
      <w:jc w:val="right"/>
      <w:textAlignment w:val="top"/>
    </w:pPr>
    <w:rPr>
      <w:lang w:eastAsia="ar-SA"/>
    </w:rPr>
  </w:style>
  <w:style w:type="paragraph" w:styleId="afa">
    <w:name w:val="Normal (Web)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afb">
    <w:name w:val="Содержимое таблицы"/>
    <w:basedOn w:val="a0"/>
    <w:uiPriority w:val="99"/>
    <w:rsid w:val="00D445E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uiPriority w:val="99"/>
    <w:rsid w:val="00D445E5"/>
    <w:pPr>
      <w:jc w:val="center"/>
    </w:pPr>
    <w:rPr>
      <w:b/>
      <w:bCs/>
    </w:rPr>
  </w:style>
  <w:style w:type="paragraph" w:customStyle="1" w:styleId="Standard">
    <w:name w:val="Standard"/>
    <w:uiPriority w:val="99"/>
    <w:rsid w:val="00D445E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a1"/>
    <w:uiPriority w:val="99"/>
    <w:rsid w:val="00B9782A"/>
  </w:style>
  <w:style w:type="paragraph" w:customStyle="1" w:styleId="c12">
    <w:name w:val="c12"/>
    <w:basedOn w:val="a0"/>
    <w:uiPriority w:val="99"/>
    <w:rsid w:val="00B9782A"/>
    <w:pPr>
      <w:spacing w:before="100" w:beforeAutospacing="1" w:after="100" w:afterAutospacing="1"/>
    </w:pPr>
  </w:style>
  <w:style w:type="character" w:customStyle="1" w:styleId="c180">
    <w:name w:val="c180"/>
    <w:basedOn w:val="a1"/>
    <w:uiPriority w:val="99"/>
    <w:rsid w:val="00B9782A"/>
  </w:style>
  <w:style w:type="character" w:customStyle="1" w:styleId="1b">
    <w:name w:val="Знак Знак1"/>
    <w:uiPriority w:val="99"/>
    <w:rsid w:val="00621DB1"/>
    <w:rPr>
      <w:sz w:val="24"/>
      <w:szCs w:val="24"/>
      <w:lang w:val="ru-RU" w:eastAsia="ru-RU"/>
    </w:rPr>
  </w:style>
  <w:style w:type="paragraph" w:styleId="afd">
    <w:name w:val="List Paragraph"/>
    <w:basedOn w:val="a0"/>
    <w:uiPriority w:val="99"/>
    <w:qFormat/>
    <w:rsid w:val="00B555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imported-">
    <w:name w:val="imported-Свободная форма"/>
    <w:uiPriority w:val="99"/>
    <w:rsid w:val="007A2DA8"/>
    <w:rPr>
      <w:rFonts w:ascii="Helvetica" w:hAnsi="Helvetica" w:cs="Helvetica"/>
      <w:color w:val="000000"/>
      <w:sz w:val="24"/>
      <w:szCs w:val="24"/>
    </w:rPr>
  </w:style>
  <w:style w:type="paragraph" w:customStyle="1" w:styleId="imported-Normal">
    <w:name w:val="imported-Normal"/>
    <w:uiPriority w:val="99"/>
    <w:rsid w:val="007A2DA8"/>
    <w:rPr>
      <w:color w:val="000000"/>
      <w:sz w:val="24"/>
      <w:szCs w:val="24"/>
      <w:lang w:val="en-US"/>
    </w:rPr>
  </w:style>
  <w:style w:type="paragraph" w:styleId="afe">
    <w:name w:val="Title"/>
    <w:basedOn w:val="a0"/>
    <w:link w:val="aff"/>
    <w:qFormat/>
    <w:locked/>
    <w:rsid w:val="00361582"/>
    <w:pPr>
      <w:jc w:val="center"/>
    </w:pPr>
    <w:rPr>
      <w:b/>
      <w:szCs w:val="20"/>
    </w:rPr>
  </w:style>
  <w:style w:type="character" w:customStyle="1" w:styleId="aff">
    <w:name w:val="Название Знак"/>
    <w:basedOn w:val="a1"/>
    <w:link w:val="afe"/>
    <w:rsid w:val="00361582"/>
    <w:rPr>
      <w:b/>
      <w:sz w:val="24"/>
    </w:rPr>
  </w:style>
  <w:style w:type="paragraph" w:customStyle="1" w:styleId="1c">
    <w:name w:val="1 Знак"/>
    <w:basedOn w:val="a0"/>
    <w:rsid w:val="00F15E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C109D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109D"/>
    <w:pPr>
      <w:keepNext/>
      <w:spacing w:before="240" w:after="60"/>
      <w:ind w:firstLine="72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109D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109D"/>
    <w:pPr>
      <w:keepNext/>
      <w:jc w:val="right"/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4C109D"/>
    <w:pPr>
      <w:keepNext/>
      <w:spacing w:line="360" w:lineRule="auto"/>
      <w:outlineLvl w:val="3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4C109D"/>
    <w:pPr>
      <w:keepNext/>
      <w:outlineLvl w:val="4"/>
    </w:pPr>
    <w:rPr>
      <w:rFonts w:ascii="Arial" w:hAnsi="Arial" w:cs="Arial"/>
      <w:b/>
      <w:bCs/>
      <w:kern w:val="28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4C109D"/>
    <w:pPr>
      <w:keepNext/>
      <w:jc w:val="center"/>
      <w:outlineLvl w:val="5"/>
    </w:pPr>
    <w:rPr>
      <w:rFonts w:ascii="Arial" w:hAnsi="Arial" w:cs="Arial"/>
      <w:kern w:val="28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4C109D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4C109D"/>
    <w:pPr>
      <w:keepNext/>
      <w:jc w:val="center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5E5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445E5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445E5"/>
    <w:rPr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A9259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9259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445E5"/>
    <w:rPr>
      <w:rFonts w:ascii="Arial" w:hAnsi="Arial" w:cs="Arial"/>
      <w:kern w:val="28"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A9259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A92593"/>
    <w:rPr>
      <w:rFonts w:ascii="Calibri" w:hAnsi="Calibri" w:cs="Calibri"/>
      <w:i/>
      <w:iCs/>
      <w:sz w:val="24"/>
      <w:szCs w:val="24"/>
    </w:rPr>
  </w:style>
  <w:style w:type="paragraph" w:styleId="a4">
    <w:name w:val="header"/>
    <w:basedOn w:val="a0"/>
    <w:link w:val="a5"/>
    <w:uiPriority w:val="99"/>
    <w:rsid w:val="004C109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D445E5"/>
    <w:rPr>
      <w:sz w:val="24"/>
      <w:szCs w:val="24"/>
    </w:rPr>
  </w:style>
  <w:style w:type="paragraph" w:styleId="a6">
    <w:name w:val="footer"/>
    <w:basedOn w:val="a0"/>
    <w:link w:val="a7"/>
    <w:uiPriority w:val="99"/>
    <w:rsid w:val="004C109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D445E5"/>
    <w:rPr>
      <w:sz w:val="24"/>
      <w:szCs w:val="24"/>
    </w:rPr>
  </w:style>
  <w:style w:type="character" w:styleId="a8">
    <w:name w:val="page number"/>
    <w:basedOn w:val="a1"/>
    <w:uiPriority w:val="99"/>
    <w:rsid w:val="004C109D"/>
  </w:style>
  <w:style w:type="paragraph" w:styleId="a9">
    <w:name w:val="Body Text Indent"/>
    <w:basedOn w:val="a0"/>
    <w:link w:val="aa"/>
    <w:uiPriority w:val="99"/>
    <w:rsid w:val="004C109D"/>
    <w:pPr>
      <w:ind w:firstLine="720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locked/>
    <w:rsid w:val="00D445E5"/>
    <w:rPr>
      <w:rFonts w:ascii="Arial" w:hAnsi="Arial" w:cs="Arial"/>
      <w:sz w:val="24"/>
      <w:szCs w:val="24"/>
    </w:rPr>
  </w:style>
  <w:style w:type="paragraph" w:styleId="ab">
    <w:name w:val="Body Text"/>
    <w:basedOn w:val="a0"/>
    <w:link w:val="ac"/>
    <w:uiPriority w:val="99"/>
    <w:rsid w:val="004C109D"/>
    <w:pPr>
      <w:spacing w:line="360" w:lineRule="auto"/>
      <w:jc w:val="center"/>
    </w:pPr>
    <w:rPr>
      <w:i/>
      <w:iCs/>
      <w:caps/>
      <w:sz w:val="44"/>
      <w:szCs w:val="44"/>
    </w:rPr>
  </w:style>
  <w:style w:type="character" w:customStyle="1" w:styleId="ac">
    <w:name w:val="Основной текст Знак"/>
    <w:link w:val="ab"/>
    <w:uiPriority w:val="99"/>
    <w:locked/>
    <w:rsid w:val="00D445E5"/>
    <w:rPr>
      <w:i/>
      <w:iCs/>
      <w:caps/>
      <w:sz w:val="44"/>
      <w:szCs w:val="44"/>
    </w:rPr>
  </w:style>
  <w:style w:type="paragraph" w:customStyle="1" w:styleId="ad">
    <w:name w:val="Знак"/>
    <w:basedOn w:val="a0"/>
    <w:uiPriority w:val="99"/>
    <w:rsid w:val="00D445E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2"/>
    <w:uiPriority w:val="99"/>
    <w:rsid w:val="00D4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445E5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D445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D445E5"/>
    <w:rPr>
      <w:color w:val="0000FF"/>
      <w:u w:val="single"/>
    </w:rPr>
  </w:style>
  <w:style w:type="paragraph" w:customStyle="1" w:styleId="ConsPlusNonformat">
    <w:name w:val="ConsPlusNonformat"/>
    <w:uiPriority w:val="99"/>
    <w:rsid w:val="00D44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D445E5"/>
    <w:pPr>
      <w:suppressAutoHyphens/>
    </w:pPr>
    <w:rPr>
      <w:lang w:eastAsia="ar-SA"/>
    </w:rPr>
  </w:style>
  <w:style w:type="paragraph" w:styleId="21">
    <w:name w:val="Body Text Indent 2"/>
    <w:basedOn w:val="a0"/>
    <w:link w:val="22"/>
    <w:uiPriority w:val="99"/>
    <w:rsid w:val="00D445E5"/>
    <w:pPr>
      <w:spacing w:after="120" w:line="480" w:lineRule="auto"/>
      <w:ind w:left="283"/>
    </w:pPr>
    <w:rPr>
      <w:sz w:val="20"/>
      <w:szCs w:val="20"/>
      <w:lang w:val="en-GB"/>
    </w:rPr>
  </w:style>
  <w:style w:type="character" w:customStyle="1" w:styleId="22">
    <w:name w:val="Основной текст с отступом 2 Знак"/>
    <w:link w:val="21"/>
    <w:uiPriority w:val="99"/>
    <w:locked/>
    <w:rsid w:val="00D445E5"/>
    <w:rPr>
      <w:lang w:val="en-GB"/>
    </w:rPr>
  </w:style>
  <w:style w:type="paragraph" w:styleId="af0">
    <w:name w:val="caption"/>
    <w:basedOn w:val="a0"/>
    <w:next w:val="a0"/>
    <w:uiPriority w:val="99"/>
    <w:qFormat/>
    <w:rsid w:val="00D445E5"/>
    <w:pPr>
      <w:snapToGrid w:val="0"/>
      <w:jc w:val="center"/>
    </w:pPr>
    <w:rPr>
      <w:b/>
      <w:bCs/>
    </w:rPr>
  </w:style>
  <w:style w:type="paragraph" w:styleId="af1">
    <w:name w:val="Balloon Text"/>
    <w:basedOn w:val="a0"/>
    <w:link w:val="12"/>
    <w:uiPriority w:val="99"/>
    <w:semiHidden/>
    <w:rsid w:val="00D445E5"/>
    <w:rPr>
      <w:rFonts w:ascii="Tahoma" w:eastAsia="SimSun" w:hAnsi="Tahoma" w:cs="Tahoma"/>
      <w:sz w:val="16"/>
      <w:szCs w:val="16"/>
      <w:lang w:eastAsia="zh-CN"/>
    </w:rPr>
  </w:style>
  <w:style w:type="character" w:customStyle="1" w:styleId="12">
    <w:name w:val="Текст выноски Знак1"/>
    <w:link w:val="af1"/>
    <w:uiPriority w:val="99"/>
    <w:locked/>
    <w:rsid w:val="00D445E5"/>
    <w:rPr>
      <w:rFonts w:ascii="Tahoma" w:eastAsia="SimSun" w:hAnsi="Tahoma" w:cs="Tahoma"/>
      <w:sz w:val="16"/>
      <w:szCs w:val="16"/>
      <w:lang w:eastAsia="zh-CN"/>
    </w:rPr>
  </w:style>
  <w:style w:type="character" w:customStyle="1" w:styleId="af2">
    <w:name w:val="Текст выноски Знак"/>
    <w:uiPriority w:val="99"/>
    <w:rsid w:val="00D445E5"/>
    <w:rPr>
      <w:rFonts w:ascii="Segoe UI" w:hAnsi="Segoe UI" w:cs="Segoe UI"/>
      <w:sz w:val="18"/>
      <w:szCs w:val="18"/>
    </w:rPr>
  </w:style>
  <w:style w:type="paragraph" w:styleId="31">
    <w:name w:val="Body Text 3"/>
    <w:basedOn w:val="a0"/>
    <w:link w:val="32"/>
    <w:uiPriority w:val="99"/>
    <w:rsid w:val="00D445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445E5"/>
    <w:rPr>
      <w:sz w:val="16"/>
      <w:szCs w:val="16"/>
    </w:rPr>
  </w:style>
  <w:style w:type="character" w:customStyle="1" w:styleId="WW8Num1z0">
    <w:name w:val="WW8Num1z0"/>
    <w:uiPriority w:val="99"/>
    <w:rsid w:val="00D445E5"/>
    <w:rPr>
      <w:rFonts w:ascii="Symbol" w:hAnsi="Symbol" w:cs="Symbol"/>
    </w:rPr>
  </w:style>
  <w:style w:type="character" w:customStyle="1" w:styleId="WW8Num6z2">
    <w:name w:val="WW8Num6z2"/>
    <w:uiPriority w:val="99"/>
    <w:rsid w:val="00D445E5"/>
    <w:rPr>
      <w:color w:val="auto"/>
    </w:rPr>
  </w:style>
  <w:style w:type="character" w:customStyle="1" w:styleId="WW8Num6z4">
    <w:name w:val="WW8Num6z4"/>
    <w:uiPriority w:val="99"/>
    <w:rsid w:val="00D445E5"/>
    <w:rPr>
      <w:rFonts w:ascii="Times New Roman" w:hAnsi="Times New Roman" w:cs="Times New Roman"/>
    </w:rPr>
  </w:style>
  <w:style w:type="character" w:customStyle="1" w:styleId="13">
    <w:name w:val="Основной шрифт абзаца1"/>
    <w:uiPriority w:val="99"/>
    <w:rsid w:val="00D445E5"/>
  </w:style>
  <w:style w:type="character" w:customStyle="1" w:styleId="af3">
    <w:name w:val="Символ нумерации"/>
    <w:uiPriority w:val="99"/>
    <w:rsid w:val="00D445E5"/>
  </w:style>
  <w:style w:type="paragraph" w:customStyle="1" w:styleId="af4">
    <w:name w:val="Заголовок"/>
    <w:basedOn w:val="a0"/>
    <w:next w:val="ab"/>
    <w:uiPriority w:val="99"/>
    <w:rsid w:val="00D445E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val="en-GB" w:eastAsia="ar-SA"/>
    </w:rPr>
  </w:style>
  <w:style w:type="paragraph" w:styleId="af5">
    <w:name w:val="List"/>
    <w:basedOn w:val="ab"/>
    <w:uiPriority w:val="99"/>
    <w:rsid w:val="00D445E5"/>
    <w:pPr>
      <w:suppressAutoHyphens/>
      <w:spacing w:before="240" w:line="240" w:lineRule="atLeast"/>
      <w:jc w:val="left"/>
    </w:pPr>
    <w:rPr>
      <w:rFonts w:ascii="Arial" w:hAnsi="Arial" w:cs="Arial"/>
      <w:i w:val="0"/>
      <w:iCs w:val="0"/>
      <w:caps w:val="0"/>
      <w:sz w:val="28"/>
      <w:szCs w:val="28"/>
      <w:lang w:eastAsia="ar-SA"/>
    </w:rPr>
  </w:style>
  <w:style w:type="paragraph" w:customStyle="1" w:styleId="14">
    <w:name w:val="Название1"/>
    <w:basedOn w:val="a0"/>
    <w:uiPriority w:val="99"/>
    <w:rsid w:val="00D445E5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val="en-GB" w:eastAsia="ar-SA"/>
    </w:rPr>
  </w:style>
  <w:style w:type="paragraph" w:customStyle="1" w:styleId="15">
    <w:name w:val="Указатель1"/>
    <w:basedOn w:val="a0"/>
    <w:uiPriority w:val="99"/>
    <w:rsid w:val="00D445E5"/>
    <w:pPr>
      <w:suppressLineNumbers/>
      <w:suppressAutoHyphens/>
    </w:pPr>
    <w:rPr>
      <w:rFonts w:ascii="Arial" w:hAnsi="Arial" w:cs="Arial"/>
      <w:sz w:val="20"/>
      <w:szCs w:val="20"/>
      <w:lang w:val="en-GB" w:eastAsia="ar-SA"/>
    </w:rPr>
  </w:style>
  <w:style w:type="paragraph" w:customStyle="1" w:styleId="16">
    <w:name w:val="çàãîëîâîê 1"/>
    <w:basedOn w:val="a0"/>
    <w:next w:val="a0"/>
    <w:uiPriority w:val="99"/>
    <w:rsid w:val="00D445E5"/>
    <w:pPr>
      <w:keepNext/>
      <w:suppressAutoHyphens/>
      <w:spacing w:before="120"/>
      <w:ind w:firstLine="720"/>
      <w:jc w:val="both"/>
    </w:pPr>
    <w:rPr>
      <w:rFonts w:ascii="Arial" w:hAnsi="Arial" w:cs="Arial"/>
      <w:sz w:val="32"/>
      <w:szCs w:val="32"/>
      <w:lang w:eastAsia="ar-SA"/>
    </w:rPr>
  </w:style>
  <w:style w:type="paragraph" w:customStyle="1" w:styleId="17">
    <w:name w:val="Схема документа1"/>
    <w:basedOn w:val="a0"/>
    <w:uiPriority w:val="99"/>
    <w:rsid w:val="00D445E5"/>
    <w:pPr>
      <w:shd w:val="clear" w:color="auto" w:fill="000080"/>
      <w:suppressAutoHyphens/>
    </w:pPr>
    <w:rPr>
      <w:rFonts w:ascii="Tahoma" w:hAnsi="Tahoma" w:cs="Tahoma"/>
      <w:sz w:val="20"/>
      <w:szCs w:val="20"/>
      <w:lang w:val="en-GB" w:eastAsia="ar-SA"/>
    </w:rPr>
  </w:style>
  <w:style w:type="paragraph" w:customStyle="1" w:styleId="310">
    <w:name w:val="Основной текст с отступом 31"/>
    <w:basedOn w:val="a0"/>
    <w:uiPriority w:val="99"/>
    <w:rsid w:val="00D445E5"/>
    <w:pPr>
      <w:suppressAutoHyphens/>
      <w:spacing w:after="120"/>
      <w:ind w:left="283"/>
    </w:pPr>
    <w:rPr>
      <w:sz w:val="16"/>
      <w:szCs w:val="16"/>
      <w:lang w:val="en-GB" w:eastAsia="ar-SA"/>
    </w:rPr>
  </w:style>
  <w:style w:type="paragraph" w:customStyle="1" w:styleId="ConsPlusTitle">
    <w:name w:val="ConsPlusTitle"/>
    <w:uiPriority w:val="99"/>
    <w:rsid w:val="00D445E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D445E5"/>
    <w:pPr>
      <w:suppressAutoHyphens/>
      <w:ind w:firstLine="540"/>
    </w:pPr>
    <w:rPr>
      <w:sz w:val="28"/>
      <w:szCs w:val="28"/>
      <w:lang w:eastAsia="ar-SA"/>
    </w:rPr>
  </w:style>
  <w:style w:type="paragraph" w:customStyle="1" w:styleId="18">
    <w:name w:val="Цитата1"/>
    <w:uiPriority w:val="99"/>
    <w:rsid w:val="00D445E5"/>
    <w:pPr>
      <w:tabs>
        <w:tab w:val="left" w:pos="-284"/>
      </w:tabs>
      <w:suppressAutoHyphens/>
      <w:ind w:left="-142" w:right="-766" w:hanging="426"/>
      <w:jc w:val="both"/>
    </w:pPr>
    <w:rPr>
      <w:rFonts w:ascii="TimesDL" w:hAnsi="TimesDL" w:cs="TimesDL"/>
      <w:sz w:val="28"/>
      <w:szCs w:val="28"/>
      <w:lang w:eastAsia="ar-SA"/>
    </w:rPr>
  </w:style>
  <w:style w:type="paragraph" w:customStyle="1" w:styleId="211">
    <w:name w:val="Основной текст 21"/>
    <w:basedOn w:val="11"/>
    <w:uiPriority w:val="99"/>
    <w:rsid w:val="00D445E5"/>
    <w:pPr>
      <w:jc w:val="both"/>
    </w:pPr>
    <w:rPr>
      <w:rFonts w:ascii="Arial" w:hAnsi="Arial" w:cs="Arial"/>
      <w:sz w:val="24"/>
      <w:szCs w:val="24"/>
    </w:rPr>
  </w:style>
  <w:style w:type="paragraph" w:customStyle="1" w:styleId="a">
    <w:name w:val="Пункт"/>
    <w:basedOn w:val="a0"/>
    <w:uiPriority w:val="99"/>
    <w:rsid w:val="00D445E5"/>
    <w:pPr>
      <w:numPr>
        <w:numId w:val="8"/>
      </w:numPr>
      <w:suppressAutoHyphens/>
      <w:jc w:val="both"/>
    </w:pPr>
    <w:rPr>
      <w:lang w:eastAsia="ar-SA"/>
    </w:rPr>
  </w:style>
  <w:style w:type="paragraph" w:customStyle="1" w:styleId="af6">
    <w:name w:val="Подпункт"/>
    <w:basedOn w:val="a"/>
    <w:uiPriority w:val="99"/>
    <w:rsid w:val="00D445E5"/>
  </w:style>
  <w:style w:type="paragraph" w:customStyle="1" w:styleId="af7">
    <w:name w:val="Содержимое врезки"/>
    <w:basedOn w:val="ab"/>
    <w:uiPriority w:val="99"/>
    <w:rsid w:val="00D445E5"/>
    <w:pPr>
      <w:suppressAutoHyphens/>
      <w:spacing w:before="240" w:line="240" w:lineRule="atLeast"/>
      <w:jc w:val="left"/>
    </w:pPr>
    <w:rPr>
      <w:rFonts w:ascii="TimesET" w:hAnsi="TimesET" w:cs="TimesET"/>
      <w:i w:val="0"/>
      <w:iCs w:val="0"/>
      <w:caps w:val="0"/>
      <w:sz w:val="28"/>
      <w:szCs w:val="28"/>
      <w:lang w:eastAsia="ar-SA"/>
    </w:rPr>
  </w:style>
  <w:style w:type="paragraph" w:customStyle="1" w:styleId="caaieiaie1">
    <w:name w:val="caaieiaie 1"/>
    <w:basedOn w:val="a0"/>
    <w:next w:val="a0"/>
    <w:uiPriority w:val="99"/>
    <w:rsid w:val="00D445E5"/>
    <w:pPr>
      <w:keepNext/>
      <w:suppressAutoHyphens/>
      <w:overflowPunct w:val="0"/>
      <w:autoSpaceDE w:val="0"/>
      <w:jc w:val="center"/>
      <w:textAlignment w:val="baseline"/>
    </w:pPr>
    <w:rPr>
      <w:b/>
      <w:bCs/>
      <w:sz w:val="22"/>
      <w:szCs w:val="22"/>
      <w:lang w:eastAsia="ar-SA"/>
    </w:rPr>
  </w:style>
  <w:style w:type="character" w:customStyle="1" w:styleId="WW8Num2z0">
    <w:name w:val="WW8Num2z0"/>
    <w:uiPriority w:val="99"/>
    <w:rsid w:val="00D445E5"/>
    <w:rPr>
      <w:b/>
      <w:bCs/>
    </w:rPr>
  </w:style>
  <w:style w:type="character" w:customStyle="1" w:styleId="WW8Num3z0">
    <w:name w:val="WW8Num3z0"/>
    <w:uiPriority w:val="99"/>
    <w:rsid w:val="00D445E5"/>
    <w:rPr>
      <w:b/>
      <w:bCs/>
    </w:rPr>
  </w:style>
  <w:style w:type="character" w:customStyle="1" w:styleId="WW8Num4z0">
    <w:name w:val="WW8Num4z0"/>
    <w:uiPriority w:val="99"/>
    <w:rsid w:val="00D445E5"/>
    <w:rPr>
      <w:b/>
      <w:bCs/>
    </w:rPr>
  </w:style>
  <w:style w:type="character" w:customStyle="1" w:styleId="WW8Num5z0">
    <w:name w:val="WW8Num5z0"/>
    <w:uiPriority w:val="99"/>
    <w:rsid w:val="00D445E5"/>
    <w:rPr>
      <w:b/>
      <w:bCs/>
    </w:rPr>
  </w:style>
  <w:style w:type="character" w:customStyle="1" w:styleId="WW8Num6z0">
    <w:name w:val="WW8Num6z0"/>
    <w:uiPriority w:val="99"/>
    <w:rsid w:val="00D445E5"/>
    <w:rPr>
      <w:b/>
      <w:bCs/>
    </w:rPr>
  </w:style>
  <w:style w:type="character" w:customStyle="1" w:styleId="WW8Num7z0">
    <w:name w:val="WW8Num7z0"/>
    <w:uiPriority w:val="99"/>
    <w:rsid w:val="00D445E5"/>
    <w:rPr>
      <w:b/>
      <w:bCs/>
    </w:rPr>
  </w:style>
  <w:style w:type="character" w:customStyle="1" w:styleId="WW8Num8z0">
    <w:name w:val="WW8Num8z0"/>
    <w:uiPriority w:val="99"/>
    <w:rsid w:val="00D445E5"/>
    <w:rPr>
      <w:b/>
      <w:bCs/>
    </w:rPr>
  </w:style>
  <w:style w:type="character" w:customStyle="1" w:styleId="WW8Num9z0">
    <w:name w:val="WW8Num9z0"/>
    <w:uiPriority w:val="99"/>
    <w:rsid w:val="00D445E5"/>
    <w:rPr>
      <w:b/>
      <w:bCs/>
    </w:rPr>
  </w:style>
  <w:style w:type="character" w:customStyle="1" w:styleId="WW8Num10z0">
    <w:name w:val="WW8Num10z0"/>
    <w:uiPriority w:val="99"/>
    <w:rsid w:val="00D445E5"/>
    <w:rPr>
      <w:b/>
      <w:bCs/>
    </w:rPr>
  </w:style>
  <w:style w:type="character" w:customStyle="1" w:styleId="WW8Num11z0">
    <w:name w:val="WW8Num11z0"/>
    <w:uiPriority w:val="99"/>
    <w:rsid w:val="00D445E5"/>
    <w:rPr>
      <w:b/>
      <w:bCs/>
    </w:rPr>
  </w:style>
  <w:style w:type="character" w:customStyle="1" w:styleId="WW8Num12z0">
    <w:name w:val="WW8Num12z0"/>
    <w:uiPriority w:val="99"/>
    <w:rsid w:val="00D445E5"/>
    <w:rPr>
      <w:b/>
      <w:bCs/>
    </w:rPr>
  </w:style>
  <w:style w:type="character" w:customStyle="1" w:styleId="WW8Num13z0">
    <w:name w:val="WW8Num13z0"/>
    <w:uiPriority w:val="99"/>
    <w:rsid w:val="00D445E5"/>
    <w:rPr>
      <w:b/>
      <w:bCs/>
    </w:rPr>
  </w:style>
  <w:style w:type="character" w:customStyle="1" w:styleId="WW8Num14z0">
    <w:name w:val="WW8Num14z0"/>
    <w:uiPriority w:val="99"/>
    <w:rsid w:val="00D445E5"/>
    <w:rPr>
      <w:b/>
      <w:bCs/>
    </w:rPr>
  </w:style>
  <w:style w:type="character" w:customStyle="1" w:styleId="WW8Num15z0">
    <w:name w:val="WW8Num15z0"/>
    <w:uiPriority w:val="99"/>
    <w:rsid w:val="00D445E5"/>
    <w:rPr>
      <w:b/>
      <w:bCs/>
    </w:rPr>
  </w:style>
  <w:style w:type="character" w:customStyle="1" w:styleId="WW8Num16z0">
    <w:name w:val="WW8Num16z0"/>
    <w:uiPriority w:val="99"/>
    <w:rsid w:val="00D445E5"/>
    <w:rPr>
      <w:b/>
      <w:bCs/>
    </w:rPr>
  </w:style>
  <w:style w:type="character" w:customStyle="1" w:styleId="WW8Num17z0">
    <w:name w:val="WW8Num17z0"/>
    <w:uiPriority w:val="99"/>
    <w:rsid w:val="00D445E5"/>
    <w:rPr>
      <w:b/>
      <w:bCs/>
    </w:rPr>
  </w:style>
  <w:style w:type="character" w:customStyle="1" w:styleId="WW8Num18z0">
    <w:name w:val="WW8Num18z0"/>
    <w:uiPriority w:val="99"/>
    <w:rsid w:val="00D445E5"/>
    <w:rPr>
      <w:b/>
      <w:bCs/>
    </w:rPr>
  </w:style>
  <w:style w:type="character" w:customStyle="1" w:styleId="WW8Num19z0">
    <w:name w:val="WW8Num19z0"/>
    <w:uiPriority w:val="99"/>
    <w:rsid w:val="00D445E5"/>
    <w:rPr>
      <w:b/>
      <w:bCs/>
    </w:rPr>
  </w:style>
  <w:style w:type="character" w:customStyle="1" w:styleId="WW8Num20z0">
    <w:name w:val="WW8Num20z0"/>
    <w:uiPriority w:val="99"/>
    <w:rsid w:val="00D445E5"/>
    <w:rPr>
      <w:b/>
      <w:bCs/>
    </w:rPr>
  </w:style>
  <w:style w:type="character" w:customStyle="1" w:styleId="WW8Num21z0">
    <w:name w:val="WW8Num21z0"/>
    <w:uiPriority w:val="99"/>
    <w:rsid w:val="00D445E5"/>
    <w:rPr>
      <w:b/>
      <w:bCs/>
    </w:rPr>
  </w:style>
  <w:style w:type="character" w:customStyle="1" w:styleId="WW8Num23z0">
    <w:name w:val="WW8Num23z0"/>
    <w:uiPriority w:val="99"/>
    <w:rsid w:val="00D445E5"/>
    <w:rPr>
      <w:b/>
      <w:bCs/>
    </w:rPr>
  </w:style>
  <w:style w:type="character" w:customStyle="1" w:styleId="WW8Num24z0">
    <w:name w:val="WW8Num24z0"/>
    <w:uiPriority w:val="99"/>
    <w:rsid w:val="00D445E5"/>
    <w:rPr>
      <w:b/>
      <w:bCs/>
    </w:rPr>
  </w:style>
  <w:style w:type="character" w:customStyle="1" w:styleId="WW8Num25z0">
    <w:name w:val="WW8Num25z0"/>
    <w:uiPriority w:val="99"/>
    <w:rsid w:val="00D445E5"/>
    <w:rPr>
      <w:b/>
      <w:bCs/>
    </w:rPr>
  </w:style>
  <w:style w:type="character" w:customStyle="1" w:styleId="WW8Num26z0">
    <w:name w:val="WW8Num26z0"/>
    <w:uiPriority w:val="99"/>
    <w:rsid w:val="00D445E5"/>
    <w:rPr>
      <w:b/>
      <w:bCs/>
    </w:rPr>
  </w:style>
  <w:style w:type="character" w:customStyle="1" w:styleId="WW8Num27z0">
    <w:name w:val="WW8Num27z0"/>
    <w:uiPriority w:val="99"/>
    <w:rsid w:val="00D445E5"/>
    <w:rPr>
      <w:b/>
      <w:bCs/>
    </w:rPr>
  </w:style>
  <w:style w:type="character" w:customStyle="1" w:styleId="WW8Num28z0">
    <w:name w:val="WW8Num28z0"/>
    <w:uiPriority w:val="99"/>
    <w:rsid w:val="00D445E5"/>
    <w:rPr>
      <w:b/>
      <w:bCs/>
    </w:rPr>
  </w:style>
  <w:style w:type="character" w:customStyle="1" w:styleId="WW8Num29z0">
    <w:name w:val="WW8Num29z0"/>
    <w:uiPriority w:val="99"/>
    <w:rsid w:val="00D445E5"/>
    <w:rPr>
      <w:b/>
      <w:bCs/>
    </w:rPr>
  </w:style>
  <w:style w:type="character" w:customStyle="1" w:styleId="WW8Num30z0">
    <w:name w:val="WW8Num30z0"/>
    <w:uiPriority w:val="99"/>
    <w:rsid w:val="00D445E5"/>
    <w:rPr>
      <w:b/>
      <w:bCs/>
    </w:rPr>
  </w:style>
  <w:style w:type="character" w:customStyle="1" w:styleId="WW8Num31z0">
    <w:name w:val="WW8Num31z0"/>
    <w:uiPriority w:val="99"/>
    <w:rsid w:val="00D445E5"/>
    <w:rPr>
      <w:b/>
      <w:bCs/>
    </w:rPr>
  </w:style>
  <w:style w:type="character" w:customStyle="1" w:styleId="WW8Num32z0">
    <w:name w:val="WW8Num32z0"/>
    <w:uiPriority w:val="99"/>
    <w:rsid w:val="00D445E5"/>
    <w:rPr>
      <w:b/>
      <w:bCs/>
    </w:rPr>
  </w:style>
  <w:style w:type="character" w:customStyle="1" w:styleId="WW8Num33z0">
    <w:name w:val="WW8Num33z0"/>
    <w:uiPriority w:val="99"/>
    <w:rsid w:val="00D445E5"/>
    <w:rPr>
      <w:b/>
      <w:bCs/>
    </w:rPr>
  </w:style>
  <w:style w:type="character" w:customStyle="1" w:styleId="WW8Num34z0">
    <w:name w:val="WW8Num34z0"/>
    <w:uiPriority w:val="99"/>
    <w:rsid w:val="00D445E5"/>
    <w:rPr>
      <w:b/>
      <w:bCs/>
      <w:color w:val="auto"/>
      <w:sz w:val="14"/>
      <w:szCs w:val="14"/>
    </w:rPr>
  </w:style>
  <w:style w:type="character" w:customStyle="1" w:styleId="WW8Num35z0">
    <w:name w:val="WW8Num35z0"/>
    <w:uiPriority w:val="99"/>
    <w:rsid w:val="00D445E5"/>
    <w:rPr>
      <w:b/>
      <w:bCs/>
    </w:rPr>
  </w:style>
  <w:style w:type="character" w:customStyle="1" w:styleId="WW8Num36z0">
    <w:name w:val="WW8Num36z0"/>
    <w:uiPriority w:val="99"/>
    <w:rsid w:val="00D445E5"/>
    <w:rPr>
      <w:b/>
      <w:bCs/>
    </w:rPr>
  </w:style>
  <w:style w:type="character" w:customStyle="1" w:styleId="WW8Num37z0">
    <w:name w:val="WW8Num37z0"/>
    <w:uiPriority w:val="99"/>
    <w:rsid w:val="00D445E5"/>
    <w:rPr>
      <w:b/>
      <w:bCs/>
    </w:rPr>
  </w:style>
  <w:style w:type="character" w:customStyle="1" w:styleId="WW8Num38z0">
    <w:name w:val="WW8Num38z0"/>
    <w:uiPriority w:val="99"/>
    <w:rsid w:val="00D445E5"/>
    <w:rPr>
      <w:b/>
      <w:bCs/>
    </w:rPr>
  </w:style>
  <w:style w:type="character" w:customStyle="1" w:styleId="WW8Num39z0">
    <w:name w:val="WW8Num39z0"/>
    <w:uiPriority w:val="99"/>
    <w:rsid w:val="00D445E5"/>
    <w:rPr>
      <w:b/>
      <w:bCs/>
    </w:rPr>
  </w:style>
  <w:style w:type="character" w:customStyle="1" w:styleId="WW8Num40z0">
    <w:name w:val="WW8Num40z0"/>
    <w:uiPriority w:val="99"/>
    <w:rsid w:val="00D445E5"/>
    <w:rPr>
      <w:b/>
      <w:bCs/>
    </w:rPr>
  </w:style>
  <w:style w:type="character" w:styleId="af8">
    <w:name w:val="FollowedHyperlink"/>
    <w:uiPriority w:val="99"/>
    <w:rsid w:val="00D445E5"/>
    <w:rPr>
      <w:color w:val="000000"/>
      <w:u w:val="none"/>
    </w:rPr>
  </w:style>
  <w:style w:type="character" w:styleId="af9">
    <w:name w:val="Strong"/>
    <w:uiPriority w:val="99"/>
    <w:qFormat/>
    <w:rsid w:val="00D445E5"/>
    <w:rPr>
      <w:b/>
      <w:bCs/>
    </w:rPr>
  </w:style>
  <w:style w:type="character" w:customStyle="1" w:styleId="19">
    <w:name w:val="Верхний колонтитул Знак1"/>
    <w:uiPriority w:val="99"/>
    <w:rsid w:val="00D445E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rsid w:val="00D445E5"/>
    <w:rPr>
      <w:lang w:val="en-GB" w:eastAsia="ar-SA" w:bidi="ar-SA"/>
    </w:rPr>
  </w:style>
  <w:style w:type="paragraph" w:customStyle="1" w:styleId="breakauto">
    <w:name w:val="breakauto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full-breakauto">
    <w:name w:val="full-breakauto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thmark">
    <w:name w:val="thmark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activelist">
    <w:name w:val="activelist"/>
    <w:basedOn w:val="a0"/>
    <w:uiPriority w:val="99"/>
    <w:rsid w:val="00D445E5"/>
    <w:pPr>
      <w:suppressAutoHyphens/>
      <w:spacing w:before="15" w:after="15"/>
      <w:ind w:left="15" w:right="15"/>
    </w:pPr>
    <w:rPr>
      <w:lang w:eastAsia="ar-SA"/>
    </w:rPr>
  </w:style>
  <w:style w:type="paragraph" w:customStyle="1" w:styleId="activelistname">
    <w:name w:val="activelistname"/>
    <w:basedOn w:val="a0"/>
    <w:uiPriority w:val="99"/>
    <w:rsid w:val="00D445E5"/>
    <w:pPr>
      <w:suppressAutoHyphens/>
      <w:spacing w:before="100" w:after="100"/>
      <w:jc w:val="right"/>
      <w:textAlignment w:val="center"/>
    </w:pPr>
    <w:rPr>
      <w:b/>
      <w:bCs/>
      <w:sz w:val="14"/>
      <w:szCs w:val="14"/>
      <w:lang w:eastAsia="ar-SA"/>
    </w:rPr>
  </w:style>
  <w:style w:type="paragraph" w:customStyle="1" w:styleId="activelisthead">
    <w:name w:val="activelisthead"/>
    <w:basedOn w:val="a0"/>
    <w:uiPriority w:val="99"/>
    <w:rsid w:val="00D445E5"/>
    <w:pPr>
      <w:suppressAutoHyphens/>
      <w:spacing w:before="100" w:after="100"/>
      <w:jc w:val="center"/>
      <w:textAlignment w:val="center"/>
    </w:pPr>
    <w:rPr>
      <w:b/>
      <w:bCs/>
      <w:color w:val="000000"/>
      <w:sz w:val="14"/>
      <w:szCs w:val="14"/>
      <w:lang w:eastAsia="ar-SA"/>
    </w:rPr>
  </w:style>
  <w:style w:type="paragraph" w:customStyle="1" w:styleId="activelistparityrow">
    <w:name w:val="activelistparityrow"/>
    <w:basedOn w:val="a0"/>
    <w:uiPriority w:val="99"/>
    <w:rsid w:val="00D445E5"/>
    <w:pPr>
      <w:shd w:val="clear" w:color="auto" w:fill="FFFFF0"/>
      <w:suppressAutoHyphens/>
      <w:spacing w:before="100" w:after="100"/>
    </w:pPr>
    <w:rPr>
      <w:color w:val="000000"/>
      <w:sz w:val="16"/>
      <w:szCs w:val="16"/>
      <w:lang w:eastAsia="ar-SA"/>
    </w:rPr>
  </w:style>
  <w:style w:type="paragraph" w:customStyle="1" w:styleId="activelistnotparityrow">
    <w:name w:val="activelistnotparityrow"/>
    <w:basedOn w:val="a0"/>
    <w:uiPriority w:val="99"/>
    <w:rsid w:val="00D445E5"/>
    <w:pPr>
      <w:shd w:val="clear" w:color="auto" w:fill="DDEEFF"/>
      <w:suppressAutoHyphens/>
      <w:spacing w:before="100" w:after="100"/>
    </w:pPr>
    <w:rPr>
      <w:color w:val="000000"/>
      <w:sz w:val="16"/>
      <w:szCs w:val="16"/>
      <w:lang w:eastAsia="ar-SA"/>
    </w:rPr>
  </w:style>
  <w:style w:type="paragraph" w:customStyle="1" w:styleId="activelistlightrow">
    <w:name w:val="activelistlightrow"/>
    <w:basedOn w:val="a0"/>
    <w:uiPriority w:val="99"/>
    <w:rsid w:val="00D445E5"/>
    <w:pPr>
      <w:shd w:val="clear" w:color="auto" w:fill="FFFFCC"/>
      <w:suppressAutoHyphens/>
      <w:spacing w:before="100" w:after="100"/>
    </w:pPr>
    <w:rPr>
      <w:color w:val="000000"/>
      <w:sz w:val="16"/>
      <w:szCs w:val="16"/>
      <w:lang w:eastAsia="ar-SA"/>
    </w:rPr>
  </w:style>
  <w:style w:type="paragraph" w:customStyle="1" w:styleId="scalable">
    <w:name w:val="scalable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marked">
    <w:name w:val="marked"/>
    <w:basedOn w:val="a0"/>
    <w:uiPriority w:val="99"/>
    <w:rsid w:val="00D445E5"/>
    <w:pPr>
      <w:shd w:val="clear" w:color="auto" w:fill="CCFFCC"/>
      <w:suppressAutoHyphens/>
      <w:spacing w:before="100" w:after="100"/>
    </w:pPr>
    <w:rPr>
      <w:lang w:eastAsia="ar-SA"/>
    </w:rPr>
  </w:style>
  <w:style w:type="paragraph" w:customStyle="1" w:styleId="shfield">
    <w:name w:val="shfield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mdlfield">
    <w:name w:val="mdlfield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reporthead">
    <w:name w:val="reporthead"/>
    <w:basedOn w:val="a0"/>
    <w:uiPriority w:val="99"/>
    <w:rsid w:val="00D445E5"/>
    <w:pPr>
      <w:shd w:val="clear" w:color="auto" w:fill="FFCC99"/>
      <w:suppressAutoHyphens/>
      <w:spacing w:before="100" w:after="100"/>
    </w:pPr>
    <w:rPr>
      <w:b/>
      <w:bCs/>
      <w:sz w:val="14"/>
      <w:szCs w:val="14"/>
      <w:lang w:eastAsia="ar-SA"/>
    </w:rPr>
  </w:style>
  <w:style w:type="paragraph" w:customStyle="1" w:styleId="reportinstance">
    <w:name w:val="reportinstance"/>
    <w:basedOn w:val="a0"/>
    <w:uiPriority w:val="99"/>
    <w:rsid w:val="00D445E5"/>
    <w:pPr>
      <w:shd w:val="clear" w:color="auto" w:fill="DCDCDC"/>
      <w:suppressAutoHyphens/>
      <w:spacing w:before="15" w:after="15"/>
      <w:ind w:left="15" w:right="15"/>
    </w:pPr>
    <w:rPr>
      <w:b/>
      <w:bCs/>
      <w:sz w:val="16"/>
      <w:szCs w:val="16"/>
      <w:lang w:eastAsia="ar-SA"/>
    </w:rPr>
  </w:style>
  <w:style w:type="paragraph" w:customStyle="1" w:styleId="troptional">
    <w:name w:val="troptional"/>
    <w:basedOn w:val="a0"/>
    <w:uiPriority w:val="99"/>
    <w:rsid w:val="00D445E5"/>
    <w:pPr>
      <w:suppressAutoHyphens/>
      <w:spacing w:before="100" w:after="100"/>
    </w:pPr>
    <w:rPr>
      <w:b/>
      <w:bCs/>
      <w:color w:val="A52A2A"/>
      <w:sz w:val="16"/>
      <w:szCs w:val="16"/>
      <w:lang w:eastAsia="ar-SA"/>
    </w:rPr>
  </w:style>
  <w:style w:type="paragraph" w:customStyle="1" w:styleId="questionreport">
    <w:name w:val="questionreport"/>
    <w:basedOn w:val="a0"/>
    <w:uiPriority w:val="99"/>
    <w:rsid w:val="00D445E5"/>
    <w:pPr>
      <w:suppressAutoHyphens/>
      <w:spacing w:before="100" w:after="100"/>
    </w:pPr>
    <w:rPr>
      <w:rFonts w:ascii="Verdana" w:hAnsi="Verdana" w:cs="Verdana"/>
      <w:sz w:val="16"/>
      <w:szCs w:val="16"/>
      <w:lang w:eastAsia="ar-SA"/>
    </w:rPr>
  </w:style>
  <w:style w:type="paragraph" w:customStyle="1" w:styleId="questiontest">
    <w:name w:val="questiontest"/>
    <w:basedOn w:val="a0"/>
    <w:uiPriority w:val="99"/>
    <w:rsid w:val="00D445E5"/>
    <w:pPr>
      <w:suppressAutoHyphens/>
      <w:spacing w:before="100" w:after="100"/>
    </w:pPr>
    <w:rPr>
      <w:rFonts w:ascii="Verdana" w:hAnsi="Verdana" w:cs="Verdana"/>
      <w:sz w:val="16"/>
      <w:szCs w:val="16"/>
      <w:lang w:eastAsia="ar-SA"/>
    </w:rPr>
  </w:style>
  <w:style w:type="paragraph" w:customStyle="1" w:styleId="qtesthead">
    <w:name w:val="qtesthead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hdate">
    <w:name w:val="qhdate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qhnum">
    <w:name w:val="qhnum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qhentity">
    <w:name w:val="qhentity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hfree">
    <w:name w:val="qhfree"/>
    <w:basedOn w:val="a0"/>
    <w:uiPriority w:val="99"/>
    <w:rsid w:val="00D445E5"/>
    <w:pPr>
      <w:shd w:val="clear" w:color="auto" w:fill="FFFFFF"/>
      <w:suppressAutoHyphens/>
      <w:spacing w:before="100" w:after="100"/>
      <w:jc w:val="center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rfull">
    <w:name w:val="qrfull"/>
    <w:basedOn w:val="a0"/>
    <w:uiPriority w:val="99"/>
    <w:rsid w:val="00D445E5"/>
    <w:pPr>
      <w:shd w:val="clear" w:color="auto" w:fill="FFFFF0"/>
      <w:suppressAutoHyphens/>
      <w:spacing w:before="100" w:after="100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danswerr">
    <w:name w:val="qdanswerr"/>
    <w:basedOn w:val="a0"/>
    <w:uiPriority w:val="99"/>
    <w:rsid w:val="00D445E5"/>
    <w:pPr>
      <w:shd w:val="clear" w:color="auto" w:fill="CCCCCC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qdanswer">
    <w:name w:val="qdanswer"/>
    <w:basedOn w:val="a0"/>
    <w:uiPriority w:val="99"/>
    <w:rsid w:val="00D445E5"/>
    <w:pPr>
      <w:shd w:val="clear" w:color="auto" w:fill="FFFFFF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id3ex">
    <w:name w:val="id3ex"/>
    <w:basedOn w:val="a0"/>
    <w:uiPriority w:val="99"/>
    <w:rsid w:val="00D445E5"/>
    <w:pPr>
      <w:pBdr>
        <w:top w:val="double" w:sz="2" w:space="0" w:color="000000"/>
        <w:left w:val="double" w:sz="2" w:space="0" w:color="000000"/>
      </w:pBdr>
      <w:shd w:val="clear" w:color="auto" w:fill="FFFFF0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id18ex">
    <w:name w:val="id18ex"/>
    <w:basedOn w:val="a0"/>
    <w:uiPriority w:val="99"/>
    <w:rsid w:val="00D445E5"/>
    <w:pPr>
      <w:suppressAutoHyphens/>
      <w:spacing w:before="100" w:after="100"/>
      <w:textAlignment w:val="top"/>
    </w:pPr>
    <w:rPr>
      <w:lang w:eastAsia="ar-SA"/>
    </w:rPr>
  </w:style>
  <w:style w:type="paragraph" w:customStyle="1" w:styleId="attrname">
    <w:name w:val="attrname"/>
    <w:basedOn w:val="a0"/>
    <w:uiPriority w:val="99"/>
    <w:rsid w:val="00D445E5"/>
    <w:pPr>
      <w:pBdr>
        <w:bottom w:val="double" w:sz="2" w:space="0" w:color="000000"/>
      </w:pBdr>
      <w:shd w:val="clear" w:color="auto" w:fill="FFFFFF"/>
      <w:suppressAutoHyphens/>
      <w:spacing w:before="100" w:after="100"/>
      <w:textAlignment w:val="top"/>
    </w:pPr>
    <w:rPr>
      <w:lang w:eastAsia="ar-SA"/>
    </w:rPr>
  </w:style>
  <w:style w:type="paragraph" w:customStyle="1" w:styleId="attrvalue">
    <w:name w:val="attrvalue"/>
    <w:basedOn w:val="a0"/>
    <w:uiPriority w:val="99"/>
    <w:rsid w:val="00D445E5"/>
    <w:pPr>
      <w:pBdr>
        <w:bottom w:val="double" w:sz="2" w:space="0" w:color="000000"/>
        <w:right w:val="double" w:sz="2" w:space="0" w:color="000000"/>
      </w:pBdr>
      <w:shd w:val="clear" w:color="auto" w:fill="FFFFF0"/>
      <w:suppressAutoHyphens/>
      <w:spacing w:before="100" w:after="100"/>
      <w:jc w:val="right"/>
      <w:textAlignment w:val="top"/>
    </w:pPr>
    <w:rPr>
      <w:rFonts w:ascii="Verdana" w:hAnsi="Verdana" w:cs="Verdana"/>
      <w:sz w:val="16"/>
      <w:szCs w:val="16"/>
      <w:lang w:eastAsia="ar-SA"/>
    </w:rPr>
  </w:style>
  <w:style w:type="paragraph" w:customStyle="1" w:styleId="rightanswer">
    <w:name w:val="rightanswer"/>
    <w:basedOn w:val="a0"/>
    <w:uiPriority w:val="99"/>
    <w:rsid w:val="00D445E5"/>
    <w:pPr>
      <w:shd w:val="clear" w:color="auto" w:fill="CCCCCC"/>
      <w:suppressAutoHyphens/>
      <w:spacing w:before="100" w:after="100"/>
      <w:jc w:val="right"/>
      <w:textAlignment w:val="top"/>
    </w:pPr>
    <w:rPr>
      <w:lang w:eastAsia="ar-SA"/>
    </w:rPr>
  </w:style>
  <w:style w:type="paragraph" w:styleId="afa">
    <w:name w:val="Normal (Web)"/>
    <w:basedOn w:val="a0"/>
    <w:uiPriority w:val="99"/>
    <w:rsid w:val="00D445E5"/>
    <w:pPr>
      <w:suppressAutoHyphens/>
      <w:spacing w:before="100" w:after="100"/>
    </w:pPr>
    <w:rPr>
      <w:lang w:eastAsia="ar-SA"/>
    </w:rPr>
  </w:style>
  <w:style w:type="paragraph" w:customStyle="1" w:styleId="afb">
    <w:name w:val="Содержимое таблицы"/>
    <w:basedOn w:val="a0"/>
    <w:uiPriority w:val="99"/>
    <w:rsid w:val="00D445E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uiPriority w:val="99"/>
    <w:rsid w:val="00D445E5"/>
    <w:pPr>
      <w:jc w:val="center"/>
    </w:pPr>
    <w:rPr>
      <w:b/>
      <w:bCs/>
    </w:rPr>
  </w:style>
  <w:style w:type="paragraph" w:customStyle="1" w:styleId="Standard">
    <w:name w:val="Standard"/>
    <w:uiPriority w:val="99"/>
    <w:rsid w:val="00D445E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a1"/>
    <w:uiPriority w:val="99"/>
    <w:rsid w:val="00B9782A"/>
  </w:style>
  <w:style w:type="paragraph" w:customStyle="1" w:styleId="c12">
    <w:name w:val="c12"/>
    <w:basedOn w:val="a0"/>
    <w:uiPriority w:val="99"/>
    <w:rsid w:val="00B9782A"/>
    <w:pPr>
      <w:spacing w:before="100" w:beforeAutospacing="1" w:after="100" w:afterAutospacing="1"/>
    </w:pPr>
  </w:style>
  <w:style w:type="character" w:customStyle="1" w:styleId="c180">
    <w:name w:val="c180"/>
    <w:basedOn w:val="a1"/>
    <w:uiPriority w:val="99"/>
    <w:rsid w:val="00B9782A"/>
  </w:style>
  <w:style w:type="character" w:customStyle="1" w:styleId="1b">
    <w:name w:val="Знак Знак1"/>
    <w:uiPriority w:val="99"/>
    <w:rsid w:val="00621DB1"/>
    <w:rPr>
      <w:sz w:val="24"/>
      <w:szCs w:val="24"/>
      <w:lang w:val="ru-RU" w:eastAsia="ru-RU"/>
    </w:rPr>
  </w:style>
  <w:style w:type="paragraph" w:styleId="afd">
    <w:name w:val="List Paragraph"/>
    <w:basedOn w:val="a0"/>
    <w:uiPriority w:val="99"/>
    <w:qFormat/>
    <w:rsid w:val="00B555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imported-">
    <w:name w:val="imported-Свободная форма"/>
    <w:uiPriority w:val="99"/>
    <w:rsid w:val="007A2DA8"/>
    <w:rPr>
      <w:rFonts w:ascii="Helvetica" w:hAnsi="Helvetica" w:cs="Helvetica"/>
      <w:color w:val="000000"/>
      <w:sz w:val="24"/>
      <w:szCs w:val="24"/>
    </w:rPr>
  </w:style>
  <w:style w:type="paragraph" w:customStyle="1" w:styleId="imported-Normal">
    <w:name w:val="imported-Normal"/>
    <w:uiPriority w:val="99"/>
    <w:rsid w:val="007A2DA8"/>
    <w:rPr>
      <w:color w:val="000000"/>
      <w:sz w:val="24"/>
      <w:szCs w:val="24"/>
      <w:lang w:val="en-US"/>
    </w:rPr>
  </w:style>
  <w:style w:type="paragraph" w:styleId="afe">
    <w:name w:val="Title"/>
    <w:basedOn w:val="a0"/>
    <w:link w:val="aff"/>
    <w:qFormat/>
    <w:locked/>
    <w:rsid w:val="00361582"/>
    <w:pPr>
      <w:jc w:val="center"/>
    </w:pPr>
    <w:rPr>
      <w:b/>
      <w:szCs w:val="20"/>
    </w:rPr>
  </w:style>
  <w:style w:type="character" w:customStyle="1" w:styleId="aff">
    <w:name w:val="Название Знак"/>
    <w:basedOn w:val="a1"/>
    <w:link w:val="afe"/>
    <w:rsid w:val="00361582"/>
    <w:rPr>
      <w:b/>
      <w:sz w:val="24"/>
    </w:rPr>
  </w:style>
  <w:style w:type="paragraph" w:customStyle="1" w:styleId="1c">
    <w:name w:val="1 Знак"/>
    <w:basedOn w:val="a0"/>
    <w:rsid w:val="00F15E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4BF4-F71F-4855-B486-1D24EB38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«Новокузнецкий завод резервуарных</vt:lpstr>
    </vt:vector>
  </TitlesOfParts>
  <Company>Reanimator Extreme Edition</Company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«Новокузнецкий завод резервуарных</dc:title>
  <dc:creator>Соловьева</dc:creator>
  <cp:lastModifiedBy>Ознобихина Наталья Валерьевна</cp:lastModifiedBy>
  <cp:revision>106</cp:revision>
  <cp:lastPrinted>2019-04-10T02:53:00Z</cp:lastPrinted>
  <dcterms:created xsi:type="dcterms:W3CDTF">2017-03-06T06:43:00Z</dcterms:created>
  <dcterms:modified xsi:type="dcterms:W3CDTF">2019-04-10T05:57:00Z</dcterms:modified>
</cp:coreProperties>
</file>